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Pr="001E518A" w:rsidRDefault="00EB7F8E" w:rsidP="008027B6">
      <w:pPr>
        <w:spacing w:line="120" w:lineRule="auto"/>
        <w:jc w:val="center"/>
        <w:rPr>
          <w:rFonts w:ascii="ＭＳ Ｐ明朝" w:eastAsia="ＭＳ Ｐ明朝" w:hAnsi="ＭＳ Ｐ明朝"/>
          <w:b/>
          <w:sz w:val="28"/>
          <w:szCs w:val="28"/>
        </w:rPr>
      </w:pPr>
      <w:r w:rsidRPr="001E518A">
        <w:rPr>
          <w:rFonts w:ascii="ＭＳ Ｐ明朝" w:eastAsia="ＭＳ Ｐ明朝" w:hAnsi="ＭＳ Ｐ明朝" w:hint="eastAsia"/>
          <w:b/>
          <w:sz w:val="28"/>
          <w:szCs w:val="28"/>
        </w:rPr>
        <w:t>入　　　札　　　書</w:t>
      </w:r>
    </w:p>
    <w:p w14:paraId="4919489A" w14:textId="77777777" w:rsidR="00EB7F8E" w:rsidRPr="001E518A" w:rsidRDefault="00EB7F8E" w:rsidP="008027B6">
      <w:pPr>
        <w:spacing w:line="120" w:lineRule="auto"/>
        <w:jc w:val="center"/>
        <w:rPr>
          <w:rFonts w:ascii="ＭＳ Ｐ明朝" w:eastAsia="ＭＳ Ｐ明朝" w:hAnsi="ＭＳ Ｐ明朝"/>
          <w:b/>
          <w:sz w:val="28"/>
          <w:szCs w:val="28"/>
        </w:rPr>
      </w:pPr>
    </w:p>
    <w:p w14:paraId="6A03170E" w14:textId="77777777" w:rsidR="00EB7F8E" w:rsidRPr="001E518A" w:rsidRDefault="00563A86" w:rsidP="008027B6">
      <w:pPr>
        <w:spacing w:line="120" w:lineRule="auto"/>
        <w:ind w:right="723"/>
        <w:jc w:val="right"/>
        <w:rPr>
          <w:rFonts w:ascii="ＭＳ Ｐ明朝" w:eastAsia="ＭＳ Ｐ明朝" w:hAnsi="ＭＳ Ｐ明朝"/>
        </w:rPr>
      </w:pPr>
      <w:r w:rsidRPr="001E518A">
        <w:rPr>
          <w:rFonts w:ascii="ＭＳ Ｐ明朝" w:eastAsia="ＭＳ Ｐ明朝" w:hAnsi="ＭＳ Ｐ明朝" w:hint="eastAsia"/>
        </w:rPr>
        <w:t>令和</w:t>
      </w:r>
      <w:r w:rsidR="00EB7F8E" w:rsidRPr="001E518A">
        <w:rPr>
          <w:rFonts w:ascii="ＭＳ Ｐ明朝" w:eastAsia="ＭＳ Ｐ明朝" w:hAnsi="ＭＳ Ｐ明朝" w:hint="eastAsia"/>
        </w:rPr>
        <w:t xml:space="preserve">　</w:t>
      </w:r>
      <w:r w:rsidR="00EB7F8E" w:rsidRPr="001E518A">
        <w:rPr>
          <w:rFonts w:ascii="ＭＳ Ｐ明朝" w:eastAsia="ＭＳ Ｐ明朝" w:hAnsi="ＭＳ Ｐ明朝"/>
        </w:rPr>
        <w:t xml:space="preserve"> </w:t>
      </w:r>
      <w:r w:rsidR="00EB7F8E" w:rsidRPr="001E518A">
        <w:rPr>
          <w:rFonts w:ascii="ＭＳ Ｐ明朝" w:eastAsia="ＭＳ Ｐ明朝" w:hAnsi="ＭＳ Ｐ明朝" w:hint="eastAsia"/>
        </w:rPr>
        <w:t xml:space="preserve">　年</w:t>
      </w:r>
      <w:r w:rsidR="00EB7F8E" w:rsidRPr="001E518A">
        <w:rPr>
          <w:rFonts w:ascii="ＭＳ Ｐ明朝" w:eastAsia="ＭＳ Ｐ明朝" w:hAnsi="ＭＳ Ｐ明朝"/>
        </w:rPr>
        <w:t xml:space="preserve"> </w:t>
      </w:r>
      <w:r w:rsidR="00EB7F8E" w:rsidRPr="001E518A">
        <w:rPr>
          <w:rFonts w:ascii="ＭＳ Ｐ明朝" w:eastAsia="ＭＳ Ｐ明朝" w:hAnsi="ＭＳ Ｐ明朝" w:hint="eastAsia"/>
        </w:rPr>
        <w:t xml:space="preserve">　　月　</w:t>
      </w:r>
      <w:r w:rsidR="00EB7F8E" w:rsidRPr="001E518A">
        <w:rPr>
          <w:rFonts w:ascii="ＭＳ Ｐ明朝" w:eastAsia="ＭＳ Ｐ明朝" w:hAnsi="ＭＳ Ｐ明朝"/>
        </w:rPr>
        <w:t xml:space="preserve"> </w:t>
      </w:r>
      <w:r w:rsidR="00EB7F8E" w:rsidRPr="001E518A">
        <w:rPr>
          <w:rFonts w:ascii="ＭＳ Ｐ明朝" w:eastAsia="ＭＳ Ｐ明朝" w:hAnsi="ＭＳ Ｐ明朝" w:hint="eastAsia"/>
        </w:rPr>
        <w:t xml:space="preserve">　日</w:t>
      </w:r>
    </w:p>
    <w:p w14:paraId="13986F7F" w14:textId="77777777" w:rsidR="00EB7F8E" w:rsidRPr="001E518A" w:rsidRDefault="00EB7F8E" w:rsidP="008027B6">
      <w:pPr>
        <w:spacing w:line="120" w:lineRule="auto"/>
        <w:ind w:right="723"/>
        <w:jc w:val="right"/>
        <w:rPr>
          <w:rFonts w:ascii="ＭＳ Ｐ明朝" w:eastAsia="ＭＳ Ｐ明朝" w:hAnsi="ＭＳ Ｐ明朝"/>
          <w:b/>
          <w:sz w:val="20"/>
        </w:rPr>
      </w:pPr>
      <w:r w:rsidRPr="001E518A">
        <w:rPr>
          <w:rFonts w:ascii="ＭＳ Ｐ明朝" w:eastAsia="ＭＳ Ｐ明朝" w:hAnsi="ＭＳ Ｐ明朝" w:hint="eastAsia"/>
          <w:b/>
          <w:sz w:val="20"/>
        </w:rPr>
        <w:t>（入札金額を記入した日）</w:t>
      </w:r>
    </w:p>
    <w:p w14:paraId="59FA14D5" w14:textId="6A781C5F" w:rsidR="00EB7F8E" w:rsidRPr="001E518A" w:rsidRDefault="00EB7F8E" w:rsidP="008027B6">
      <w:pPr>
        <w:spacing w:line="120" w:lineRule="auto"/>
        <w:ind w:firstLineChars="100" w:firstLine="290"/>
        <w:rPr>
          <w:rFonts w:ascii="ＭＳ Ｐ明朝" w:eastAsia="ＭＳ Ｐ明朝" w:hAnsi="ＭＳ Ｐ明朝"/>
        </w:rPr>
      </w:pPr>
      <w:r w:rsidRPr="001E518A">
        <w:rPr>
          <w:rFonts w:ascii="ＭＳ Ｐ明朝" w:eastAsia="ＭＳ Ｐ明朝" w:hAnsi="ＭＳ Ｐ明朝" w:hint="eastAsia"/>
        </w:rPr>
        <w:t xml:space="preserve">長崎県知事　　</w:t>
      </w:r>
      <w:r w:rsidR="00FF0BB6" w:rsidRPr="001E518A">
        <w:rPr>
          <w:rFonts w:ascii="ＭＳ Ｐ明朝" w:eastAsia="ＭＳ Ｐ明朝" w:hAnsi="ＭＳ Ｐ明朝" w:hint="eastAsia"/>
        </w:rPr>
        <w:t>平田　研</w:t>
      </w:r>
      <w:r w:rsidRPr="001E518A">
        <w:rPr>
          <w:rFonts w:ascii="ＭＳ Ｐ明朝" w:eastAsia="ＭＳ Ｐ明朝" w:hAnsi="ＭＳ Ｐ明朝" w:hint="eastAsia"/>
        </w:rPr>
        <w:t xml:space="preserve">　　　　　様</w:t>
      </w:r>
    </w:p>
    <w:p w14:paraId="69FE03F9" w14:textId="77777777" w:rsidR="00EB7F8E" w:rsidRPr="001E518A" w:rsidRDefault="00EB7F8E" w:rsidP="001B2FAC">
      <w:pPr>
        <w:spacing w:line="120" w:lineRule="auto"/>
        <w:rPr>
          <w:rFonts w:ascii="ＭＳ Ｐ明朝" w:eastAsia="ＭＳ Ｐ明朝" w:hAnsi="ＭＳ Ｐ明朝"/>
        </w:rPr>
      </w:pPr>
    </w:p>
    <w:p w14:paraId="50EB4411" w14:textId="77777777" w:rsidR="00EB7F8E" w:rsidRPr="001E518A" w:rsidRDefault="008A5B4E" w:rsidP="008A5B4E">
      <w:pPr>
        <w:spacing w:line="120" w:lineRule="auto"/>
        <w:ind w:firstLineChars="599" w:firstLine="1736"/>
        <w:rPr>
          <w:rFonts w:ascii="ＭＳ Ｐ明朝" w:eastAsia="ＭＳ Ｐ明朝" w:hAnsi="ＭＳ Ｐ明朝"/>
        </w:rPr>
      </w:pPr>
      <w:r w:rsidRPr="001E518A">
        <w:rPr>
          <w:rFonts w:ascii="ＭＳ Ｐ明朝" w:eastAsia="ＭＳ Ｐ明朝" w:hAnsi="ＭＳ Ｐ明朝" w:hint="eastAsia"/>
          <w:kern w:val="0"/>
        </w:rPr>
        <w:t xml:space="preserve">　　　　　　　　　　　　　　</w:t>
      </w:r>
      <w:r w:rsidRPr="001E518A">
        <w:rPr>
          <w:rFonts w:ascii="ＭＳ Ｐ明朝" w:eastAsia="ＭＳ Ｐ明朝" w:hAnsi="ＭＳ Ｐ明朝" w:hint="eastAsia"/>
          <w:spacing w:val="205"/>
          <w:kern w:val="0"/>
          <w:fitText w:val="1450" w:id="1449441024"/>
        </w:rPr>
        <w:t>所在</w:t>
      </w:r>
      <w:r w:rsidRPr="001E518A">
        <w:rPr>
          <w:rFonts w:ascii="ＭＳ Ｐ明朝" w:eastAsia="ＭＳ Ｐ明朝" w:hAnsi="ＭＳ Ｐ明朝" w:hint="eastAsia"/>
          <w:kern w:val="0"/>
          <w:fitText w:val="1450" w:id="1449441024"/>
        </w:rPr>
        <w:t>地</w:t>
      </w:r>
    </w:p>
    <w:p w14:paraId="6C9F2D7E" w14:textId="77777777" w:rsidR="008A5B4E" w:rsidRPr="001E518A" w:rsidRDefault="008A5B4E" w:rsidP="008A5B4E">
      <w:pPr>
        <w:spacing w:line="120" w:lineRule="auto"/>
        <w:ind w:firstLineChars="599" w:firstLine="1736"/>
        <w:rPr>
          <w:rFonts w:ascii="ＭＳ Ｐ明朝" w:eastAsia="ＭＳ Ｐ明朝" w:hAnsi="ＭＳ Ｐ明朝"/>
        </w:rPr>
      </w:pPr>
      <w:r w:rsidRPr="001E518A">
        <w:rPr>
          <w:rFonts w:ascii="ＭＳ Ｐ明朝" w:eastAsia="ＭＳ Ｐ明朝" w:hAnsi="ＭＳ Ｐ明朝" w:hint="eastAsia"/>
        </w:rPr>
        <w:t xml:space="preserve">　　　　　　　　　　　　　　</w:t>
      </w:r>
      <w:r w:rsidRPr="001E518A">
        <w:rPr>
          <w:rFonts w:ascii="ＭＳ Ｐ明朝" w:eastAsia="ＭＳ Ｐ明朝" w:hAnsi="ＭＳ Ｐ明朝" w:hint="eastAsia"/>
          <w:spacing w:val="22"/>
          <w:kern w:val="0"/>
          <w:fitText w:val="1450" w:id="1449441025"/>
        </w:rPr>
        <w:t>商号又は名</w:t>
      </w:r>
      <w:r w:rsidRPr="001E518A">
        <w:rPr>
          <w:rFonts w:ascii="ＭＳ Ｐ明朝" w:eastAsia="ＭＳ Ｐ明朝" w:hAnsi="ＭＳ Ｐ明朝" w:hint="eastAsia"/>
          <w:kern w:val="0"/>
          <w:fitText w:val="1450" w:id="1449441025"/>
        </w:rPr>
        <w:t>称</w:t>
      </w:r>
    </w:p>
    <w:p w14:paraId="31A13B80" w14:textId="77777777" w:rsidR="00EB7F8E" w:rsidRPr="001E518A" w:rsidRDefault="008A5B4E" w:rsidP="008A5B4E">
      <w:pPr>
        <w:spacing w:line="120" w:lineRule="auto"/>
        <w:ind w:firstLineChars="599" w:firstLine="1736"/>
        <w:rPr>
          <w:rFonts w:ascii="ＭＳ Ｐ明朝" w:eastAsia="ＭＳ Ｐ明朝" w:hAnsi="ＭＳ Ｐ明朝"/>
        </w:rPr>
      </w:pPr>
      <w:r w:rsidRPr="001E518A">
        <w:rPr>
          <w:rFonts w:ascii="ＭＳ Ｐ明朝" w:eastAsia="ＭＳ Ｐ明朝" w:hAnsi="ＭＳ Ｐ明朝" w:hint="eastAsia"/>
        </w:rPr>
        <w:t xml:space="preserve">　　　　　　　　　　　　　　</w:t>
      </w:r>
      <w:r w:rsidRPr="001E518A">
        <w:rPr>
          <w:rFonts w:ascii="ＭＳ Ｐ明朝" w:eastAsia="ＭＳ Ｐ明朝" w:hAnsi="ＭＳ Ｐ明朝" w:hint="eastAsia"/>
          <w:spacing w:val="205"/>
          <w:kern w:val="0"/>
          <w:fitText w:val="1450" w:id="1449441026"/>
        </w:rPr>
        <w:t>代表</w:t>
      </w:r>
      <w:r w:rsidRPr="001E518A">
        <w:rPr>
          <w:rFonts w:ascii="ＭＳ Ｐ明朝" w:eastAsia="ＭＳ Ｐ明朝" w:hAnsi="ＭＳ Ｐ明朝" w:hint="eastAsia"/>
          <w:kern w:val="0"/>
          <w:fitText w:val="1450" w:id="1449441026"/>
        </w:rPr>
        <w:t>者</w:t>
      </w:r>
      <w:r w:rsidRPr="001E518A">
        <w:rPr>
          <w:rFonts w:ascii="ＭＳ Ｐ明朝" w:eastAsia="ＭＳ Ｐ明朝" w:hAnsi="ＭＳ Ｐ明朝" w:hint="eastAsia"/>
          <w:kern w:val="0"/>
        </w:rPr>
        <w:t xml:space="preserve">　　　　　　　　　　　　　　　　　</w:t>
      </w:r>
      <w:r w:rsidR="00EB7F8E" w:rsidRPr="001E518A">
        <w:rPr>
          <w:rFonts w:ascii="ＭＳ Ｐ明朝" w:eastAsia="ＭＳ Ｐ明朝" w:hAnsi="ＭＳ Ｐ明朝" w:hint="eastAsia"/>
          <w:kern w:val="0"/>
        </w:rPr>
        <w:t xml:space="preserve">　</w:t>
      </w:r>
      <w:r w:rsidR="00EB7F8E" w:rsidRPr="001E518A">
        <w:rPr>
          <w:rFonts w:ascii="ＭＳ Ｐ明朝" w:eastAsia="ＭＳ Ｐ明朝" w:hAnsi="ＭＳ Ｐ明朝"/>
          <w:kern w:val="0"/>
        </w:rPr>
        <w:t> </w:t>
      </w:r>
      <w:r w:rsidR="00EB7F8E" w:rsidRPr="001E518A">
        <w:rPr>
          <w:rFonts w:ascii="ＭＳ Ｐ明朝" w:eastAsia="ＭＳ Ｐ明朝" w:hAnsi="ＭＳ Ｐ明朝" w:hint="eastAsia"/>
        </w:rPr>
        <w:t>㊞</w:t>
      </w:r>
    </w:p>
    <w:p w14:paraId="117479BD" w14:textId="77777777" w:rsidR="008A5B4E" w:rsidRPr="001E518A" w:rsidRDefault="008A5B4E" w:rsidP="008A5B4E">
      <w:pPr>
        <w:spacing w:line="120" w:lineRule="auto"/>
        <w:ind w:firstLineChars="599" w:firstLine="1736"/>
        <w:rPr>
          <w:rFonts w:ascii="ＭＳ Ｐ明朝" w:eastAsia="ＭＳ Ｐ明朝" w:hAnsi="ＭＳ Ｐ明朝"/>
        </w:rPr>
      </w:pPr>
    </w:p>
    <w:p w14:paraId="3C6F1224" w14:textId="77777777" w:rsidR="00EB7F8E" w:rsidRPr="001E518A" w:rsidRDefault="00EB7F8E" w:rsidP="008027B6">
      <w:pPr>
        <w:spacing w:line="120" w:lineRule="auto"/>
        <w:rPr>
          <w:rFonts w:ascii="ＭＳ Ｐ明朝" w:eastAsia="ＭＳ Ｐ明朝" w:hAnsi="ＭＳ Ｐ明朝"/>
        </w:rPr>
      </w:pPr>
    </w:p>
    <w:p w14:paraId="0C17B7B0" w14:textId="77777777" w:rsidR="00EB7F8E" w:rsidRPr="001E518A" w:rsidRDefault="00EB7F8E" w:rsidP="008027B6">
      <w:pPr>
        <w:spacing w:line="120" w:lineRule="auto"/>
        <w:ind w:leftChars="-353" w:left="-1023" w:rightChars="-235" w:right="-681" w:firstLineChars="200" w:firstLine="579"/>
        <w:rPr>
          <w:rFonts w:ascii="ＭＳ Ｐ明朝" w:eastAsia="ＭＳ Ｐ明朝" w:hAnsi="ＭＳ Ｐ明朝"/>
        </w:rPr>
      </w:pPr>
      <w:r w:rsidRPr="001E518A">
        <w:rPr>
          <w:rFonts w:ascii="ＭＳ Ｐ明朝" w:eastAsia="ＭＳ Ｐ明朝" w:hAnsi="ＭＳ Ｐ明朝" w:hint="eastAsia"/>
        </w:rPr>
        <w:t xml:space="preserve">　　　　下記のとおり入札いたします。</w:t>
      </w:r>
    </w:p>
    <w:p w14:paraId="04EE8ECB" w14:textId="77777777" w:rsidR="00EB7F8E" w:rsidRPr="001E518A" w:rsidRDefault="001B2FAC" w:rsidP="008027B6">
      <w:pPr>
        <w:spacing w:line="120" w:lineRule="auto"/>
        <w:ind w:leftChars="-353" w:left="-1023" w:rightChars="-235" w:right="-681" w:firstLineChars="200" w:firstLine="579"/>
        <w:rPr>
          <w:rFonts w:ascii="ＭＳ Ｐ明朝" w:eastAsia="ＭＳ Ｐ明朝" w:hAnsi="ＭＳ Ｐ明朝"/>
        </w:rPr>
      </w:pPr>
      <w:r w:rsidRPr="001E518A">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1E518A" w:rsidRPr="001E518A"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1E518A" w:rsidRDefault="00EB7F8E" w:rsidP="00D47D9F">
            <w:pPr>
              <w:jc w:val="right"/>
              <w:rPr>
                <w:rFonts w:ascii="ＭＳ Ｐ明朝" w:eastAsia="ＭＳ Ｐ明朝" w:hAnsi="ＭＳ Ｐ明朝"/>
                <w:sz w:val="16"/>
                <w:szCs w:val="16"/>
              </w:rPr>
            </w:pPr>
            <w:r w:rsidRPr="001E518A">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1E518A" w:rsidRDefault="00EB7F8E" w:rsidP="00D47D9F">
            <w:pPr>
              <w:jc w:val="right"/>
              <w:rPr>
                <w:rFonts w:ascii="ＭＳ Ｐ明朝" w:eastAsia="ＭＳ Ｐ明朝" w:hAnsi="ＭＳ Ｐ明朝"/>
                <w:sz w:val="16"/>
                <w:szCs w:val="16"/>
              </w:rPr>
            </w:pPr>
            <w:r w:rsidRPr="001E518A">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1E518A" w:rsidRDefault="00EB7F8E" w:rsidP="00D47D9F">
            <w:pPr>
              <w:jc w:val="right"/>
              <w:rPr>
                <w:rFonts w:ascii="ＭＳ Ｐ明朝" w:eastAsia="ＭＳ Ｐ明朝" w:hAnsi="ＭＳ Ｐ明朝"/>
                <w:sz w:val="16"/>
                <w:szCs w:val="16"/>
              </w:rPr>
            </w:pPr>
            <w:r w:rsidRPr="001E518A">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1E518A" w:rsidRDefault="00EB7F8E" w:rsidP="00D47D9F">
            <w:pPr>
              <w:jc w:val="right"/>
              <w:rPr>
                <w:rFonts w:ascii="ＭＳ Ｐ明朝" w:eastAsia="ＭＳ Ｐ明朝" w:hAnsi="ＭＳ Ｐ明朝"/>
                <w:sz w:val="16"/>
                <w:szCs w:val="16"/>
              </w:rPr>
            </w:pPr>
            <w:r w:rsidRPr="001E518A">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1E518A" w:rsidRDefault="00EB7F8E" w:rsidP="00D47D9F">
            <w:pPr>
              <w:jc w:val="right"/>
              <w:rPr>
                <w:rFonts w:ascii="ＭＳ Ｐ明朝" w:eastAsia="ＭＳ Ｐ明朝" w:hAnsi="ＭＳ Ｐ明朝"/>
                <w:sz w:val="16"/>
                <w:szCs w:val="16"/>
              </w:rPr>
            </w:pPr>
            <w:r w:rsidRPr="001E518A">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1E518A" w:rsidRDefault="00EB7F8E" w:rsidP="00D47D9F">
            <w:pPr>
              <w:jc w:val="right"/>
              <w:rPr>
                <w:rFonts w:ascii="ＭＳ Ｐ明朝" w:eastAsia="ＭＳ Ｐ明朝" w:hAnsi="ＭＳ Ｐ明朝"/>
                <w:sz w:val="16"/>
                <w:szCs w:val="16"/>
              </w:rPr>
            </w:pPr>
            <w:r w:rsidRPr="001E518A">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1E518A" w:rsidRDefault="00EB7F8E" w:rsidP="00D47D9F">
            <w:pPr>
              <w:jc w:val="right"/>
              <w:rPr>
                <w:rFonts w:ascii="ＭＳ Ｐ明朝" w:eastAsia="ＭＳ Ｐ明朝" w:hAnsi="ＭＳ Ｐ明朝"/>
                <w:sz w:val="16"/>
                <w:szCs w:val="16"/>
              </w:rPr>
            </w:pPr>
            <w:r w:rsidRPr="001E518A">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1E518A" w:rsidRDefault="00EB7F8E" w:rsidP="00D47D9F">
            <w:pPr>
              <w:jc w:val="right"/>
              <w:rPr>
                <w:rFonts w:ascii="ＭＳ Ｐ明朝" w:eastAsia="ＭＳ Ｐ明朝" w:hAnsi="ＭＳ Ｐ明朝"/>
                <w:sz w:val="16"/>
                <w:szCs w:val="16"/>
              </w:rPr>
            </w:pPr>
            <w:r w:rsidRPr="001E518A">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1E518A" w:rsidRDefault="00EB7F8E" w:rsidP="00D47D9F">
            <w:pPr>
              <w:jc w:val="right"/>
              <w:rPr>
                <w:rFonts w:ascii="ＭＳ Ｐ明朝" w:eastAsia="ＭＳ Ｐ明朝" w:hAnsi="ＭＳ Ｐ明朝"/>
                <w:sz w:val="16"/>
                <w:szCs w:val="16"/>
              </w:rPr>
            </w:pPr>
            <w:r w:rsidRPr="001E518A">
              <w:rPr>
                <w:rFonts w:ascii="ＭＳ Ｐ明朝" w:eastAsia="ＭＳ Ｐ明朝" w:hAnsi="ＭＳ Ｐ明朝" w:hint="eastAsia"/>
                <w:sz w:val="16"/>
                <w:szCs w:val="16"/>
              </w:rPr>
              <w:t>円</w:t>
            </w:r>
          </w:p>
        </w:tc>
      </w:tr>
    </w:tbl>
    <w:p w14:paraId="13A87D69" w14:textId="77777777" w:rsidR="00EB7F8E" w:rsidRPr="001E518A" w:rsidRDefault="00EB7F8E" w:rsidP="008027B6">
      <w:pPr>
        <w:ind w:firstLineChars="1889" w:firstLine="4529"/>
        <w:rPr>
          <w:rFonts w:ascii="ＭＳ Ｐ明朝" w:eastAsia="ＭＳ Ｐ明朝" w:hAnsi="ＭＳ Ｐ明朝"/>
          <w:spacing w:val="-20"/>
          <w:sz w:val="20"/>
          <w:szCs w:val="20"/>
        </w:rPr>
      </w:pPr>
      <w:r w:rsidRPr="001E518A">
        <w:rPr>
          <w:rFonts w:ascii="ＭＳ Ｐ明朝" w:eastAsia="ＭＳ Ｐ明朝" w:hAnsi="ＭＳ Ｐ明朝" w:hint="eastAsia"/>
          <w:spacing w:val="-20"/>
          <w:sz w:val="20"/>
          <w:szCs w:val="20"/>
        </w:rPr>
        <w:t>（消費税及び地方消費税は含まない）</w:t>
      </w:r>
    </w:p>
    <w:p w14:paraId="41DFE1E9" w14:textId="77777777" w:rsidR="00EB7F8E" w:rsidRPr="001E518A" w:rsidRDefault="00EB7F8E" w:rsidP="008027B6">
      <w:pPr>
        <w:rPr>
          <w:rFonts w:ascii="ＭＳ Ｐ明朝" w:eastAsia="ＭＳ Ｐ明朝" w:hAnsi="ＭＳ Ｐ明朝"/>
          <w:spacing w:val="-20"/>
          <w:sz w:val="20"/>
          <w:szCs w:val="20"/>
        </w:rPr>
      </w:pPr>
    </w:p>
    <w:p w14:paraId="44EA8D66" w14:textId="6EE33DC6" w:rsidR="00812C82" w:rsidRPr="001E518A" w:rsidRDefault="00812C82" w:rsidP="00812C82">
      <w:pPr>
        <w:rPr>
          <w:rFonts w:ascii="ＭＳ Ｐ明朝" w:eastAsia="ＭＳ Ｐ明朝" w:hAnsi="ＭＳ Ｐ明朝"/>
          <w:spacing w:val="-20"/>
          <w:sz w:val="20"/>
          <w:szCs w:val="20"/>
          <w:lang w:eastAsia="zh-CN"/>
        </w:rPr>
      </w:pPr>
      <w:bookmarkStart w:id="0" w:name="_Hlk232009881"/>
      <w:r w:rsidRPr="001E518A">
        <w:rPr>
          <w:rFonts w:ascii="ＭＳ Ｐ明朝" w:eastAsia="ＭＳ Ｐ明朝" w:hAnsi="ＭＳ Ｐ明朝" w:hint="eastAsia"/>
          <w:spacing w:val="-20"/>
          <w:sz w:val="20"/>
          <w:szCs w:val="20"/>
          <w:lang w:eastAsia="zh-CN"/>
        </w:rPr>
        <w:t>※入札番号：</w:t>
      </w:r>
      <w:r w:rsidR="00F72EFC" w:rsidRPr="001E518A">
        <w:rPr>
          <w:rFonts w:ascii="ＭＳ Ｐ明朝" w:eastAsia="ＭＳ Ｐ明朝" w:hAnsi="ＭＳ Ｐ明朝"/>
          <w:spacing w:val="-20"/>
          <w:sz w:val="20"/>
          <w:szCs w:val="20"/>
          <w:lang w:eastAsia="zh-CN"/>
        </w:rPr>
        <w:t>８入札第34号</w:t>
      </w:r>
      <w:r w:rsidR="00F72EFC" w:rsidRPr="001E518A">
        <w:rPr>
          <w:rFonts w:ascii="ＭＳ Ｐ明朝" w:eastAsia="ＭＳ Ｐ明朝" w:hAnsi="ＭＳ Ｐ明朝" w:hint="eastAsia"/>
          <w:spacing w:val="-20"/>
          <w:sz w:val="20"/>
          <w:szCs w:val="20"/>
          <w:lang w:eastAsia="zh-CN"/>
        </w:rPr>
        <w:t xml:space="preserve">　</w:t>
      </w:r>
      <w:r w:rsidR="00F72EFC" w:rsidRPr="001E518A">
        <w:rPr>
          <w:rFonts w:ascii="ＭＳ Ｐ明朝" w:eastAsia="ＭＳ Ｐ明朝" w:hAnsi="ＭＳ Ｐ明朝"/>
          <w:spacing w:val="-20"/>
          <w:sz w:val="20"/>
          <w:szCs w:val="20"/>
          <w:lang w:eastAsia="zh-CN"/>
        </w:rPr>
        <w:t>X線透過式沈降法粒度分布測定装置</w:t>
      </w:r>
    </w:p>
    <w:bookmarkEnd w:id="0"/>
    <w:p w14:paraId="203B0B05" w14:textId="77777777" w:rsidR="00E310DF" w:rsidRPr="001E518A" w:rsidRDefault="00E310DF" w:rsidP="001B2FAC">
      <w:pPr>
        <w:pStyle w:val="Web"/>
        <w:spacing w:before="0" w:beforeAutospacing="0" w:after="0" w:afterAutospacing="0"/>
        <w:rPr>
          <w:lang w:eastAsia="zh-CN"/>
        </w:rPr>
      </w:pPr>
    </w:p>
    <w:p w14:paraId="0A7E824A" w14:textId="33779C0C" w:rsidR="00E310DF" w:rsidRPr="001E518A" w:rsidRDefault="00AB1158" w:rsidP="001B2FAC">
      <w:pPr>
        <w:pStyle w:val="Web"/>
        <w:spacing w:before="0" w:beforeAutospacing="0" w:after="0" w:afterAutospacing="0"/>
      </w:pPr>
      <w:r w:rsidRPr="001E518A">
        <w:rPr>
          <w:rFonts w:hint="eastAsia"/>
          <w:lang w:eastAsia="zh-CN"/>
        </w:rPr>
        <w:t xml:space="preserve">　　　</w:t>
      </w:r>
      <w:r w:rsidRPr="001E518A">
        <w:rPr>
          <w:rFonts w:hint="eastAsia"/>
        </w:rPr>
        <w:t>１．内　　　訳　　　別紙「入札書（内訳）」のとおり</w:t>
      </w:r>
    </w:p>
    <w:p w14:paraId="05109512" w14:textId="77777777" w:rsidR="00E310DF" w:rsidRPr="001E518A" w:rsidRDefault="00E310DF" w:rsidP="001B2FAC">
      <w:pPr>
        <w:pStyle w:val="Web"/>
        <w:spacing w:before="0" w:beforeAutospacing="0" w:after="0" w:afterAutospacing="0"/>
      </w:pPr>
    </w:p>
    <w:p w14:paraId="670D7459" w14:textId="49DB9247" w:rsidR="00DF2E95" w:rsidRPr="001E518A" w:rsidRDefault="00AB1158" w:rsidP="005D490B">
      <w:pPr>
        <w:pStyle w:val="Web"/>
        <w:spacing w:before="0" w:beforeAutospacing="0" w:after="0" w:afterAutospacing="0"/>
        <w:ind w:firstLineChars="200" w:firstLine="479"/>
      </w:pPr>
      <w:r w:rsidRPr="001E518A">
        <w:rPr>
          <w:rFonts w:hAnsi="ＭＳ Ｐ明朝" w:hint="eastAsia"/>
          <w:spacing w:val="-20"/>
          <w:position w:val="2"/>
        </w:rPr>
        <w:t>２</w:t>
      </w:r>
      <w:r w:rsidR="00FE134E" w:rsidRPr="001E518A">
        <w:rPr>
          <w:rFonts w:hAnsi="ＭＳ Ｐ明朝" w:hint="eastAsia"/>
          <w:spacing w:val="-20"/>
          <w:position w:val="2"/>
        </w:rPr>
        <w:t>．</w:t>
      </w:r>
      <w:r w:rsidR="00EB7F8E" w:rsidRPr="001E518A">
        <w:rPr>
          <w:rFonts w:hint="eastAsia"/>
        </w:rPr>
        <w:t>納入</w:t>
      </w:r>
      <w:r w:rsidR="00FE134E" w:rsidRPr="001E518A">
        <w:rPr>
          <w:rFonts w:hint="eastAsia"/>
        </w:rPr>
        <w:t>場所</w:t>
      </w:r>
      <w:r w:rsidR="00EB7F8E" w:rsidRPr="001E518A">
        <w:rPr>
          <w:rFonts w:hint="eastAsia"/>
        </w:rPr>
        <w:t xml:space="preserve">　　　</w:t>
      </w:r>
      <w:r w:rsidR="00797139" w:rsidRPr="001E518A">
        <w:t>長崎県窯業技術センター　1階　第3物性測定室</w:t>
      </w:r>
    </w:p>
    <w:p w14:paraId="34171FEF" w14:textId="19302523" w:rsidR="00BF3F44" w:rsidRPr="001E518A" w:rsidRDefault="00797139" w:rsidP="00DF2E95">
      <w:pPr>
        <w:pStyle w:val="Web"/>
        <w:spacing w:before="0" w:beforeAutospacing="0" w:after="0" w:afterAutospacing="0"/>
        <w:ind w:firstLineChars="1000" w:firstLine="2797"/>
        <w:rPr>
          <w:snapToGrid w:val="0"/>
        </w:rPr>
      </w:pPr>
      <w:r w:rsidRPr="001E518A">
        <w:t xml:space="preserve"> （長崎県東彼杵郡波佐見町稗木場郷605-2）</w:t>
      </w:r>
    </w:p>
    <w:p w14:paraId="4A8B2D6D" w14:textId="009ABA46" w:rsidR="00EB7F8E" w:rsidRPr="001E518A" w:rsidRDefault="00AB1158" w:rsidP="00AB1158">
      <w:pPr>
        <w:spacing w:line="240" w:lineRule="exact"/>
        <w:ind w:firstLineChars="200" w:firstLine="479"/>
        <w:rPr>
          <w:rFonts w:ascii="ＭＳ Ｐ明朝" w:eastAsia="ＭＳ Ｐ明朝" w:hAnsi="ＭＳ Ｐ明朝"/>
          <w:spacing w:val="-20"/>
          <w:position w:val="2"/>
          <w:sz w:val="20"/>
          <w:szCs w:val="20"/>
        </w:rPr>
      </w:pPr>
      <w:r w:rsidRPr="001E518A">
        <w:rPr>
          <w:rFonts w:ascii="ＭＳ Ｐ明朝" w:eastAsia="ＭＳ Ｐ明朝" w:hAnsi="ＭＳ Ｐ明朝" w:hint="eastAsia"/>
          <w:spacing w:val="-20"/>
          <w:position w:val="2"/>
          <w:sz w:val="20"/>
          <w:szCs w:val="20"/>
        </w:rPr>
        <w:t>３．</w:t>
      </w:r>
      <w:r w:rsidR="00EB7F8E" w:rsidRPr="001E518A">
        <w:rPr>
          <w:rFonts w:ascii="ＭＳ Ｐ明朝" w:eastAsia="ＭＳ Ｐ明朝" w:hAnsi="ＭＳ Ｐ明朝" w:hint="eastAsia"/>
          <w:kern w:val="0"/>
          <w:position w:val="2"/>
          <w:sz w:val="20"/>
          <w:szCs w:val="20"/>
        </w:rPr>
        <w:t>納入期限</w:t>
      </w:r>
      <w:r w:rsidR="00EB7F8E" w:rsidRPr="001E518A">
        <w:rPr>
          <w:rFonts w:ascii="ＭＳ Ｐ明朝" w:eastAsia="ＭＳ Ｐ明朝" w:hAnsi="ＭＳ Ｐ明朝" w:hint="eastAsia"/>
          <w:spacing w:val="-20"/>
          <w:kern w:val="0"/>
          <w:position w:val="2"/>
          <w:sz w:val="20"/>
          <w:szCs w:val="20"/>
        </w:rPr>
        <w:t xml:space="preserve">　</w:t>
      </w:r>
      <w:r w:rsidR="00EB7F8E" w:rsidRPr="001E518A">
        <w:rPr>
          <w:rFonts w:ascii="ＭＳ Ｐ明朝" w:eastAsia="ＭＳ Ｐ明朝" w:hAnsi="ＭＳ Ｐ明朝"/>
          <w:spacing w:val="-20"/>
          <w:kern w:val="0"/>
          <w:position w:val="2"/>
          <w:sz w:val="20"/>
          <w:szCs w:val="20"/>
        </w:rPr>
        <w:t xml:space="preserve"> </w:t>
      </w:r>
      <w:r w:rsidR="00EB7F8E" w:rsidRPr="001E518A">
        <w:rPr>
          <w:rFonts w:ascii="ＭＳ Ｐ明朝" w:eastAsia="ＭＳ Ｐ明朝" w:hAnsi="ＭＳ Ｐ明朝" w:hint="eastAsia"/>
          <w:spacing w:val="-20"/>
          <w:position w:val="2"/>
          <w:sz w:val="20"/>
          <w:szCs w:val="20"/>
        </w:rPr>
        <w:t xml:space="preserve">　　</w:t>
      </w:r>
      <w:r w:rsidR="00EB7F8E" w:rsidRPr="001E518A">
        <w:rPr>
          <w:rFonts w:ascii="ＭＳ Ｐ明朝" w:eastAsia="ＭＳ Ｐ明朝" w:hAnsi="ＭＳ Ｐ明朝"/>
          <w:spacing w:val="-20"/>
          <w:position w:val="2"/>
          <w:sz w:val="20"/>
          <w:szCs w:val="20"/>
        </w:rPr>
        <w:t xml:space="preserve"> </w:t>
      </w:r>
      <w:r w:rsidR="00797139" w:rsidRPr="001E518A">
        <w:rPr>
          <w:rFonts w:ascii="ＭＳ Ｐ明朝" w:eastAsia="ＭＳ Ｐ明朝" w:hAnsi="ＭＳ Ｐ明朝"/>
          <w:spacing w:val="-20"/>
          <w:position w:val="2"/>
          <w:sz w:val="20"/>
          <w:szCs w:val="20"/>
        </w:rPr>
        <w:t>令和８年11月26日</w:t>
      </w:r>
    </w:p>
    <w:p w14:paraId="585A8A15" w14:textId="77777777" w:rsidR="00EB7F8E" w:rsidRPr="001E518A" w:rsidRDefault="00EB7F8E" w:rsidP="001B2FAC">
      <w:pPr>
        <w:spacing w:line="240" w:lineRule="exact"/>
        <w:rPr>
          <w:rFonts w:ascii="ＭＳ Ｐ明朝" w:eastAsia="ＭＳ Ｐ明朝" w:hAnsi="ＭＳ Ｐ明朝"/>
          <w:spacing w:val="-20"/>
          <w:position w:val="2"/>
          <w:sz w:val="20"/>
          <w:szCs w:val="20"/>
        </w:rPr>
      </w:pPr>
    </w:p>
    <w:p w14:paraId="5F843BB3" w14:textId="77777777" w:rsidR="00AB1158" w:rsidRPr="001E518A" w:rsidRDefault="00AB1158" w:rsidP="001B2FAC">
      <w:pPr>
        <w:spacing w:line="240" w:lineRule="exact"/>
        <w:rPr>
          <w:rFonts w:ascii="ＭＳ Ｐ明朝" w:eastAsia="ＭＳ Ｐ明朝" w:hAnsi="ＭＳ Ｐ明朝"/>
          <w:spacing w:val="-20"/>
          <w:position w:val="2"/>
          <w:sz w:val="20"/>
          <w:szCs w:val="20"/>
        </w:rPr>
      </w:pPr>
    </w:p>
    <w:p w14:paraId="7EF9CB65" w14:textId="77777777" w:rsidR="00AB1158" w:rsidRPr="001E518A" w:rsidRDefault="00AB1158" w:rsidP="001B2FAC">
      <w:pPr>
        <w:spacing w:line="240" w:lineRule="exact"/>
        <w:rPr>
          <w:rFonts w:ascii="ＭＳ Ｐ明朝" w:eastAsia="ＭＳ Ｐ明朝" w:hAnsi="ＭＳ Ｐ明朝"/>
          <w:spacing w:val="-20"/>
          <w:position w:val="2"/>
          <w:sz w:val="20"/>
          <w:szCs w:val="20"/>
        </w:rPr>
      </w:pPr>
    </w:p>
    <w:p w14:paraId="24703F84" w14:textId="77777777" w:rsidR="00EB7F8E" w:rsidRPr="001E518A" w:rsidRDefault="00EB7F8E" w:rsidP="00AB1158">
      <w:pPr>
        <w:ind w:firstLineChars="300" w:firstLine="719"/>
        <w:rPr>
          <w:rFonts w:ascii="ＭＳ Ｐ明朝" w:eastAsia="ＭＳ Ｐ明朝" w:hAnsi="ＭＳ Ｐ明朝"/>
          <w:spacing w:val="-20"/>
          <w:position w:val="2"/>
          <w:sz w:val="20"/>
          <w:szCs w:val="20"/>
        </w:rPr>
      </w:pPr>
      <w:r w:rsidRPr="001E518A">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1E518A" w:rsidRDefault="00EB7F8E" w:rsidP="00AB1158">
      <w:pPr>
        <w:ind w:firstLineChars="700" w:firstLine="1678"/>
        <w:rPr>
          <w:rFonts w:ascii="ＭＳ Ｐ明朝" w:eastAsia="ＭＳ Ｐ明朝" w:hAnsi="ＭＳ Ｐ明朝"/>
          <w:spacing w:val="-20"/>
          <w:position w:val="2"/>
          <w:sz w:val="20"/>
          <w:szCs w:val="20"/>
        </w:rPr>
      </w:pPr>
      <w:r w:rsidRPr="001E518A">
        <w:rPr>
          <w:rFonts w:ascii="ＭＳ Ｐ明朝" w:eastAsia="ＭＳ Ｐ明朝" w:hAnsi="ＭＳ Ｐ明朝" w:hint="eastAsia"/>
          <w:spacing w:val="-20"/>
          <w:position w:val="2"/>
          <w:sz w:val="20"/>
          <w:szCs w:val="20"/>
        </w:rPr>
        <w:t>見積もった契約希望金額の</w:t>
      </w:r>
      <w:r w:rsidRPr="001E518A">
        <w:rPr>
          <w:rFonts w:ascii="ＭＳ Ｐ明朝" w:eastAsia="ＭＳ Ｐ明朝" w:hAnsi="ＭＳ Ｐ明朝"/>
          <w:spacing w:val="-20"/>
          <w:position w:val="2"/>
          <w:sz w:val="20"/>
          <w:szCs w:val="20"/>
        </w:rPr>
        <w:t>100/1</w:t>
      </w:r>
      <w:r w:rsidR="001345A3" w:rsidRPr="001E518A">
        <w:rPr>
          <w:rFonts w:ascii="ＭＳ Ｐ明朝" w:eastAsia="ＭＳ Ｐ明朝" w:hAnsi="ＭＳ Ｐ明朝" w:hint="eastAsia"/>
          <w:spacing w:val="-20"/>
          <w:position w:val="2"/>
          <w:sz w:val="20"/>
          <w:szCs w:val="20"/>
        </w:rPr>
        <w:t>10</w:t>
      </w:r>
      <w:r w:rsidRPr="001E518A">
        <w:rPr>
          <w:rFonts w:ascii="ＭＳ Ｐ明朝" w:eastAsia="ＭＳ Ｐ明朝" w:hAnsi="ＭＳ Ｐ明朝" w:hint="eastAsia"/>
          <w:spacing w:val="-20"/>
          <w:position w:val="2"/>
          <w:sz w:val="20"/>
          <w:szCs w:val="20"/>
        </w:rPr>
        <w:t>に相当する金額を記載すること。</w:t>
      </w:r>
    </w:p>
    <w:p w14:paraId="47684A40" w14:textId="77777777" w:rsidR="00EB7F8E" w:rsidRPr="001E518A" w:rsidRDefault="00EB7F8E" w:rsidP="00AB1158">
      <w:pPr>
        <w:ind w:firstLineChars="600" w:firstLine="1438"/>
        <w:rPr>
          <w:rFonts w:ascii="ＭＳ Ｐ明朝" w:eastAsia="ＭＳ Ｐ明朝" w:hAnsi="ＭＳ Ｐ明朝"/>
          <w:spacing w:val="-20"/>
          <w:position w:val="2"/>
          <w:sz w:val="20"/>
          <w:szCs w:val="20"/>
        </w:rPr>
      </w:pPr>
      <w:r w:rsidRPr="001E518A">
        <w:rPr>
          <w:rFonts w:ascii="ＭＳ Ｐ明朝" w:eastAsia="ＭＳ Ｐ明朝" w:hAnsi="ＭＳ Ｐ明朝"/>
          <w:spacing w:val="-20"/>
          <w:position w:val="2"/>
          <w:sz w:val="20"/>
          <w:szCs w:val="20"/>
        </w:rPr>
        <w:t> </w:t>
      </w:r>
      <w:r w:rsidR="00C62683" w:rsidRPr="001E518A">
        <w:rPr>
          <w:rFonts w:ascii="ＭＳ Ｐ明朝" w:eastAsia="ＭＳ Ｐ明朝" w:hAnsi="ＭＳ Ｐ明朝" w:hint="eastAsia"/>
          <w:spacing w:val="-20"/>
          <w:position w:val="2"/>
          <w:sz w:val="20"/>
          <w:szCs w:val="20"/>
        </w:rPr>
        <w:t>２　　金額は、アラビア数字を用い、訂正又は抹消</w:t>
      </w:r>
      <w:r w:rsidRPr="001E518A">
        <w:rPr>
          <w:rFonts w:ascii="ＭＳ Ｐ明朝" w:eastAsia="ＭＳ Ｐ明朝" w:hAnsi="ＭＳ Ｐ明朝" w:hint="eastAsia"/>
          <w:spacing w:val="-20"/>
          <w:position w:val="2"/>
          <w:sz w:val="20"/>
          <w:szCs w:val="20"/>
        </w:rPr>
        <w:t>することはできないこと。</w:t>
      </w:r>
    </w:p>
    <w:p w14:paraId="2CC27D9D" w14:textId="3937D7A5" w:rsidR="00AB1158" w:rsidRPr="001E518A" w:rsidRDefault="00AB1158" w:rsidP="00AB1158">
      <w:pPr>
        <w:ind w:firstLineChars="600" w:firstLine="1438"/>
        <w:rPr>
          <w:rFonts w:ascii="ＭＳ Ｐ明朝" w:eastAsia="ＭＳ Ｐ明朝" w:hAnsi="ＭＳ Ｐ明朝"/>
          <w:spacing w:val="-20"/>
          <w:position w:val="2"/>
          <w:sz w:val="20"/>
          <w:szCs w:val="20"/>
        </w:rPr>
      </w:pPr>
      <w:r w:rsidRPr="001E518A">
        <w:rPr>
          <w:rFonts w:ascii="ＭＳ Ｐ明朝" w:eastAsia="ＭＳ Ｐ明朝" w:hAnsi="ＭＳ Ｐ明朝"/>
          <w:spacing w:val="-20"/>
          <w:position w:val="2"/>
          <w:sz w:val="20"/>
          <w:szCs w:val="20"/>
        </w:rPr>
        <w:t> </w:t>
      </w:r>
      <w:r w:rsidRPr="001E518A">
        <w:rPr>
          <w:rFonts w:ascii="ＭＳ Ｐ明朝" w:eastAsia="ＭＳ Ｐ明朝" w:hAnsi="ＭＳ Ｐ明朝" w:hint="eastAsia"/>
          <w:spacing w:val="-20"/>
          <w:position w:val="2"/>
          <w:sz w:val="20"/>
          <w:szCs w:val="20"/>
        </w:rPr>
        <w:t>３　　別紙「入札書（内訳）」は、別葉とし、入札書と同様、入札書の記名押印をすること。</w:t>
      </w:r>
    </w:p>
    <w:p w14:paraId="06F54442" w14:textId="77777777" w:rsidR="00EB7F8E" w:rsidRPr="001E518A" w:rsidRDefault="00EB7F8E" w:rsidP="00AB1158">
      <w:pPr>
        <w:rPr>
          <w:rFonts w:ascii="ＭＳ Ｐ明朝" w:eastAsia="ＭＳ Ｐ明朝" w:hAnsi="ＭＳ Ｐ明朝"/>
          <w:spacing w:val="-20"/>
          <w:position w:val="2"/>
          <w:sz w:val="20"/>
          <w:szCs w:val="20"/>
        </w:rPr>
      </w:pPr>
    </w:p>
    <w:p w14:paraId="0A48501A" w14:textId="77777777" w:rsidR="0048511A" w:rsidRDefault="0048511A" w:rsidP="00AB1158">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04655BF" w14:textId="087A4466" w:rsidR="00AB1158" w:rsidRPr="00AB1158" w:rsidRDefault="00AB1158" w:rsidP="00AB1158">
      <w:pPr>
        <w:rPr>
          <w:sz w:val="22"/>
          <w:szCs w:val="22"/>
        </w:rPr>
      </w:pPr>
      <w:r w:rsidRPr="00AB1158">
        <w:rPr>
          <w:rFonts w:hint="eastAsia"/>
          <w:b/>
          <w:bCs/>
          <w:color w:val="FF0000"/>
          <w:sz w:val="22"/>
          <w:szCs w:val="22"/>
        </w:rPr>
        <w:lastRenderedPageBreak/>
        <w:t>（郵送入札用・代理人の記名押印は不要）</w:t>
      </w:r>
      <w:r w:rsidRPr="00AB1158">
        <w:rPr>
          <w:rFonts w:hint="eastAsia"/>
          <w:sz w:val="22"/>
          <w:szCs w:val="22"/>
        </w:rPr>
        <w:t xml:space="preserve">　　　</w:t>
      </w:r>
      <w:r>
        <w:rPr>
          <w:rFonts w:hint="eastAsia"/>
          <w:sz w:val="22"/>
          <w:szCs w:val="22"/>
        </w:rPr>
        <w:t xml:space="preserve">　　　　　　　　　　　　　　　　　　　</w:t>
      </w:r>
      <w:r w:rsidRPr="00AB1158">
        <w:rPr>
          <w:rFonts w:hint="eastAsia"/>
          <w:sz w:val="22"/>
          <w:szCs w:val="22"/>
        </w:rPr>
        <w:t>別紙</w:t>
      </w:r>
    </w:p>
    <w:p w14:paraId="33873BCF" w14:textId="75544BE9" w:rsidR="00AB1158" w:rsidRDefault="00AB1158" w:rsidP="0048511A">
      <w:pPr>
        <w:rPr>
          <w:sz w:val="22"/>
          <w:szCs w:val="22"/>
        </w:rPr>
      </w:pPr>
      <w:r w:rsidRPr="00AB1158">
        <w:rPr>
          <w:rFonts w:hint="eastAsia"/>
          <w:sz w:val="22"/>
          <w:szCs w:val="22"/>
        </w:rPr>
        <w:t xml:space="preserve">　　　　　　　　　　　　　　　　　　　　　　　　　　　　　　</w:t>
      </w:r>
    </w:p>
    <w:p w14:paraId="243F1E88" w14:textId="77777777" w:rsidR="00AB1158" w:rsidRPr="004707AE" w:rsidRDefault="00AB1158" w:rsidP="004707AE">
      <w:pPr>
        <w:jc w:val="center"/>
        <w:rPr>
          <w:b/>
          <w:bCs/>
          <w:sz w:val="28"/>
          <w:szCs w:val="28"/>
          <w:lang w:eastAsia="zh-CN"/>
        </w:rPr>
      </w:pPr>
      <w:r w:rsidRPr="004707AE">
        <w:rPr>
          <w:rFonts w:hint="eastAsia"/>
          <w:b/>
          <w:bCs/>
          <w:sz w:val="28"/>
          <w:szCs w:val="28"/>
          <w:lang w:eastAsia="zh-CN"/>
        </w:rPr>
        <w:t>入札書（内訳）</w:t>
      </w:r>
    </w:p>
    <w:p w14:paraId="27814FA5" w14:textId="77777777" w:rsidR="004707AE" w:rsidRDefault="004707AE" w:rsidP="00AB1158">
      <w:pPr>
        <w:rPr>
          <w:sz w:val="22"/>
          <w:szCs w:val="22"/>
          <w:lang w:eastAsia="zh-CN"/>
        </w:rPr>
      </w:pPr>
    </w:p>
    <w:p w14:paraId="2483066C" w14:textId="2B1860D8" w:rsidR="00AB1158" w:rsidRPr="00AB1158" w:rsidRDefault="00AB1158" w:rsidP="00AB1158">
      <w:pPr>
        <w:rPr>
          <w:sz w:val="22"/>
          <w:szCs w:val="22"/>
          <w:lang w:eastAsia="zh-CN"/>
        </w:rPr>
      </w:pPr>
      <w:r w:rsidRPr="00AB1158">
        <w:rPr>
          <w:rFonts w:hint="eastAsia"/>
          <w:sz w:val="22"/>
          <w:szCs w:val="22"/>
          <w:lang w:eastAsia="zh-CN"/>
        </w:rPr>
        <w:t xml:space="preserve">　</w:t>
      </w:r>
      <w:r w:rsidR="004707AE">
        <w:rPr>
          <w:rFonts w:hint="eastAsia"/>
          <w:sz w:val="22"/>
          <w:szCs w:val="22"/>
          <w:lang w:eastAsia="zh-CN"/>
        </w:rPr>
        <w:t xml:space="preserve">　　　　　　　　　　　　　　　　　</w:t>
      </w:r>
      <w:r w:rsidRPr="00AB1158">
        <w:rPr>
          <w:rFonts w:hint="eastAsia"/>
          <w:sz w:val="22"/>
          <w:szCs w:val="22"/>
          <w:lang w:eastAsia="zh-CN"/>
        </w:rPr>
        <w:t>所在地</w:t>
      </w:r>
    </w:p>
    <w:p w14:paraId="2382C3BC" w14:textId="77777777" w:rsidR="004707AE" w:rsidRDefault="004707AE" w:rsidP="00AB1158">
      <w:pPr>
        <w:rPr>
          <w:sz w:val="22"/>
          <w:szCs w:val="22"/>
          <w:lang w:eastAsia="zh-CN"/>
        </w:rPr>
      </w:pPr>
    </w:p>
    <w:p w14:paraId="519A2DDB" w14:textId="406CA856" w:rsidR="00AB1158" w:rsidRPr="00AB1158" w:rsidRDefault="00AB1158" w:rsidP="00AB1158">
      <w:pPr>
        <w:rPr>
          <w:sz w:val="22"/>
          <w:szCs w:val="22"/>
        </w:rPr>
      </w:pPr>
      <w:r w:rsidRPr="00AB1158">
        <w:rPr>
          <w:rFonts w:hint="eastAsia"/>
          <w:sz w:val="22"/>
          <w:szCs w:val="22"/>
          <w:lang w:eastAsia="zh-CN"/>
        </w:rPr>
        <w:t xml:space="preserve">　</w:t>
      </w:r>
      <w:r w:rsidR="004707AE">
        <w:rPr>
          <w:rFonts w:hint="eastAsia"/>
          <w:sz w:val="22"/>
          <w:szCs w:val="22"/>
          <w:lang w:eastAsia="zh-CN"/>
        </w:rPr>
        <w:t xml:space="preserve">　　　　　　　　　　　　　　　　　</w:t>
      </w:r>
      <w:r w:rsidRPr="00AB1158">
        <w:rPr>
          <w:rFonts w:hint="eastAsia"/>
          <w:sz w:val="22"/>
          <w:szCs w:val="22"/>
        </w:rPr>
        <w:t>商号又は名称</w:t>
      </w:r>
    </w:p>
    <w:p w14:paraId="75B95954" w14:textId="77777777" w:rsidR="004707AE" w:rsidRDefault="004707AE" w:rsidP="00AB1158">
      <w:pPr>
        <w:rPr>
          <w:sz w:val="22"/>
          <w:szCs w:val="22"/>
        </w:rPr>
      </w:pPr>
    </w:p>
    <w:p w14:paraId="11A47A27" w14:textId="23ACF6A7" w:rsidR="00AB1158" w:rsidRDefault="00AB1158" w:rsidP="004707AE">
      <w:pPr>
        <w:ind w:firstLineChars="1700" w:firstLine="3740"/>
        <w:rPr>
          <w:sz w:val="22"/>
          <w:szCs w:val="22"/>
        </w:rPr>
      </w:pPr>
      <w:r w:rsidRPr="00AB1158">
        <w:rPr>
          <w:rFonts w:hint="eastAsia"/>
          <w:sz w:val="22"/>
          <w:szCs w:val="22"/>
        </w:rPr>
        <w:t xml:space="preserve">　代表者</w:t>
      </w:r>
      <w:r w:rsidRPr="00AB1158">
        <w:rPr>
          <w:sz w:val="22"/>
          <w:szCs w:val="22"/>
        </w:rPr>
        <w:tab/>
      </w:r>
      <w:r w:rsidRPr="00AB1158">
        <w:rPr>
          <w:rFonts w:hint="eastAsia"/>
          <w:sz w:val="22"/>
          <w:szCs w:val="22"/>
        </w:rPr>
        <w:t xml:space="preserve">　　　　　　　　　　　</w:t>
      </w:r>
      <w:r w:rsidR="004707AE">
        <w:rPr>
          <w:rFonts w:hint="eastAsia"/>
          <w:sz w:val="22"/>
          <w:szCs w:val="22"/>
        </w:rPr>
        <w:t xml:space="preserve">　　　</w:t>
      </w:r>
      <w:r w:rsidRPr="00AB1158">
        <w:rPr>
          <w:rFonts w:hint="eastAsia"/>
          <w:sz w:val="22"/>
          <w:szCs w:val="22"/>
        </w:rPr>
        <w:t xml:space="preserve">　　　　</w:t>
      </w:r>
      <w:r w:rsidRPr="00AB1158">
        <w:rPr>
          <w:sz w:val="22"/>
          <w:szCs w:val="22"/>
        </w:rPr>
        <w:t xml:space="preserve"> </w:t>
      </w:r>
      <w:r w:rsidRPr="00AB1158">
        <w:rPr>
          <w:rFonts w:hint="eastAsia"/>
          <w:sz w:val="22"/>
          <w:szCs w:val="22"/>
        </w:rPr>
        <w:t>㊞</w:t>
      </w:r>
    </w:p>
    <w:p w14:paraId="006EEC78" w14:textId="77777777" w:rsidR="00AB1158" w:rsidRDefault="00AB1158" w:rsidP="0048511A">
      <w:pPr>
        <w:rPr>
          <w:sz w:val="22"/>
          <w:szCs w:val="22"/>
        </w:rPr>
      </w:pPr>
    </w:p>
    <w:p w14:paraId="53CA1478" w14:textId="20A62FB5" w:rsidR="00AB1158" w:rsidRPr="004707AE" w:rsidRDefault="004707AE" w:rsidP="0048511A">
      <w:pPr>
        <w:rPr>
          <w:sz w:val="22"/>
          <w:szCs w:val="22"/>
          <w:lang w:eastAsia="zh-CN"/>
        </w:rPr>
      </w:pPr>
      <w:r w:rsidRPr="004707AE">
        <w:rPr>
          <w:rFonts w:hint="eastAsia"/>
          <w:sz w:val="22"/>
          <w:szCs w:val="22"/>
          <w:lang w:eastAsia="zh-CN"/>
        </w:rPr>
        <w:t>※入札番号：８入札第</w:t>
      </w:r>
      <w:r w:rsidRPr="004707AE">
        <w:rPr>
          <w:rFonts w:hint="eastAsia"/>
          <w:sz w:val="22"/>
          <w:szCs w:val="22"/>
          <w:lang w:eastAsia="zh-CN"/>
        </w:rPr>
        <w:t>34</w:t>
      </w:r>
      <w:r w:rsidRPr="004707AE">
        <w:rPr>
          <w:rFonts w:hint="eastAsia"/>
          <w:sz w:val="22"/>
          <w:szCs w:val="22"/>
          <w:lang w:eastAsia="zh-CN"/>
        </w:rPr>
        <w:t xml:space="preserve">号　</w:t>
      </w:r>
      <w:r w:rsidRPr="004707AE">
        <w:rPr>
          <w:rFonts w:hint="eastAsia"/>
          <w:sz w:val="22"/>
          <w:szCs w:val="22"/>
          <w:lang w:eastAsia="zh-CN"/>
        </w:rPr>
        <w:t>X</w:t>
      </w:r>
      <w:r w:rsidRPr="004707AE">
        <w:rPr>
          <w:rFonts w:hint="eastAsia"/>
          <w:sz w:val="22"/>
          <w:szCs w:val="22"/>
          <w:lang w:eastAsia="zh-CN"/>
        </w:rPr>
        <w:t>線透過式沈降法粒度分布測定装置</w:t>
      </w:r>
    </w:p>
    <w:p w14:paraId="6F98E647" w14:textId="77777777" w:rsidR="00AB1158" w:rsidRDefault="00AB1158" w:rsidP="0048511A">
      <w:pPr>
        <w:rPr>
          <w:sz w:val="22"/>
          <w:szCs w:val="22"/>
          <w:lang w:eastAsia="zh-CN"/>
        </w:rPr>
      </w:pPr>
    </w:p>
    <w:tbl>
      <w:tblPr>
        <w:tblStyle w:val="a8"/>
        <w:tblW w:w="0" w:type="auto"/>
        <w:tblLook w:val="04A0" w:firstRow="1" w:lastRow="0" w:firstColumn="1" w:lastColumn="0" w:noHBand="0" w:noVBand="1"/>
      </w:tblPr>
      <w:tblGrid>
        <w:gridCol w:w="3114"/>
        <w:gridCol w:w="567"/>
        <w:gridCol w:w="4819"/>
        <w:gridCol w:w="1128"/>
      </w:tblGrid>
      <w:tr w:rsidR="004707AE" w14:paraId="00FB38DA" w14:textId="77777777" w:rsidTr="005F1606">
        <w:tc>
          <w:tcPr>
            <w:tcW w:w="3114" w:type="dxa"/>
            <w:vAlign w:val="center"/>
          </w:tcPr>
          <w:p w14:paraId="14A8902B" w14:textId="5B951EAC" w:rsidR="004707AE" w:rsidRDefault="004707AE" w:rsidP="005F1606">
            <w:pPr>
              <w:jc w:val="center"/>
              <w:rPr>
                <w:sz w:val="22"/>
                <w:szCs w:val="22"/>
                <w:lang w:eastAsia="zh-CN"/>
              </w:rPr>
            </w:pPr>
            <w:bookmarkStart w:id="1" w:name="_Hlk232012377"/>
            <w:r>
              <w:rPr>
                <w:rFonts w:hint="eastAsia"/>
                <w:sz w:val="22"/>
                <w:szCs w:val="22"/>
              </w:rPr>
              <w:t>品名</w:t>
            </w:r>
          </w:p>
        </w:tc>
        <w:tc>
          <w:tcPr>
            <w:tcW w:w="5386" w:type="dxa"/>
            <w:gridSpan w:val="2"/>
            <w:vAlign w:val="center"/>
          </w:tcPr>
          <w:p w14:paraId="63D2CA40" w14:textId="523A501F" w:rsidR="004707AE" w:rsidRDefault="004707AE" w:rsidP="005F1606">
            <w:pPr>
              <w:jc w:val="center"/>
              <w:rPr>
                <w:sz w:val="22"/>
                <w:szCs w:val="22"/>
                <w:lang w:eastAsia="zh-CN"/>
              </w:rPr>
            </w:pPr>
            <w:r>
              <w:rPr>
                <w:rFonts w:hint="eastAsia"/>
                <w:sz w:val="22"/>
                <w:szCs w:val="22"/>
              </w:rPr>
              <w:t>規格</w:t>
            </w:r>
          </w:p>
        </w:tc>
        <w:tc>
          <w:tcPr>
            <w:tcW w:w="1128" w:type="dxa"/>
            <w:vAlign w:val="center"/>
          </w:tcPr>
          <w:p w14:paraId="28A5F02A" w14:textId="104337AC" w:rsidR="004707AE" w:rsidRDefault="004707AE" w:rsidP="005F1606">
            <w:pPr>
              <w:jc w:val="center"/>
              <w:rPr>
                <w:sz w:val="22"/>
                <w:szCs w:val="22"/>
                <w:lang w:eastAsia="zh-CN"/>
              </w:rPr>
            </w:pPr>
            <w:r>
              <w:rPr>
                <w:rFonts w:hint="eastAsia"/>
                <w:sz w:val="22"/>
                <w:szCs w:val="22"/>
              </w:rPr>
              <w:t>数量</w:t>
            </w:r>
          </w:p>
        </w:tc>
      </w:tr>
      <w:tr w:rsidR="004707AE" w14:paraId="5202DAB1" w14:textId="77777777" w:rsidTr="006C7C1C">
        <w:trPr>
          <w:trHeight w:val="426"/>
        </w:trPr>
        <w:tc>
          <w:tcPr>
            <w:tcW w:w="3114" w:type="dxa"/>
            <w:vMerge w:val="restart"/>
            <w:vAlign w:val="center"/>
          </w:tcPr>
          <w:p w14:paraId="124776F1" w14:textId="77777777" w:rsidR="004707AE" w:rsidRPr="004707AE" w:rsidRDefault="004707AE" w:rsidP="004707AE">
            <w:pPr>
              <w:rPr>
                <w:sz w:val="22"/>
                <w:szCs w:val="22"/>
                <w:lang w:eastAsia="zh-CN"/>
              </w:rPr>
            </w:pPr>
            <w:r w:rsidRPr="004707AE">
              <w:rPr>
                <w:rFonts w:hint="eastAsia"/>
                <w:sz w:val="22"/>
                <w:szCs w:val="22"/>
                <w:lang w:eastAsia="zh-CN"/>
              </w:rPr>
              <w:t>1</w:t>
            </w:r>
            <w:r w:rsidRPr="004707AE">
              <w:rPr>
                <w:rFonts w:hint="eastAsia"/>
                <w:sz w:val="22"/>
                <w:szCs w:val="22"/>
                <w:lang w:eastAsia="zh-CN"/>
              </w:rPr>
              <w:t>）</w:t>
            </w:r>
            <w:r w:rsidRPr="004707AE">
              <w:rPr>
                <w:rFonts w:hint="eastAsia"/>
                <w:sz w:val="22"/>
                <w:szCs w:val="22"/>
                <w:lang w:eastAsia="zh-CN"/>
              </w:rPr>
              <w:t>X</w:t>
            </w:r>
            <w:r w:rsidRPr="004707AE">
              <w:rPr>
                <w:rFonts w:hint="eastAsia"/>
                <w:sz w:val="22"/>
                <w:szCs w:val="22"/>
                <w:lang w:eastAsia="zh-CN"/>
              </w:rPr>
              <w:t>線透過式沈降法粒度分布測定装置</w:t>
            </w:r>
          </w:p>
          <w:p w14:paraId="40C0C283" w14:textId="5FA22161" w:rsidR="004707AE" w:rsidRDefault="004707AE" w:rsidP="004707AE">
            <w:pPr>
              <w:ind w:firstLineChars="100" w:firstLine="220"/>
              <w:rPr>
                <w:sz w:val="22"/>
                <w:szCs w:val="22"/>
                <w:lang w:eastAsia="zh-CN"/>
              </w:rPr>
            </w:pPr>
            <w:r w:rsidRPr="004707AE">
              <w:rPr>
                <w:rFonts w:hint="eastAsia"/>
                <w:sz w:val="22"/>
                <w:szCs w:val="22"/>
                <w:lang w:eastAsia="zh-CN"/>
              </w:rPr>
              <w:t>本体</w:t>
            </w:r>
          </w:p>
        </w:tc>
        <w:tc>
          <w:tcPr>
            <w:tcW w:w="567" w:type="dxa"/>
            <w:vAlign w:val="center"/>
          </w:tcPr>
          <w:p w14:paraId="3DF2E1B9" w14:textId="77777777" w:rsidR="004707AE" w:rsidRDefault="004707AE" w:rsidP="0048511A">
            <w:pPr>
              <w:rPr>
                <w:sz w:val="22"/>
                <w:szCs w:val="22"/>
                <w:lang w:eastAsia="zh-CN"/>
              </w:rPr>
            </w:pPr>
          </w:p>
        </w:tc>
        <w:tc>
          <w:tcPr>
            <w:tcW w:w="4819" w:type="dxa"/>
            <w:vAlign w:val="center"/>
          </w:tcPr>
          <w:p w14:paraId="47335757" w14:textId="509DDCE8" w:rsidR="00FA6DF9" w:rsidRDefault="00FA6DF9" w:rsidP="00FA6DF9">
            <w:pPr>
              <w:rPr>
                <w:sz w:val="22"/>
                <w:szCs w:val="22"/>
              </w:rPr>
            </w:pPr>
            <w:r>
              <w:rPr>
                <w:rFonts w:hint="eastAsia"/>
                <w:sz w:val="22"/>
                <w:szCs w:val="22"/>
              </w:rPr>
              <w:t>仕様書で示された例示品</w:t>
            </w:r>
          </w:p>
          <w:p w14:paraId="29CA5C1C" w14:textId="5270A9EA" w:rsidR="004707AE" w:rsidRDefault="005F1606" w:rsidP="006C7C1C">
            <w:pPr>
              <w:ind w:firstLineChars="100" w:firstLine="220"/>
              <w:rPr>
                <w:sz w:val="22"/>
                <w:szCs w:val="22"/>
              </w:rPr>
            </w:pPr>
            <w:r w:rsidRPr="005F1606">
              <w:rPr>
                <w:rFonts w:hint="eastAsia"/>
                <w:sz w:val="22"/>
                <w:szCs w:val="22"/>
              </w:rPr>
              <w:t>島津サイエンス（株）</w:t>
            </w:r>
            <w:proofErr w:type="spellStart"/>
            <w:r w:rsidRPr="005F1606">
              <w:rPr>
                <w:sz w:val="22"/>
                <w:szCs w:val="22"/>
              </w:rPr>
              <w:t>SediGraph</w:t>
            </w:r>
            <w:proofErr w:type="spellEnd"/>
            <w:r w:rsidRPr="005F1606">
              <w:rPr>
                <w:sz w:val="22"/>
                <w:szCs w:val="22"/>
              </w:rPr>
              <w:t xml:space="preserve"> III PLUS</w:t>
            </w:r>
          </w:p>
        </w:tc>
        <w:tc>
          <w:tcPr>
            <w:tcW w:w="1128" w:type="dxa"/>
            <w:vMerge w:val="restart"/>
            <w:vAlign w:val="center"/>
          </w:tcPr>
          <w:p w14:paraId="533C7935" w14:textId="1D4EEBCA" w:rsidR="004707AE" w:rsidRDefault="006C7C1C" w:rsidP="0048511A">
            <w:pPr>
              <w:rPr>
                <w:sz w:val="22"/>
                <w:szCs w:val="22"/>
              </w:rPr>
            </w:pPr>
            <w:r>
              <w:rPr>
                <w:rFonts w:hint="eastAsia"/>
                <w:sz w:val="22"/>
                <w:szCs w:val="22"/>
              </w:rPr>
              <w:t xml:space="preserve">　１台</w:t>
            </w:r>
          </w:p>
        </w:tc>
      </w:tr>
      <w:tr w:rsidR="005F1606" w14:paraId="01B69178" w14:textId="77777777" w:rsidTr="00FA6DF9">
        <w:trPr>
          <w:trHeight w:val="987"/>
        </w:trPr>
        <w:tc>
          <w:tcPr>
            <w:tcW w:w="3114" w:type="dxa"/>
            <w:vMerge/>
            <w:vAlign w:val="center"/>
          </w:tcPr>
          <w:p w14:paraId="62CFB322" w14:textId="77777777" w:rsidR="005F1606" w:rsidRPr="004707AE" w:rsidRDefault="005F1606" w:rsidP="004707AE">
            <w:pPr>
              <w:rPr>
                <w:sz w:val="22"/>
                <w:szCs w:val="22"/>
              </w:rPr>
            </w:pPr>
          </w:p>
        </w:tc>
        <w:tc>
          <w:tcPr>
            <w:tcW w:w="567" w:type="dxa"/>
            <w:vAlign w:val="center"/>
          </w:tcPr>
          <w:p w14:paraId="55181CA1" w14:textId="77777777" w:rsidR="005F1606" w:rsidRDefault="005F1606" w:rsidP="0048511A">
            <w:pPr>
              <w:rPr>
                <w:sz w:val="22"/>
                <w:szCs w:val="22"/>
              </w:rPr>
            </w:pPr>
          </w:p>
        </w:tc>
        <w:tc>
          <w:tcPr>
            <w:tcW w:w="4819" w:type="dxa"/>
          </w:tcPr>
          <w:p w14:paraId="130F03AB" w14:textId="77777777" w:rsidR="005F1606" w:rsidRDefault="005F1606" w:rsidP="00FA6DF9">
            <w:pPr>
              <w:rPr>
                <w:sz w:val="22"/>
                <w:szCs w:val="22"/>
              </w:rPr>
            </w:pPr>
            <w:r>
              <w:rPr>
                <w:rFonts w:hint="eastAsia"/>
                <w:sz w:val="22"/>
                <w:szCs w:val="22"/>
              </w:rPr>
              <w:t>同等品承認を受けた製品</w:t>
            </w:r>
          </w:p>
          <w:p w14:paraId="73DD84AC" w14:textId="6B1DEE71" w:rsidR="005F1606" w:rsidRDefault="006C7C1C" w:rsidP="0048511A">
            <w:pPr>
              <w:rPr>
                <w:sz w:val="22"/>
                <w:szCs w:val="22"/>
              </w:rPr>
            </w:pPr>
            <w:r>
              <w:rPr>
                <w:noProof/>
                <w:sz w:val="22"/>
                <w:szCs w:val="22"/>
              </w:rPr>
              <mc:AlternateContent>
                <mc:Choice Requires="wps">
                  <w:drawing>
                    <wp:anchor distT="0" distB="0" distL="114300" distR="114300" simplePos="0" relativeHeight="251742208" behindDoc="0" locked="0" layoutInCell="1" allowOverlap="1" wp14:anchorId="4C639BBF" wp14:editId="61359BF3">
                      <wp:simplePos x="0" y="0"/>
                      <wp:positionH relativeFrom="column">
                        <wp:posOffset>61595</wp:posOffset>
                      </wp:positionH>
                      <wp:positionV relativeFrom="paragraph">
                        <wp:posOffset>77470</wp:posOffset>
                      </wp:positionV>
                      <wp:extent cx="2819400" cy="276225"/>
                      <wp:effectExtent l="0" t="0" r="19050" b="28575"/>
                      <wp:wrapNone/>
                      <wp:docPr id="113697629" name="大かっこ 2"/>
                      <wp:cNvGraphicFramePr/>
                      <a:graphic xmlns:a="http://schemas.openxmlformats.org/drawingml/2006/main">
                        <a:graphicData uri="http://schemas.microsoft.com/office/word/2010/wordprocessingShape">
                          <wps:wsp>
                            <wps:cNvSpPr/>
                            <wps:spPr>
                              <a:xfrm>
                                <a:off x="0" y="0"/>
                                <a:ext cx="2819400" cy="276225"/>
                              </a:xfrm>
                              <a:prstGeom prst="bracketPair">
                                <a:avLst>
                                  <a:gd name="adj" fmla="val 19167"/>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B8F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85pt;margin-top:6.1pt;width:222pt;height:2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" adj="4140" strokecolor="black [3213]" strokeweight="1.5pt">
                      <v:stroke joinstyle="miter"/>
                    </v:shape>
                  </w:pict>
                </mc:Fallback>
              </mc:AlternateContent>
            </w:r>
            <w:r w:rsidR="005F1606">
              <w:rPr>
                <w:rFonts w:hint="eastAsia"/>
                <w:sz w:val="22"/>
                <w:szCs w:val="22"/>
              </w:rPr>
              <w:t xml:space="preserve">　</w:t>
            </w:r>
          </w:p>
          <w:p w14:paraId="190F414E" w14:textId="53308433" w:rsidR="005F1606" w:rsidRDefault="005F1606" w:rsidP="00FA6DF9">
            <w:pPr>
              <w:rPr>
                <w:sz w:val="22"/>
                <w:szCs w:val="22"/>
              </w:rPr>
            </w:pPr>
            <w:r>
              <w:rPr>
                <w:rFonts w:hint="eastAsia"/>
                <w:sz w:val="22"/>
                <w:szCs w:val="22"/>
              </w:rPr>
              <w:t xml:space="preserve">　　</w:t>
            </w:r>
          </w:p>
        </w:tc>
        <w:tc>
          <w:tcPr>
            <w:tcW w:w="1128" w:type="dxa"/>
            <w:vMerge/>
            <w:vAlign w:val="center"/>
          </w:tcPr>
          <w:p w14:paraId="794907A1" w14:textId="77777777" w:rsidR="005F1606" w:rsidRDefault="005F1606" w:rsidP="0048511A">
            <w:pPr>
              <w:rPr>
                <w:sz w:val="22"/>
                <w:szCs w:val="22"/>
              </w:rPr>
            </w:pPr>
          </w:p>
        </w:tc>
      </w:tr>
      <w:tr w:rsidR="005F1606" w14:paraId="5D1B12E1" w14:textId="77777777" w:rsidTr="00FA6DF9">
        <w:trPr>
          <w:trHeight w:val="832"/>
        </w:trPr>
        <w:tc>
          <w:tcPr>
            <w:tcW w:w="3114" w:type="dxa"/>
            <w:vAlign w:val="center"/>
          </w:tcPr>
          <w:p w14:paraId="4C58170F" w14:textId="77777777" w:rsidR="005F1606" w:rsidRDefault="005F1606" w:rsidP="004707AE">
            <w:pPr>
              <w:ind w:firstLineChars="100" w:firstLine="220"/>
              <w:rPr>
                <w:sz w:val="22"/>
                <w:szCs w:val="22"/>
              </w:rPr>
            </w:pPr>
            <w:r>
              <w:rPr>
                <w:rFonts w:hint="eastAsia"/>
                <w:sz w:val="22"/>
                <w:szCs w:val="22"/>
              </w:rPr>
              <w:t>コントロールシステム</w:t>
            </w:r>
          </w:p>
          <w:p w14:paraId="1B26115D" w14:textId="2083038F" w:rsidR="00A32915" w:rsidRPr="00A32915" w:rsidRDefault="00A32915" w:rsidP="00A32915">
            <w:pPr>
              <w:ind w:leftChars="100" w:left="430" w:hangingChars="100" w:hanging="220"/>
              <w:rPr>
                <w:sz w:val="22"/>
                <w:szCs w:val="22"/>
              </w:rPr>
            </w:pPr>
            <w:r>
              <w:rPr>
                <w:rFonts w:hint="eastAsia"/>
                <w:sz w:val="22"/>
                <w:szCs w:val="22"/>
              </w:rPr>
              <w:t>※</w:t>
            </w:r>
            <w:r w:rsidRPr="00A32915">
              <w:rPr>
                <w:rFonts w:hint="eastAsia"/>
                <w:sz w:val="22"/>
                <w:szCs w:val="22"/>
              </w:rPr>
              <w:t>マイクロソフト製</w:t>
            </w:r>
            <w:r w:rsidRPr="00A32915">
              <w:rPr>
                <w:rFonts w:hint="eastAsia"/>
                <w:sz w:val="22"/>
                <w:szCs w:val="22"/>
              </w:rPr>
              <w:t>Office Home &amp; Business2024</w:t>
            </w:r>
            <w:r w:rsidRPr="00A32915">
              <w:rPr>
                <w:rFonts w:hint="eastAsia"/>
                <w:sz w:val="22"/>
                <w:szCs w:val="22"/>
              </w:rPr>
              <w:t>以上（永続版、日本語版）</w:t>
            </w:r>
            <w:r>
              <w:rPr>
                <w:rFonts w:hint="eastAsia"/>
                <w:sz w:val="22"/>
                <w:szCs w:val="22"/>
              </w:rPr>
              <w:t>、</w:t>
            </w:r>
          </w:p>
          <w:p w14:paraId="528C9C7B" w14:textId="14BBEA50" w:rsidR="00A32915" w:rsidRDefault="00A32915" w:rsidP="00A32915">
            <w:pPr>
              <w:ind w:leftChars="200" w:left="420"/>
              <w:rPr>
                <w:sz w:val="22"/>
                <w:szCs w:val="22"/>
              </w:rPr>
            </w:pPr>
            <w:r w:rsidRPr="00A32915">
              <w:rPr>
                <w:rFonts w:hint="eastAsia"/>
                <w:sz w:val="22"/>
                <w:szCs w:val="22"/>
              </w:rPr>
              <w:t>ヒューリンクス社製　カレイドグラフ</w:t>
            </w:r>
            <w:r w:rsidRPr="00A32915">
              <w:rPr>
                <w:rFonts w:hint="eastAsia"/>
                <w:sz w:val="22"/>
                <w:szCs w:val="22"/>
              </w:rPr>
              <w:t xml:space="preserve"> ver5</w:t>
            </w:r>
            <w:r w:rsidRPr="00A32915">
              <w:rPr>
                <w:rFonts w:hint="eastAsia"/>
                <w:sz w:val="22"/>
                <w:szCs w:val="22"/>
              </w:rPr>
              <w:t>以上（永続版、日本語版）</w:t>
            </w:r>
            <w:r>
              <w:rPr>
                <w:rFonts w:hint="eastAsia"/>
                <w:sz w:val="22"/>
                <w:szCs w:val="22"/>
              </w:rPr>
              <w:t>含む</w:t>
            </w:r>
          </w:p>
        </w:tc>
        <w:tc>
          <w:tcPr>
            <w:tcW w:w="567" w:type="dxa"/>
            <w:vAlign w:val="center"/>
          </w:tcPr>
          <w:p w14:paraId="775BEEE6" w14:textId="77777777" w:rsidR="005F1606" w:rsidRDefault="005F1606" w:rsidP="0048511A">
            <w:pPr>
              <w:rPr>
                <w:sz w:val="22"/>
                <w:szCs w:val="22"/>
              </w:rPr>
            </w:pPr>
          </w:p>
        </w:tc>
        <w:tc>
          <w:tcPr>
            <w:tcW w:w="4819" w:type="dxa"/>
          </w:tcPr>
          <w:p w14:paraId="1C44139F" w14:textId="3950370D" w:rsidR="005F1606" w:rsidRDefault="00A32915" w:rsidP="0048511A">
            <w:pPr>
              <w:rPr>
                <w:sz w:val="22"/>
                <w:szCs w:val="22"/>
              </w:rPr>
            </w:pPr>
            <w:r>
              <w:rPr>
                <w:noProof/>
                <w:sz w:val="22"/>
                <w:szCs w:val="22"/>
              </w:rPr>
              <mc:AlternateContent>
                <mc:Choice Requires="wps">
                  <w:drawing>
                    <wp:anchor distT="0" distB="0" distL="114300" distR="114300" simplePos="0" relativeHeight="251766784" behindDoc="0" locked="0" layoutInCell="1" allowOverlap="1" wp14:anchorId="41402E11" wp14:editId="6EA37C10">
                      <wp:simplePos x="0" y="0"/>
                      <wp:positionH relativeFrom="column">
                        <wp:posOffset>-5080</wp:posOffset>
                      </wp:positionH>
                      <wp:positionV relativeFrom="paragraph">
                        <wp:posOffset>187325</wp:posOffset>
                      </wp:positionV>
                      <wp:extent cx="2819400" cy="523875"/>
                      <wp:effectExtent l="0" t="0" r="19050" b="28575"/>
                      <wp:wrapNone/>
                      <wp:docPr id="1401367712" name="大かっこ 2"/>
                      <wp:cNvGraphicFramePr/>
                      <a:graphic xmlns:a="http://schemas.openxmlformats.org/drawingml/2006/main">
                        <a:graphicData uri="http://schemas.microsoft.com/office/word/2010/wordprocessingShape">
                          <wps:wsp>
                            <wps:cNvSpPr/>
                            <wps:spPr>
                              <a:xfrm>
                                <a:off x="0" y="0"/>
                                <a:ext cx="2819400" cy="52387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159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pt;margin-top:14.75pt;width:222pt;height:4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" adj="4140" strokecolor="windowText" strokeweight="1.5pt">
                      <v:stroke joinstyle="miter"/>
                    </v:shape>
                  </w:pict>
                </mc:Fallback>
              </mc:AlternateContent>
            </w:r>
            <w:r w:rsidR="005F1606">
              <w:rPr>
                <w:rFonts w:hint="eastAsia"/>
                <w:sz w:val="22"/>
                <w:szCs w:val="22"/>
              </w:rPr>
              <w:t>応札品承認を受けた製品</w:t>
            </w:r>
          </w:p>
          <w:p w14:paraId="1CE8F40E" w14:textId="583D0E08" w:rsidR="005F1606" w:rsidRDefault="005F1606" w:rsidP="0048511A">
            <w:pPr>
              <w:rPr>
                <w:sz w:val="22"/>
                <w:szCs w:val="22"/>
              </w:rPr>
            </w:pPr>
            <w:r>
              <w:rPr>
                <w:rFonts w:hint="eastAsia"/>
                <w:sz w:val="22"/>
                <w:szCs w:val="22"/>
              </w:rPr>
              <w:t xml:space="preserve">　</w:t>
            </w:r>
          </w:p>
        </w:tc>
        <w:tc>
          <w:tcPr>
            <w:tcW w:w="1128" w:type="dxa"/>
            <w:vAlign w:val="center"/>
          </w:tcPr>
          <w:p w14:paraId="2FE7725C" w14:textId="4E6FB9AA" w:rsidR="005F1606" w:rsidRDefault="006C7C1C" w:rsidP="0048511A">
            <w:pPr>
              <w:rPr>
                <w:sz w:val="22"/>
                <w:szCs w:val="22"/>
              </w:rPr>
            </w:pPr>
            <w:r>
              <w:rPr>
                <w:rFonts w:hint="eastAsia"/>
                <w:sz w:val="22"/>
                <w:szCs w:val="22"/>
              </w:rPr>
              <w:t xml:space="preserve">　１台</w:t>
            </w:r>
          </w:p>
        </w:tc>
      </w:tr>
      <w:tr w:rsidR="005F1606" w14:paraId="29A6E9E3" w14:textId="77777777" w:rsidTr="00FA6DF9">
        <w:trPr>
          <w:trHeight w:val="844"/>
        </w:trPr>
        <w:tc>
          <w:tcPr>
            <w:tcW w:w="3114" w:type="dxa"/>
            <w:vAlign w:val="center"/>
          </w:tcPr>
          <w:p w14:paraId="72B02B4F" w14:textId="4150F334" w:rsidR="005F1606" w:rsidRDefault="005F1606" w:rsidP="004707AE">
            <w:pPr>
              <w:ind w:firstLineChars="100" w:firstLine="220"/>
              <w:rPr>
                <w:sz w:val="22"/>
                <w:szCs w:val="22"/>
              </w:rPr>
            </w:pPr>
            <w:r>
              <w:rPr>
                <w:rFonts w:hint="eastAsia"/>
                <w:sz w:val="22"/>
                <w:szCs w:val="22"/>
              </w:rPr>
              <w:t>カラーレーザープリンター</w:t>
            </w:r>
          </w:p>
        </w:tc>
        <w:tc>
          <w:tcPr>
            <w:tcW w:w="567" w:type="dxa"/>
            <w:vAlign w:val="center"/>
          </w:tcPr>
          <w:p w14:paraId="6B7A7347" w14:textId="77777777" w:rsidR="005F1606" w:rsidRDefault="005F1606" w:rsidP="0048511A">
            <w:pPr>
              <w:rPr>
                <w:sz w:val="22"/>
                <w:szCs w:val="22"/>
              </w:rPr>
            </w:pPr>
          </w:p>
        </w:tc>
        <w:tc>
          <w:tcPr>
            <w:tcW w:w="4819" w:type="dxa"/>
          </w:tcPr>
          <w:p w14:paraId="25C49B19" w14:textId="20DBB47E" w:rsidR="005F1606" w:rsidRDefault="005F1606" w:rsidP="005F1606">
            <w:pPr>
              <w:rPr>
                <w:sz w:val="22"/>
                <w:szCs w:val="22"/>
              </w:rPr>
            </w:pPr>
            <w:r>
              <w:rPr>
                <w:rFonts w:hint="eastAsia"/>
                <w:sz w:val="22"/>
                <w:szCs w:val="22"/>
              </w:rPr>
              <w:t>応札品承認を受けた製品</w:t>
            </w:r>
          </w:p>
          <w:p w14:paraId="53A5551E" w14:textId="542D5CD9" w:rsidR="005F1606" w:rsidRDefault="00FA6DF9" w:rsidP="005F1606">
            <w:pPr>
              <w:rPr>
                <w:sz w:val="22"/>
                <w:szCs w:val="22"/>
              </w:rPr>
            </w:pPr>
            <w:r>
              <w:rPr>
                <w:noProof/>
                <w:sz w:val="22"/>
                <w:szCs w:val="22"/>
              </w:rPr>
              <mc:AlternateContent>
                <mc:Choice Requires="wps">
                  <w:drawing>
                    <wp:anchor distT="0" distB="0" distL="114300" distR="114300" simplePos="0" relativeHeight="251768832" behindDoc="0" locked="0" layoutInCell="1" allowOverlap="1" wp14:anchorId="6B4FC56C" wp14:editId="6E55C335">
                      <wp:simplePos x="0" y="0"/>
                      <wp:positionH relativeFrom="column">
                        <wp:posOffset>-635</wp:posOffset>
                      </wp:positionH>
                      <wp:positionV relativeFrom="paragraph">
                        <wp:posOffset>8255</wp:posOffset>
                      </wp:positionV>
                      <wp:extent cx="2819400" cy="276225"/>
                      <wp:effectExtent l="0" t="0" r="19050" b="28575"/>
                      <wp:wrapNone/>
                      <wp:docPr id="460332470" name="大かっこ 2"/>
                      <wp:cNvGraphicFramePr/>
                      <a:graphic xmlns:a="http://schemas.openxmlformats.org/drawingml/2006/main">
                        <a:graphicData uri="http://schemas.microsoft.com/office/word/2010/wordprocessingShape">
                          <wps:wsp>
                            <wps:cNvSpPr/>
                            <wps:spPr>
                              <a:xfrm>
                                <a:off x="0" y="0"/>
                                <a:ext cx="2819400" cy="27622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14D2C" id="大かっこ 2" o:spid="_x0000_s1026" type="#_x0000_t185" style="position:absolute;margin-left:-.05pt;margin-top:.65pt;width:222pt;height:21.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" adj="4140" strokecolor="windowText" strokeweight="1.5pt">
                      <v:stroke joinstyle="miter"/>
                    </v:shape>
                  </w:pict>
                </mc:Fallback>
              </mc:AlternateContent>
            </w:r>
            <w:r w:rsidR="005F1606">
              <w:rPr>
                <w:rFonts w:hint="eastAsia"/>
                <w:sz w:val="22"/>
                <w:szCs w:val="22"/>
              </w:rPr>
              <w:t xml:space="preserve">　</w:t>
            </w:r>
          </w:p>
        </w:tc>
        <w:tc>
          <w:tcPr>
            <w:tcW w:w="1128" w:type="dxa"/>
            <w:vAlign w:val="center"/>
          </w:tcPr>
          <w:p w14:paraId="08BF3026" w14:textId="4586CD5D" w:rsidR="005F1606" w:rsidRDefault="006C7C1C" w:rsidP="0048511A">
            <w:pPr>
              <w:rPr>
                <w:sz w:val="22"/>
                <w:szCs w:val="22"/>
              </w:rPr>
            </w:pPr>
            <w:r>
              <w:rPr>
                <w:rFonts w:hint="eastAsia"/>
                <w:sz w:val="22"/>
                <w:szCs w:val="22"/>
              </w:rPr>
              <w:t xml:space="preserve">　１台</w:t>
            </w:r>
          </w:p>
        </w:tc>
      </w:tr>
      <w:tr w:rsidR="006C7C1C" w14:paraId="763A27EE" w14:textId="77777777" w:rsidTr="006C7C1C">
        <w:trPr>
          <w:trHeight w:val="429"/>
        </w:trPr>
        <w:tc>
          <w:tcPr>
            <w:tcW w:w="3114" w:type="dxa"/>
            <w:vMerge w:val="restart"/>
            <w:vAlign w:val="center"/>
          </w:tcPr>
          <w:p w14:paraId="03677944" w14:textId="56ECE58D" w:rsidR="006C7C1C" w:rsidRDefault="006C7C1C" w:rsidP="0048511A">
            <w:pPr>
              <w:rPr>
                <w:sz w:val="22"/>
                <w:szCs w:val="22"/>
              </w:rPr>
            </w:pPr>
            <w:r w:rsidRPr="005F1606">
              <w:rPr>
                <w:rFonts w:hint="eastAsia"/>
                <w:sz w:val="22"/>
                <w:szCs w:val="22"/>
              </w:rPr>
              <w:t>2)</w:t>
            </w:r>
            <w:r w:rsidRPr="005F1606">
              <w:rPr>
                <w:rFonts w:hint="eastAsia"/>
                <w:sz w:val="22"/>
                <w:szCs w:val="22"/>
              </w:rPr>
              <w:t>分銅内蔵型防塵・防水汎用天びん</w:t>
            </w:r>
          </w:p>
        </w:tc>
        <w:tc>
          <w:tcPr>
            <w:tcW w:w="567" w:type="dxa"/>
            <w:vAlign w:val="center"/>
          </w:tcPr>
          <w:p w14:paraId="33A3EA57" w14:textId="77777777" w:rsidR="006C7C1C" w:rsidRDefault="006C7C1C" w:rsidP="0048511A">
            <w:pPr>
              <w:rPr>
                <w:sz w:val="22"/>
                <w:szCs w:val="22"/>
              </w:rPr>
            </w:pPr>
          </w:p>
        </w:tc>
        <w:tc>
          <w:tcPr>
            <w:tcW w:w="4819" w:type="dxa"/>
            <w:vAlign w:val="center"/>
          </w:tcPr>
          <w:p w14:paraId="430BE586" w14:textId="1ED919C0" w:rsidR="00FA6DF9" w:rsidRPr="00FA6DF9" w:rsidRDefault="00FA6DF9" w:rsidP="00FA6DF9">
            <w:pPr>
              <w:rPr>
                <w:sz w:val="22"/>
                <w:szCs w:val="22"/>
              </w:rPr>
            </w:pPr>
            <w:r>
              <w:rPr>
                <w:rFonts w:hint="eastAsia"/>
                <w:sz w:val="22"/>
                <w:szCs w:val="22"/>
              </w:rPr>
              <w:t>仕様書で示された例示品</w:t>
            </w:r>
          </w:p>
          <w:p w14:paraId="3261CDC5" w14:textId="420132EF" w:rsidR="006C7C1C" w:rsidRDefault="006C7C1C" w:rsidP="006C7C1C">
            <w:pPr>
              <w:rPr>
                <w:sz w:val="22"/>
                <w:szCs w:val="22"/>
              </w:rPr>
            </w:pPr>
            <w:r w:rsidRPr="006C7C1C">
              <w:rPr>
                <w:rFonts w:hint="eastAsia"/>
                <w:sz w:val="22"/>
                <w:szCs w:val="22"/>
              </w:rPr>
              <w:t xml:space="preserve">（株）エー・アンド・デイ　</w:t>
            </w:r>
            <w:r w:rsidRPr="006C7C1C">
              <w:rPr>
                <w:rFonts w:hint="eastAsia"/>
                <w:sz w:val="22"/>
                <w:szCs w:val="22"/>
              </w:rPr>
              <w:t>GX-603AWP</w:t>
            </w:r>
          </w:p>
        </w:tc>
        <w:tc>
          <w:tcPr>
            <w:tcW w:w="1128" w:type="dxa"/>
            <w:vMerge w:val="restart"/>
            <w:vAlign w:val="center"/>
          </w:tcPr>
          <w:p w14:paraId="6D1FC0F3" w14:textId="48FCFFC8" w:rsidR="006C7C1C" w:rsidRDefault="006C7C1C" w:rsidP="0048511A">
            <w:pPr>
              <w:rPr>
                <w:sz w:val="22"/>
                <w:szCs w:val="22"/>
              </w:rPr>
            </w:pPr>
            <w:r>
              <w:rPr>
                <w:rFonts w:hint="eastAsia"/>
                <w:sz w:val="22"/>
                <w:szCs w:val="22"/>
              </w:rPr>
              <w:t xml:space="preserve">　１台</w:t>
            </w:r>
          </w:p>
        </w:tc>
      </w:tr>
      <w:tr w:rsidR="006C7C1C" w14:paraId="0F59E1A2" w14:textId="77777777" w:rsidTr="00FA6DF9">
        <w:trPr>
          <w:trHeight w:val="822"/>
        </w:trPr>
        <w:tc>
          <w:tcPr>
            <w:tcW w:w="3114" w:type="dxa"/>
            <w:vMerge/>
            <w:vAlign w:val="center"/>
          </w:tcPr>
          <w:p w14:paraId="301AC6D4" w14:textId="77777777" w:rsidR="006C7C1C" w:rsidRDefault="006C7C1C" w:rsidP="0048511A">
            <w:pPr>
              <w:rPr>
                <w:sz w:val="22"/>
                <w:szCs w:val="22"/>
              </w:rPr>
            </w:pPr>
          </w:p>
        </w:tc>
        <w:tc>
          <w:tcPr>
            <w:tcW w:w="567" w:type="dxa"/>
            <w:vAlign w:val="center"/>
          </w:tcPr>
          <w:p w14:paraId="0E4A861D" w14:textId="77777777" w:rsidR="006C7C1C" w:rsidRDefault="006C7C1C" w:rsidP="0048511A">
            <w:pPr>
              <w:rPr>
                <w:sz w:val="22"/>
                <w:szCs w:val="22"/>
              </w:rPr>
            </w:pPr>
          </w:p>
        </w:tc>
        <w:tc>
          <w:tcPr>
            <w:tcW w:w="4819" w:type="dxa"/>
            <w:vAlign w:val="center"/>
          </w:tcPr>
          <w:p w14:paraId="1EC789AC" w14:textId="77777777" w:rsidR="006C7C1C" w:rsidRDefault="006C7C1C" w:rsidP="00FA6DF9">
            <w:pPr>
              <w:rPr>
                <w:sz w:val="22"/>
                <w:szCs w:val="22"/>
              </w:rPr>
            </w:pPr>
            <w:r>
              <w:rPr>
                <w:rFonts w:hint="eastAsia"/>
                <w:sz w:val="22"/>
                <w:szCs w:val="22"/>
              </w:rPr>
              <w:t>同等品承認を受けた製品</w:t>
            </w:r>
          </w:p>
          <w:p w14:paraId="67F94F12" w14:textId="1135017C" w:rsidR="006C7C1C" w:rsidRDefault="00FA6DF9" w:rsidP="006C7C1C">
            <w:pPr>
              <w:rPr>
                <w:sz w:val="22"/>
                <w:szCs w:val="22"/>
              </w:rPr>
            </w:pPr>
            <w:r>
              <w:rPr>
                <w:noProof/>
                <w:sz w:val="22"/>
                <w:szCs w:val="22"/>
              </w:rPr>
              <mc:AlternateContent>
                <mc:Choice Requires="wps">
                  <w:drawing>
                    <wp:anchor distT="0" distB="0" distL="114300" distR="114300" simplePos="0" relativeHeight="251770880" behindDoc="0" locked="0" layoutInCell="1" allowOverlap="1" wp14:anchorId="3986B5C8" wp14:editId="7FF89B49">
                      <wp:simplePos x="0" y="0"/>
                      <wp:positionH relativeFrom="column">
                        <wp:posOffset>-635</wp:posOffset>
                      </wp:positionH>
                      <wp:positionV relativeFrom="paragraph">
                        <wp:posOffset>11430</wp:posOffset>
                      </wp:positionV>
                      <wp:extent cx="2819400" cy="276225"/>
                      <wp:effectExtent l="0" t="0" r="19050" b="28575"/>
                      <wp:wrapNone/>
                      <wp:docPr id="883693841" name="大かっこ 2"/>
                      <wp:cNvGraphicFramePr/>
                      <a:graphic xmlns:a="http://schemas.openxmlformats.org/drawingml/2006/main">
                        <a:graphicData uri="http://schemas.microsoft.com/office/word/2010/wordprocessingShape">
                          <wps:wsp>
                            <wps:cNvSpPr/>
                            <wps:spPr>
                              <a:xfrm>
                                <a:off x="0" y="0"/>
                                <a:ext cx="2819400" cy="27622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2A504" id="大かっこ 2" o:spid="_x0000_s1026" type="#_x0000_t185" style="position:absolute;margin-left:-.05pt;margin-top:.9pt;width:222pt;height:21.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" adj="4140" strokecolor="windowText" strokeweight="1.5pt">
                      <v:stroke joinstyle="miter"/>
                    </v:shape>
                  </w:pict>
                </mc:Fallback>
              </mc:AlternateContent>
            </w:r>
            <w:r w:rsidR="006C7C1C">
              <w:rPr>
                <w:rFonts w:hint="eastAsia"/>
                <w:sz w:val="22"/>
                <w:szCs w:val="22"/>
              </w:rPr>
              <w:t xml:space="preserve">　</w:t>
            </w:r>
          </w:p>
          <w:p w14:paraId="5C07CADE" w14:textId="4F5DE634" w:rsidR="006C7C1C" w:rsidRPr="006C7C1C" w:rsidRDefault="006C7C1C" w:rsidP="00FA6DF9">
            <w:pPr>
              <w:rPr>
                <w:sz w:val="22"/>
                <w:szCs w:val="22"/>
              </w:rPr>
            </w:pPr>
            <w:r>
              <w:rPr>
                <w:rFonts w:hint="eastAsia"/>
                <w:sz w:val="22"/>
                <w:szCs w:val="22"/>
              </w:rPr>
              <w:t xml:space="preserve">　</w:t>
            </w:r>
          </w:p>
        </w:tc>
        <w:tc>
          <w:tcPr>
            <w:tcW w:w="1128" w:type="dxa"/>
            <w:vMerge/>
            <w:vAlign w:val="center"/>
          </w:tcPr>
          <w:p w14:paraId="31FE99AA" w14:textId="77777777" w:rsidR="006C7C1C" w:rsidRDefault="006C7C1C" w:rsidP="0048511A">
            <w:pPr>
              <w:rPr>
                <w:sz w:val="22"/>
                <w:szCs w:val="22"/>
              </w:rPr>
            </w:pPr>
          </w:p>
        </w:tc>
      </w:tr>
      <w:tr w:rsidR="006C7C1C" w14:paraId="7C88B63E" w14:textId="77777777" w:rsidTr="006C7C1C">
        <w:trPr>
          <w:trHeight w:val="397"/>
        </w:trPr>
        <w:tc>
          <w:tcPr>
            <w:tcW w:w="3114" w:type="dxa"/>
            <w:vMerge w:val="restart"/>
            <w:vAlign w:val="center"/>
          </w:tcPr>
          <w:p w14:paraId="44277985" w14:textId="42960802" w:rsidR="006C7C1C" w:rsidRDefault="006C7C1C" w:rsidP="0048511A">
            <w:pPr>
              <w:rPr>
                <w:sz w:val="22"/>
                <w:szCs w:val="22"/>
              </w:rPr>
            </w:pPr>
            <w:r w:rsidRPr="006C7C1C">
              <w:rPr>
                <w:rFonts w:hint="eastAsia"/>
                <w:sz w:val="22"/>
                <w:szCs w:val="22"/>
              </w:rPr>
              <w:t>3)</w:t>
            </w:r>
            <w:r w:rsidRPr="006C7C1C">
              <w:rPr>
                <w:rFonts w:hint="eastAsia"/>
                <w:sz w:val="22"/>
                <w:szCs w:val="22"/>
              </w:rPr>
              <w:t>防塵・防水型電子天びん</w:t>
            </w:r>
          </w:p>
        </w:tc>
        <w:tc>
          <w:tcPr>
            <w:tcW w:w="567" w:type="dxa"/>
            <w:vAlign w:val="center"/>
          </w:tcPr>
          <w:p w14:paraId="396DAEB2" w14:textId="77777777" w:rsidR="006C7C1C" w:rsidRDefault="006C7C1C" w:rsidP="0048511A">
            <w:pPr>
              <w:rPr>
                <w:sz w:val="22"/>
                <w:szCs w:val="22"/>
              </w:rPr>
            </w:pPr>
          </w:p>
        </w:tc>
        <w:tc>
          <w:tcPr>
            <w:tcW w:w="4819" w:type="dxa"/>
            <w:vAlign w:val="center"/>
          </w:tcPr>
          <w:p w14:paraId="09BDB08C" w14:textId="77777777" w:rsidR="00FA6DF9" w:rsidRDefault="00FA6DF9" w:rsidP="00FA6DF9">
            <w:pPr>
              <w:rPr>
                <w:sz w:val="22"/>
                <w:szCs w:val="22"/>
              </w:rPr>
            </w:pPr>
            <w:r>
              <w:rPr>
                <w:rFonts w:hint="eastAsia"/>
                <w:sz w:val="22"/>
                <w:szCs w:val="22"/>
              </w:rPr>
              <w:t>仕様書で示された例示品</w:t>
            </w:r>
          </w:p>
          <w:p w14:paraId="3FD3B22A" w14:textId="215B9FD2" w:rsidR="006C7C1C" w:rsidRDefault="006C7C1C" w:rsidP="006C7C1C">
            <w:pPr>
              <w:rPr>
                <w:sz w:val="22"/>
                <w:szCs w:val="22"/>
              </w:rPr>
            </w:pPr>
            <w:r w:rsidRPr="006C7C1C">
              <w:rPr>
                <w:rFonts w:hint="eastAsia"/>
                <w:sz w:val="22"/>
                <w:szCs w:val="22"/>
              </w:rPr>
              <w:t xml:space="preserve">（株）エー・アンド・デイ　</w:t>
            </w:r>
            <w:r w:rsidRPr="006C7C1C">
              <w:rPr>
                <w:rFonts w:hint="eastAsia"/>
                <w:sz w:val="22"/>
                <w:szCs w:val="22"/>
              </w:rPr>
              <w:t>FZ-3202WP</w:t>
            </w:r>
          </w:p>
        </w:tc>
        <w:tc>
          <w:tcPr>
            <w:tcW w:w="1128" w:type="dxa"/>
            <w:vMerge w:val="restart"/>
            <w:vAlign w:val="center"/>
          </w:tcPr>
          <w:p w14:paraId="3766C462" w14:textId="10ED2AB3" w:rsidR="006C7C1C" w:rsidRDefault="006C7C1C" w:rsidP="006C7C1C">
            <w:pPr>
              <w:ind w:firstLineChars="100" w:firstLine="220"/>
              <w:rPr>
                <w:sz w:val="22"/>
                <w:szCs w:val="22"/>
              </w:rPr>
            </w:pPr>
            <w:r>
              <w:rPr>
                <w:rFonts w:hint="eastAsia"/>
                <w:sz w:val="22"/>
                <w:szCs w:val="22"/>
              </w:rPr>
              <w:t>１台</w:t>
            </w:r>
          </w:p>
        </w:tc>
      </w:tr>
      <w:tr w:rsidR="006C7C1C" w14:paraId="32AB9910" w14:textId="77777777" w:rsidTr="00FA6DF9">
        <w:trPr>
          <w:trHeight w:val="828"/>
        </w:trPr>
        <w:tc>
          <w:tcPr>
            <w:tcW w:w="3114" w:type="dxa"/>
            <w:vMerge/>
            <w:vAlign w:val="center"/>
          </w:tcPr>
          <w:p w14:paraId="671FDC01" w14:textId="77777777" w:rsidR="006C7C1C" w:rsidRDefault="006C7C1C" w:rsidP="0048511A">
            <w:pPr>
              <w:rPr>
                <w:sz w:val="22"/>
                <w:szCs w:val="22"/>
              </w:rPr>
            </w:pPr>
          </w:p>
        </w:tc>
        <w:tc>
          <w:tcPr>
            <w:tcW w:w="567" w:type="dxa"/>
            <w:vAlign w:val="center"/>
          </w:tcPr>
          <w:p w14:paraId="4C47F831" w14:textId="77777777" w:rsidR="006C7C1C" w:rsidRDefault="006C7C1C" w:rsidP="0048511A">
            <w:pPr>
              <w:rPr>
                <w:sz w:val="22"/>
                <w:szCs w:val="22"/>
              </w:rPr>
            </w:pPr>
          </w:p>
        </w:tc>
        <w:tc>
          <w:tcPr>
            <w:tcW w:w="4819" w:type="dxa"/>
            <w:vAlign w:val="center"/>
          </w:tcPr>
          <w:p w14:paraId="537DF596" w14:textId="05906A8A" w:rsidR="006C7C1C" w:rsidRDefault="006C7C1C" w:rsidP="00FA6DF9">
            <w:pPr>
              <w:rPr>
                <w:sz w:val="22"/>
                <w:szCs w:val="22"/>
              </w:rPr>
            </w:pPr>
            <w:r>
              <w:rPr>
                <w:rFonts w:hint="eastAsia"/>
                <w:sz w:val="22"/>
                <w:szCs w:val="22"/>
              </w:rPr>
              <w:t>同等品承認を受けた製品</w:t>
            </w:r>
          </w:p>
          <w:p w14:paraId="22434AD8" w14:textId="70A4A248" w:rsidR="006C7C1C" w:rsidRDefault="006C7C1C" w:rsidP="006C7C1C">
            <w:pPr>
              <w:rPr>
                <w:sz w:val="22"/>
                <w:szCs w:val="22"/>
              </w:rPr>
            </w:pPr>
            <w:r>
              <w:rPr>
                <w:rFonts w:hint="eastAsia"/>
                <w:sz w:val="22"/>
                <w:szCs w:val="22"/>
              </w:rPr>
              <w:t xml:space="preserve">　</w:t>
            </w:r>
            <w:r w:rsidR="00FA6DF9">
              <w:rPr>
                <w:noProof/>
                <w:sz w:val="22"/>
                <w:szCs w:val="22"/>
              </w:rPr>
              <mc:AlternateContent>
                <mc:Choice Requires="wps">
                  <w:drawing>
                    <wp:anchor distT="0" distB="0" distL="114300" distR="114300" simplePos="0" relativeHeight="251772928" behindDoc="0" locked="0" layoutInCell="1" allowOverlap="1" wp14:anchorId="76F2A15C" wp14:editId="55253457">
                      <wp:simplePos x="0" y="0"/>
                      <wp:positionH relativeFrom="column">
                        <wp:posOffset>-635</wp:posOffset>
                      </wp:positionH>
                      <wp:positionV relativeFrom="paragraph">
                        <wp:posOffset>38735</wp:posOffset>
                      </wp:positionV>
                      <wp:extent cx="2819400" cy="276225"/>
                      <wp:effectExtent l="0" t="0" r="19050" b="28575"/>
                      <wp:wrapNone/>
                      <wp:docPr id="1770894702" name="大かっこ 2"/>
                      <wp:cNvGraphicFramePr/>
                      <a:graphic xmlns:a="http://schemas.openxmlformats.org/drawingml/2006/main">
                        <a:graphicData uri="http://schemas.microsoft.com/office/word/2010/wordprocessingShape">
                          <wps:wsp>
                            <wps:cNvSpPr/>
                            <wps:spPr>
                              <a:xfrm>
                                <a:off x="0" y="0"/>
                                <a:ext cx="2819400" cy="27622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1A82" id="大かっこ 2" o:spid="_x0000_s1026" type="#_x0000_t185" style="position:absolute;margin-left:-.05pt;margin-top:3.05pt;width:222pt;height:21.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" adj="4140" strokecolor="windowText" strokeweight="1.5pt">
                      <v:stroke joinstyle="miter"/>
                    </v:shape>
                  </w:pict>
                </mc:Fallback>
              </mc:AlternateContent>
            </w:r>
          </w:p>
          <w:p w14:paraId="000943E0" w14:textId="24C96810" w:rsidR="006C7C1C" w:rsidRPr="006C7C1C" w:rsidRDefault="006C7C1C" w:rsidP="00FA6DF9">
            <w:pPr>
              <w:rPr>
                <w:sz w:val="22"/>
                <w:szCs w:val="22"/>
              </w:rPr>
            </w:pPr>
            <w:r>
              <w:rPr>
                <w:rFonts w:hint="eastAsia"/>
                <w:sz w:val="22"/>
                <w:szCs w:val="22"/>
              </w:rPr>
              <w:t xml:space="preserve">　</w:t>
            </w:r>
          </w:p>
        </w:tc>
        <w:tc>
          <w:tcPr>
            <w:tcW w:w="1128" w:type="dxa"/>
            <w:vMerge/>
            <w:vAlign w:val="center"/>
          </w:tcPr>
          <w:p w14:paraId="7E7D9434" w14:textId="77777777" w:rsidR="006C7C1C" w:rsidRDefault="006C7C1C" w:rsidP="0048511A">
            <w:pPr>
              <w:rPr>
                <w:sz w:val="22"/>
                <w:szCs w:val="22"/>
              </w:rPr>
            </w:pPr>
          </w:p>
        </w:tc>
      </w:tr>
      <w:tr w:rsidR="006C7C1C" w14:paraId="3304399B" w14:textId="77777777" w:rsidTr="006C7C1C">
        <w:trPr>
          <w:trHeight w:val="360"/>
        </w:trPr>
        <w:tc>
          <w:tcPr>
            <w:tcW w:w="3114" w:type="dxa"/>
            <w:vMerge w:val="restart"/>
            <w:vAlign w:val="center"/>
          </w:tcPr>
          <w:p w14:paraId="5ADD7075" w14:textId="51F7C450" w:rsidR="006C7C1C" w:rsidRDefault="006C7C1C" w:rsidP="0048511A">
            <w:pPr>
              <w:rPr>
                <w:sz w:val="22"/>
                <w:szCs w:val="22"/>
              </w:rPr>
            </w:pPr>
            <w:r w:rsidRPr="006C7C1C">
              <w:rPr>
                <w:rFonts w:hint="eastAsia"/>
                <w:sz w:val="22"/>
                <w:szCs w:val="22"/>
              </w:rPr>
              <w:t>4)</w:t>
            </w:r>
            <w:r w:rsidRPr="006C7C1C">
              <w:rPr>
                <w:rFonts w:hint="eastAsia"/>
                <w:sz w:val="22"/>
                <w:szCs w:val="22"/>
              </w:rPr>
              <w:t>加熱乾燥式水分計</w:t>
            </w:r>
          </w:p>
        </w:tc>
        <w:tc>
          <w:tcPr>
            <w:tcW w:w="567" w:type="dxa"/>
            <w:vAlign w:val="center"/>
          </w:tcPr>
          <w:p w14:paraId="7C300D52" w14:textId="77777777" w:rsidR="006C7C1C" w:rsidRDefault="006C7C1C" w:rsidP="0048511A">
            <w:pPr>
              <w:rPr>
                <w:sz w:val="22"/>
                <w:szCs w:val="22"/>
              </w:rPr>
            </w:pPr>
          </w:p>
        </w:tc>
        <w:tc>
          <w:tcPr>
            <w:tcW w:w="4819" w:type="dxa"/>
            <w:vAlign w:val="center"/>
          </w:tcPr>
          <w:p w14:paraId="4D2A9D83" w14:textId="77777777" w:rsidR="00FA6DF9" w:rsidRDefault="00FA6DF9" w:rsidP="00FA6DF9">
            <w:pPr>
              <w:rPr>
                <w:sz w:val="22"/>
                <w:szCs w:val="22"/>
              </w:rPr>
            </w:pPr>
            <w:r>
              <w:rPr>
                <w:rFonts w:hint="eastAsia"/>
                <w:sz w:val="22"/>
                <w:szCs w:val="22"/>
              </w:rPr>
              <w:t>仕様書で示された例示品</w:t>
            </w:r>
          </w:p>
          <w:p w14:paraId="5A7BF44E" w14:textId="530F0BEA" w:rsidR="006C7C1C" w:rsidRDefault="006C7C1C" w:rsidP="006C7C1C">
            <w:pPr>
              <w:rPr>
                <w:sz w:val="22"/>
                <w:szCs w:val="22"/>
              </w:rPr>
            </w:pPr>
            <w:r w:rsidRPr="006C7C1C">
              <w:rPr>
                <w:rFonts w:hint="eastAsia"/>
                <w:sz w:val="22"/>
                <w:szCs w:val="22"/>
              </w:rPr>
              <w:t xml:space="preserve">（株）エー・アンド・デイ　</w:t>
            </w:r>
            <w:r w:rsidRPr="006C7C1C">
              <w:rPr>
                <w:rFonts w:hint="eastAsia"/>
                <w:sz w:val="22"/>
                <w:szCs w:val="22"/>
              </w:rPr>
              <w:t>MX-53A</w:t>
            </w:r>
          </w:p>
        </w:tc>
        <w:tc>
          <w:tcPr>
            <w:tcW w:w="1128" w:type="dxa"/>
            <w:vMerge w:val="restart"/>
            <w:vAlign w:val="center"/>
          </w:tcPr>
          <w:p w14:paraId="6058355E" w14:textId="7C37CF3D" w:rsidR="006C7C1C" w:rsidRDefault="006C7C1C" w:rsidP="0048511A">
            <w:pPr>
              <w:rPr>
                <w:sz w:val="22"/>
                <w:szCs w:val="22"/>
              </w:rPr>
            </w:pPr>
            <w:r>
              <w:rPr>
                <w:rFonts w:hint="eastAsia"/>
                <w:sz w:val="22"/>
                <w:szCs w:val="22"/>
              </w:rPr>
              <w:t xml:space="preserve">　１台</w:t>
            </w:r>
          </w:p>
        </w:tc>
      </w:tr>
      <w:tr w:rsidR="006C7C1C" w14:paraId="5FD7227E" w14:textId="77777777" w:rsidTr="00FA6DF9">
        <w:trPr>
          <w:trHeight w:val="976"/>
        </w:trPr>
        <w:tc>
          <w:tcPr>
            <w:tcW w:w="3114" w:type="dxa"/>
            <w:vMerge/>
            <w:vAlign w:val="center"/>
          </w:tcPr>
          <w:p w14:paraId="52528B98" w14:textId="77777777" w:rsidR="006C7C1C" w:rsidRPr="006C7C1C" w:rsidRDefault="006C7C1C" w:rsidP="0048511A">
            <w:pPr>
              <w:rPr>
                <w:sz w:val="22"/>
                <w:szCs w:val="22"/>
              </w:rPr>
            </w:pPr>
          </w:p>
        </w:tc>
        <w:tc>
          <w:tcPr>
            <w:tcW w:w="567" w:type="dxa"/>
            <w:vAlign w:val="center"/>
          </w:tcPr>
          <w:p w14:paraId="43C22574" w14:textId="77777777" w:rsidR="006C7C1C" w:rsidRDefault="006C7C1C" w:rsidP="0048511A">
            <w:pPr>
              <w:rPr>
                <w:sz w:val="22"/>
                <w:szCs w:val="22"/>
              </w:rPr>
            </w:pPr>
          </w:p>
        </w:tc>
        <w:tc>
          <w:tcPr>
            <w:tcW w:w="4819" w:type="dxa"/>
            <w:vAlign w:val="center"/>
          </w:tcPr>
          <w:p w14:paraId="47100900" w14:textId="77777777" w:rsidR="006C7C1C" w:rsidRDefault="006C7C1C" w:rsidP="00FA6DF9">
            <w:pPr>
              <w:rPr>
                <w:sz w:val="22"/>
                <w:szCs w:val="22"/>
              </w:rPr>
            </w:pPr>
            <w:r>
              <w:rPr>
                <w:rFonts w:hint="eastAsia"/>
                <w:sz w:val="22"/>
                <w:szCs w:val="22"/>
              </w:rPr>
              <w:t>同等品承認を受けた製品</w:t>
            </w:r>
          </w:p>
          <w:p w14:paraId="4D362CA0" w14:textId="76F277B5" w:rsidR="006C7C1C" w:rsidRDefault="00FA6DF9" w:rsidP="006C7C1C">
            <w:pPr>
              <w:rPr>
                <w:sz w:val="22"/>
                <w:szCs w:val="22"/>
              </w:rPr>
            </w:pPr>
            <w:r>
              <w:rPr>
                <w:noProof/>
                <w:sz w:val="22"/>
                <w:szCs w:val="22"/>
              </w:rPr>
              <mc:AlternateContent>
                <mc:Choice Requires="wps">
                  <w:drawing>
                    <wp:anchor distT="0" distB="0" distL="114300" distR="114300" simplePos="0" relativeHeight="251774976" behindDoc="0" locked="0" layoutInCell="1" allowOverlap="1" wp14:anchorId="4EE75436" wp14:editId="1B968664">
                      <wp:simplePos x="0" y="0"/>
                      <wp:positionH relativeFrom="column">
                        <wp:posOffset>-635</wp:posOffset>
                      </wp:positionH>
                      <wp:positionV relativeFrom="paragraph">
                        <wp:posOffset>36195</wp:posOffset>
                      </wp:positionV>
                      <wp:extent cx="2819400" cy="276225"/>
                      <wp:effectExtent l="0" t="0" r="19050" b="28575"/>
                      <wp:wrapNone/>
                      <wp:docPr id="698944652" name="大かっこ 2"/>
                      <wp:cNvGraphicFramePr/>
                      <a:graphic xmlns:a="http://schemas.openxmlformats.org/drawingml/2006/main">
                        <a:graphicData uri="http://schemas.microsoft.com/office/word/2010/wordprocessingShape">
                          <wps:wsp>
                            <wps:cNvSpPr/>
                            <wps:spPr>
                              <a:xfrm>
                                <a:off x="0" y="0"/>
                                <a:ext cx="2819400" cy="27622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91317" id="大かっこ 2" o:spid="_x0000_s1026" type="#_x0000_t185" style="position:absolute;margin-left:-.05pt;margin-top:2.85pt;width:222pt;height:21.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" adj="4140" strokecolor="windowText" strokeweight="1.5pt">
                      <v:stroke joinstyle="miter"/>
                    </v:shape>
                  </w:pict>
                </mc:Fallback>
              </mc:AlternateContent>
            </w:r>
            <w:r w:rsidR="006C7C1C">
              <w:rPr>
                <w:rFonts w:hint="eastAsia"/>
                <w:sz w:val="22"/>
                <w:szCs w:val="22"/>
              </w:rPr>
              <w:t xml:space="preserve">　</w:t>
            </w:r>
          </w:p>
          <w:p w14:paraId="0A23A7D0" w14:textId="5A22C170" w:rsidR="006C7C1C" w:rsidRPr="006C7C1C" w:rsidRDefault="006C7C1C" w:rsidP="00FA6DF9">
            <w:pPr>
              <w:rPr>
                <w:sz w:val="22"/>
                <w:szCs w:val="22"/>
              </w:rPr>
            </w:pPr>
            <w:r>
              <w:rPr>
                <w:rFonts w:hint="eastAsia"/>
                <w:sz w:val="22"/>
                <w:szCs w:val="22"/>
              </w:rPr>
              <w:t xml:space="preserve">　</w:t>
            </w:r>
          </w:p>
        </w:tc>
        <w:tc>
          <w:tcPr>
            <w:tcW w:w="1128" w:type="dxa"/>
            <w:vMerge/>
            <w:vAlign w:val="center"/>
          </w:tcPr>
          <w:p w14:paraId="14E993C8" w14:textId="77777777" w:rsidR="006C7C1C" w:rsidRDefault="006C7C1C" w:rsidP="0048511A">
            <w:pPr>
              <w:rPr>
                <w:sz w:val="22"/>
                <w:szCs w:val="22"/>
              </w:rPr>
            </w:pPr>
          </w:p>
        </w:tc>
      </w:tr>
      <w:tr w:rsidR="006C7C1C" w14:paraId="5D9C52E2" w14:textId="77777777" w:rsidTr="005F1606">
        <w:trPr>
          <w:trHeight w:val="645"/>
        </w:trPr>
        <w:tc>
          <w:tcPr>
            <w:tcW w:w="3114" w:type="dxa"/>
            <w:vMerge w:val="restart"/>
            <w:vAlign w:val="center"/>
          </w:tcPr>
          <w:p w14:paraId="3B1D2978" w14:textId="173AFA64" w:rsidR="006C7C1C" w:rsidRDefault="006C7C1C" w:rsidP="0048511A">
            <w:pPr>
              <w:rPr>
                <w:sz w:val="22"/>
                <w:szCs w:val="22"/>
              </w:rPr>
            </w:pPr>
            <w:r>
              <w:rPr>
                <w:rFonts w:hint="eastAsia"/>
                <w:sz w:val="22"/>
                <w:szCs w:val="22"/>
              </w:rPr>
              <w:t>5)</w:t>
            </w:r>
            <w:r w:rsidRPr="006C7C1C">
              <w:rPr>
                <w:rFonts w:hint="eastAsia"/>
                <w:sz w:val="22"/>
                <w:szCs w:val="22"/>
              </w:rPr>
              <w:t>熱風乾燥機</w:t>
            </w:r>
          </w:p>
        </w:tc>
        <w:tc>
          <w:tcPr>
            <w:tcW w:w="567" w:type="dxa"/>
            <w:vAlign w:val="center"/>
          </w:tcPr>
          <w:p w14:paraId="68CCB2B7" w14:textId="77777777" w:rsidR="006C7C1C" w:rsidRDefault="006C7C1C" w:rsidP="0048511A">
            <w:pPr>
              <w:rPr>
                <w:sz w:val="22"/>
                <w:szCs w:val="22"/>
              </w:rPr>
            </w:pPr>
          </w:p>
        </w:tc>
        <w:tc>
          <w:tcPr>
            <w:tcW w:w="4819" w:type="dxa"/>
            <w:vAlign w:val="center"/>
          </w:tcPr>
          <w:p w14:paraId="76E97C55" w14:textId="77777777" w:rsidR="00FA6DF9" w:rsidRDefault="00FA6DF9" w:rsidP="00FA6DF9">
            <w:pPr>
              <w:rPr>
                <w:sz w:val="22"/>
                <w:szCs w:val="22"/>
              </w:rPr>
            </w:pPr>
            <w:r>
              <w:rPr>
                <w:rFonts w:hint="eastAsia"/>
                <w:sz w:val="22"/>
                <w:szCs w:val="22"/>
              </w:rPr>
              <w:t>仕様書で示された例示品</w:t>
            </w:r>
          </w:p>
          <w:p w14:paraId="0FF0F352" w14:textId="22334A21" w:rsidR="006C7C1C" w:rsidRDefault="006C7C1C" w:rsidP="006C7C1C">
            <w:pPr>
              <w:ind w:firstLineChars="100" w:firstLine="220"/>
              <w:rPr>
                <w:sz w:val="22"/>
                <w:szCs w:val="22"/>
              </w:rPr>
            </w:pPr>
            <w:r w:rsidRPr="006C7C1C">
              <w:rPr>
                <w:rFonts w:hint="eastAsia"/>
                <w:sz w:val="22"/>
                <w:szCs w:val="22"/>
              </w:rPr>
              <w:t xml:space="preserve">エスペック（株）　</w:t>
            </w:r>
            <w:r w:rsidRPr="006C7C1C">
              <w:rPr>
                <w:rFonts w:hint="eastAsia"/>
                <w:sz w:val="22"/>
                <w:szCs w:val="22"/>
              </w:rPr>
              <w:t>LC-114</w:t>
            </w:r>
          </w:p>
        </w:tc>
        <w:tc>
          <w:tcPr>
            <w:tcW w:w="1128" w:type="dxa"/>
            <w:vMerge w:val="restart"/>
            <w:vAlign w:val="center"/>
          </w:tcPr>
          <w:p w14:paraId="29B3464A" w14:textId="2F933094" w:rsidR="006C7C1C" w:rsidRDefault="006C7C1C" w:rsidP="0048511A">
            <w:pPr>
              <w:rPr>
                <w:sz w:val="22"/>
                <w:szCs w:val="22"/>
              </w:rPr>
            </w:pPr>
            <w:r>
              <w:rPr>
                <w:rFonts w:hint="eastAsia"/>
                <w:sz w:val="22"/>
                <w:szCs w:val="22"/>
              </w:rPr>
              <w:t xml:space="preserve">   </w:t>
            </w:r>
            <w:r>
              <w:rPr>
                <w:rFonts w:hint="eastAsia"/>
                <w:sz w:val="22"/>
                <w:szCs w:val="22"/>
              </w:rPr>
              <w:t>１台</w:t>
            </w:r>
          </w:p>
        </w:tc>
      </w:tr>
      <w:tr w:rsidR="006C7C1C" w14:paraId="22D88523" w14:textId="77777777" w:rsidTr="00FA6DF9">
        <w:trPr>
          <w:trHeight w:val="886"/>
        </w:trPr>
        <w:tc>
          <w:tcPr>
            <w:tcW w:w="3114" w:type="dxa"/>
            <w:vMerge/>
            <w:vAlign w:val="center"/>
          </w:tcPr>
          <w:p w14:paraId="08504290" w14:textId="77777777" w:rsidR="006C7C1C" w:rsidRDefault="006C7C1C" w:rsidP="0048511A">
            <w:pPr>
              <w:rPr>
                <w:sz w:val="22"/>
                <w:szCs w:val="22"/>
              </w:rPr>
            </w:pPr>
          </w:p>
        </w:tc>
        <w:tc>
          <w:tcPr>
            <w:tcW w:w="567" w:type="dxa"/>
            <w:vAlign w:val="center"/>
          </w:tcPr>
          <w:p w14:paraId="0A163C19" w14:textId="77777777" w:rsidR="006C7C1C" w:rsidRDefault="006C7C1C" w:rsidP="0048511A">
            <w:pPr>
              <w:rPr>
                <w:sz w:val="22"/>
                <w:szCs w:val="22"/>
              </w:rPr>
            </w:pPr>
          </w:p>
        </w:tc>
        <w:tc>
          <w:tcPr>
            <w:tcW w:w="4819" w:type="dxa"/>
            <w:vAlign w:val="center"/>
          </w:tcPr>
          <w:p w14:paraId="40497B47" w14:textId="23DA3051" w:rsidR="006C7C1C" w:rsidRDefault="006C7C1C" w:rsidP="00FA6DF9">
            <w:pPr>
              <w:rPr>
                <w:sz w:val="22"/>
                <w:szCs w:val="22"/>
              </w:rPr>
            </w:pPr>
            <w:r>
              <w:rPr>
                <w:rFonts w:hint="eastAsia"/>
                <w:sz w:val="22"/>
                <w:szCs w:val="22"/>
              </w:rPr>
              <w:t>同等品承認を受けた製品</w:t>
            </w:r>
          </w:p>
          <w:p w14:paraId="5E0B2271" w14:textId="07F9DD22" w:rsidR="006C7C1C" w:rsidRDefault="00FA6DF9" w:rsidP="006C7C1C">
            <w:pPr>
              <w:rPr>
                <w:sz w:val="22"/>
                <w:szCs w:val="22"/>
              </w:rPr>
            </w:pPr>
            <w:r>
              <w:rPr>
                <w:noProof/>
                <w:sz w:val="22"/>
                <w:szCs w:val="22"/>
              </w:rPr>
              <mc:AlternateContent>
                <mc:Choice Requires="wps">
                  <w:drawing>
                    <wp:anchor distT="0" distB="0" distL="114300" distR="114300" simplePos="0" relativeHeight="251777024" behindDoc="0" locked="0" layoutInCell="1" allowOverlap="1" wp14:anchorId="18121B48" wp14:editId="39229AE5">
                      <wp:simplePos x="0" y="0"/>
                      <wp:positionH relativeFrom="column">
                        <wp:posOffset>0</wp:posOffset>
                      </wp:positionH>
                      <wp:positionV relativeFrom="paragraph">
                        <wp:posOffset>12700</wp:posOffset>
                      </wp:positionV>
                      <wp:extent cx="2819400" cy="276225"/>
                      <wp:effectExtent l="0" t="0" r="19050" b="28575"/>
                      <wp:wrapNone/>
                      <wp:docPr id="437535359" name="大かっこ 2"/>
                      <wp:cNvGraphicFramePr/>
                      <a:graphic xmlns:a="http://schemas.openxmlformats.org/drawingml/2006/main">
                        <a:graphicData uri="http://schemas.microsoft.com/office/word/2010/wordprocessingShape">
                          <wps:wsp>
                            <wps:cNvSpPr/>
                            <wps:spPr>
                              <a:xfrm>
                                <a:off x="0" y="0"/>
                                <a:ext cx="2819400" cy="27622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A20" id="大かっこ 2" o:spid="_x0000_s1026" type="#_x0000_t185" style="position:absolute;margin-left:0;margin-top:1pt;width:222pt;height:21.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" adj="4140" strokecolor="windowText" strokeweight="1.5pt">
                      <v:stroke joinstyle="miter"/>
                    </v:shape>
                  </w:pict>
                </mc:Fallback>
              </mc:AlternateContent>
            </w:r>
            <w:r w:rsidR="006C7C1C">
              <w:rPr>
                <w:rFonts w:hint="eastAsia"/>
                <w:sz w:val="22"/>
                <w:szCs w:val="22"/>
              </w:rPr>
              <w:t xml:space="preserve">　</w:t>
            </w:r>
          </w:p>
          <w:p w14:paraId="120C3DE3" w14:textId="327B6D20" w:rsidR="006C7C1C" w:rsidRPr="006C7C1C" w:rsidRDefault="006C7C1C" w:rsidP="006C7C1C">
            <w:pPr>
              <w:rPr>
                <w:sz w:val="22"/>
                <w:szCs w:val="22"/>
              </w:rPr>
            </w:pPr>
            <w:r>
              <w:rPr>
                <w:rFonts w:hint="eastAsia"/>
                <w:sz w:val="22"/>
                <w:szCs w:val="22"/>
              </w:rPr>
              <w:t xml:space="preserve">　</w:t>
            </w:r>
          </w:p>
        </w:tc>
        <w:tc>
          <w:tcPr>
            <w:tcW w:w="1128" w:type="dxa"/>
            <w:vMerge/>
            <w:vAlign w:val="center"/>
          </w:tcPr>
          <w:p w14:paraId="7AAEE6C8" w14:textId="77777777" w:rsidR="006C7C1C" w:rsidRDefault="006C7C1C" w:rsidP="0048511A">
            <w:pPr>
              <w:rPr>
                <w:sz w:val="22"/>
                <w:szCs w:val="22"/>
              </w:rPr>
            </w:pPr>
          </w:p>
        </w:tc>
      </w:tr>
      <w:bookmarkEnd w:id="1"/>
    </w:tbl>
    <w:p w14:paraId="02DB5CC5" w14:textId="77777777" w:rsidR="009C19F6" w:rsidRDefault="009C19F6" w:rsidP="009C19F6">
      <w:pPr>
        <w:rPr>
          <w:rFonts w:ascii="ＭＳ Ｐ明朝" w:eastAsia="ＭＳ Ｐ明朝"/>
          <w:spacing w:val="-20"/>
          <w:position w:val="2"/>
          <w:sz w:val="20"/>
          <w:szCs w:val="20"/>
        </w:rPr>
      </w:pPr>
    </w:p>
    <w:p w14:paraId="048CBBBE" w14:textId="2B23335F" w:rsidR="009C19F6" w:rsidRPr="001E518A" w:rsidRDefault="009C19F6" w:rsidP="009C19F6">
      <w:pPr>
        <w:ind w:firstLineChars="600" w:firstLine="1200"/>
      </w:pPr>
      <w:r w:rsidRPr="001E518A">
        <w:rPr>
          <w:rFonts w:ascii="ＭＳ Ｐ明朝" w:eastAsia="ＭＳ Ｐ明朝" w:hint="eastAsia"/>
          <w:position w:val="2"/>
          <w:sz w:val="20"/>
          <w:szCs w:val="20"/>
        </w:rPr>
        <w:t>※例示品か同等品</w:t>
      </w:r>
      <w:r w:rsidR="001E518A" w:rsidRPr="001E518A">
        <w:rPr>
          <w:rFonts w:ascii="ＭＳ Ｐ明朝" w:eastAsia="ＭＳ Ｐ明朝" w:hint="eastAsia"/>
          <w:position w:val="2"/>
          <w:sz w:val="20"/>
          <w:szCs w:val="20"/>
        </w:rPr>
        <w:t>、応札品</w:t>
      </w:r>
      <w:r w:rsidRPr="001E518A">
        <w:rPr>
          <w:rFonts w:ascii="ＭＳ Ｐ明朝" w:eastAsia="ＭＳ Ｐ明朝" w:hint="eastAsia"/>
          <w:position w:val="2"/>
          <w:sz w:val="20"/>
          <w:szCs w:val="20"/>
        </w:rPr>
        <w:t>のいずれかに○を記載すること。</w:t>
      </w:r>
    </w:p>
    <w:p w14:paraId="260B1522" w14:textId="619FD066" w:rsidR="009C19F6" w:rsidRPr="001E518A" w:rsidRDefault="009C19F6" w:rsidP="009C19F6">
      <w:pPr>
        <w:spacing w:line="180" w:lineRule="atLeast"/>
        <w:ind w:firstLineChars="600" w:firstLine="1200"/>
        <w:rPr>
          <w:rFonts w:ascii="ＭＳ Ｐ明朝" w:eastAsia="ＭＳ Ｐ明朝"/>
          <w:position w:val="2"/>
          <w:sz w:val="20"/>
          <w:szCs w:val="20"/>
        </w:rPr>
      </w:pPr>
      <w:r w:rsidRPr="001E518A">
        <w:rPr>
          <w:rFonts w:ascii="ＭＳ Ｐ明朝" w:eastAsia="ＭＳ Ｐ明朝" w:hint="eastAsia"/>
          <w:position w:val="2"/>
          <w:sz w:val="20"/>
          <w:szCs w:val="20"/>
        </w:rPr>
        <w:t>※同等品</w:t>
      </w:r>
      <w:r w:rsidR="001E518A">
        <w:rPr>
          <w:rFonts w:ascii="ＭＳ Ｐ明朝" w:eastAsia="ＭＳ Ｐ明朝" w:hint="eastAsia"/>
          <w:position w:val="2"/>
          <w:sz w:val="20"/>
          <w:szCs w:val="20"/>
        </w:rPr>
        <w:t>及び応札品</w:t>
      </w:r>
      <w:r w:rsidRPr="001E518A">
        <w:rPr>
          <w:rFonts w:ascii="ＭＳ Ｐ明朝" w:eastAsia="ＭＳ Ｐ明朝" w:hint="eastAsia"/>
          <w:position w:val="2"/>
          <w:sz w:val="20"/>
          <w:szCs w:val="20"/>
        </w:rPr>
        <w:t>承認を受けた製品で応札する場合は、そのメーカー名及び型番を記載すること。</w:t>
      </w:r>
    </w:p>
    <w:p w14:paraId="6E035595" w14:textId="77777777" w:rsidR="00AB1158" w:rsidRPr="009C19F6" w:rsidRDefault="00AB1158" w:rsidP="0048511A">
      <w:pPr>
        <w:rPr>
          <w:sz w:val="22"/>
          <w:szCs w:val="22"/>
        </w:rPr>
      </w:pPr>
    </w:p>
    <w:p w14:paraId="1335AACC" w14:textId="1C03EA06" w:rsidR="0048511A" w:rsidRPr="00D56804" w:rsidRDefault="0048511A" w:rsidP="0048511A">
      <w:pPr>
        <w:rPr>
          <w:sz w:val="22"/>
          <w:szCs w:val="22"/>
          <w:lang w:eastAsia="zh-CN"/>
        </w:rPr>
      </w:pPr>
      <w:r w:rsidRPr="00D56804">
        <w:rPr>
          <w:rFonts w:hint="eastAsia"/>
          <w:sz w:val="22"/>
          <w:szCs w:val="22"/>
          <w:lang w:eastAsia="zh-CN"/>
        </w:rPr>
        <w:lastRenderedPageBreak/>
        <w:t>（調達様式第</w:t>
      </w:r>
      <w:r w:rsidRPr="00D56804">
        <w:rPr>
          <w:sz w:val="22"/>
          <w:szCs w:val="22"/>
          <w:lang w:eastAsia="zh-CN"/>
        </w:rPr>
        <w:t>11</w:t>
      </w:r>
      <w:r w:rsidRPr="00D56804">
        <w:rPr>
          <w:rFonts w:hint="eastAsia"/>
          <w:sz w:val="22"/>
          <w:szCs w:val="22"/>
          <w:lang w:eastAsia="zh-CN"/>
        </w:rPr>
        <w:t>号）</w:t>
      </w:r>
    </w:p>
    <w:p w14:paraId="0CE6142D" w14:textId="77777777" w:rsidR="0048511A" w:rsidRPr="008B0329" w:rsidRDefault="0048511A" w:rsidP="0048511A">
      <w:pPr>
        <w:jc w:val="center"/>
        <w:rPr>
          <w:b/>
          <w:sz w:val="24"/>
          <w:szCs w:val="32"/>
          <w:lang w:eastAsia="zh-CN"/>
        </w:rPr>
      </w:pPr>
      <w:r w:rsidRPr="008B0329">
        <w:rPr>
          <w:rFonts w:hint="eastAsia"/>
          <w:b/>
          <w:sz w:val="24"/>
          <w:szCs w:val="32"/>
          <w:lang w:eastAsia="zh-CN"/>
        </w:rPr>
        <w:t>一般競争入札参加申請書</w:t>
      </w:r>
    </w:p>
    <w:p w14:paraId="71A0C16F" w14:textId="77777777" w:rsidR="0048511A" w:rsidRPr="00D56804" w:rsidRDefault="0048511A" w:rsidP="0048511A">
      <w:pPr>
        <w:rPr>
          <w:sz w:val="22"/>
          <w:szCs w:val="22"/>
          <w:lang w:eastAsia="zh-CN"/>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02940FD2"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bookmarkStart w:id="2" w:name="_Hlk60236981"/>
    </w:p>
    <w:bookmarkEnd w:id="2"/>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6C3E0079" w14:textId="77777777" w:rsidR="0068329A" w:rsidRPr="00D56804" w:rsidRDefault="0068329A" w:rsidP="0068329A">
      <w:pPr>
        <w:ind w:leftChars="1542" w:left="3238"/>
        <w:rPr>
          <w:sz w:val="22"/>
          <w:szCs w:val="22"/>
          <w:lang w:eastAsia="zh-CN"/>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rPr>
          <w:lang w:eastAsia="zh-CN"/>
        </w:rPr>
      </w:pPr>
      <w:r w:rsidRPr="00F85C51">
        <w:rPr>
          <w:rFonts w:hint="eastAsia"/>
          <w:sz w:val="22"/>
          <w:szCs w:val="28"/>
          <w:lang w:eastAsia="zh-CN"/>
        </w:rPr>
        <w:t>担当者職氏名</w:t>
      </w:r>
      <w:r w:rsidRPr="00D56804">
        <w:rPr>
          <w:rFonts w:hint="eastAsia"/>
          <w:lang w:eastAsia="zh-CN"/>
        </w:rPr>
        <w:t xml:space="preserve">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513F10BA" w14:textId="77777777" w:rsidR="0068329A" w:rsidRPr="009C0AED" w:rsidRDefault="0068329A" w:rsidP="0068329A">
      <w:pPr>
        <w:ind w:leftChars="1542" w:left="3238"/>
        <w:rPr>
          <w:spacing w:val="60"/>
          <w:kern w:val="0"/>
          <w:lang w:eastAsia="zh-CN"/>
        </w:rPr>
      </w:pPr>
    </w:p>
    <w:p w14:paraId="7B7181B0" w14:textId="77777777" w:rsidR="0068329A" w:rsidRPr="00D56804" w:rsidRDefault="0068329A" w:rsidP="0068329A">
      <w:pPr>
        <w:ind w:leftChars="1542" w:left="3238"/>
        <w:rPr>
          <w:lang w:eastAsia="zh-CN"/>
        </w:rPr>
      </w:pPr>
      <w:r w:rsidRPr="0068329A">
        <w:rPr>
          <w:rFonts w:hint="eastAsia"/>
          <w:spacing w:val="63"/>
          <w:kern w:val="0"/>
          <w:sz w:val="22"/>
          <w:szCs w:val="28"/>
          <w:fitText w:val="1260" w:id="-1859433724"/>
          <w:lang w:eastAsia="zh-CN"/>
        </w:rPr>
        <w:t>電話番</w:t>
      </w:r>
      <w:r w:rsidRPr="0068329A">
        <w:rPr>
          <w:rFonts w:hint="eastAsia"/>
          <w:spacing w:val="1"/>
          <w:kern w:val="0"/>
          <w:sz w:val="22"/>
          <w:szCs w:val="28"/>
          <w:fitText w:val="1260" w:id="-1859433724"/>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4C894023" w14:textId="77777777" w:rsidR="0068329A" w:rsidRPr="009C0AED" w:rsidRDefault="0068329A" w:rsidP="0068329A">
      <w:pPr>
        <w:ind w:leftChars="1542" w:left="3238"/>
        <w:rPr>
          <w:spacing w:val="15"/>
          <w:kern w:val="0"/>
          <w:lang w:eastAsia="zh-CN"/>
        </w:rPr>
      </w:pPr>
    </w:p>
    <w:p w14:paraId="486E5AA7" w14:textId="77777777" w:rsidR="0068329A" w:rsidRPr="00D56804" w:rsidRDefault="0068329A" w:rsidP="0068329A">
      <w:pPr>
        <w:ind w:leftChars="1542" w:left="3238"/>
        <w:rPr>
          <w:kern w:val="0"/>
          <w:u w:val="single"/>
          <w:lang w:eastAsia="zh-CN"/>
        </w:rPr>
      </w:pPr>
      <w:r w:rsidRPr="0068329A">
        <w:rPr>
          <w:rFonts w:hint="eastAsia"/>
          <w:spacing w:val="20"/>
          <w:kern w:val="0"/>
          <w:sz w:val="22"/>
          <w:szCs w:val="28"/>
          <w:fitText w:val="1260" w:id="-1859433723"/>
          <w:lang w:eastAsia="zh-CN"/>
        </w:rPr>
        <w:t>ＦＡＸ番</w:t>
      </w:r>
      <w:r w:rsidRPr="0068329A">
        <w:rPr>
          <w:rFonts w:hint="eastAsia"/>
          <w:kern w:val="0"/>
          <w:sz w:val="22"/>
          <w:szCs w:val="28"/>
          <w:fitText w:val="1260" w:id="-1859433723"/>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w:t>
      </w:r>
    </w:p>
    <w:p w14:paraId="4C988DA3" w14:textId="77777777" w:rsidR="0068329A" w:rsidRPr="001E518A" w:rsidRDefault="0068329A" w:rsidP="0068329A">
      <w:pPr>
        <w:rPr>
          <w:kern w:val="0"/>
          <w:u w:val="single"/>
          <w:lang w:eastAsia="zh-CN"/>
        </w:rPr>
      </w:pPr>
    </w:p>
    <w:p w14:paraId="137E7F4F" w14:textId="77777777" w:rsidR="0068329A" w:rsidRPr="001E518A" w:rsidRDefault="0068329A" w:rsidP="0068329A">
      <w:pPr>
        <w:rPr>
          <w:rFonts w:ascii="ＭＳ 明朝" w:hAnsi="ＭＳ 明朝"/>
          <w:kern w:val="0"/>
          <w:sz w:val="22"/>
          <w:lang w:eastAsia="zh-CN"/>
        </w:rPr>
      </w:pPr>
    </w:p>
    <w:p w14:paraId="76E6AC0C" w14:textId="77777777" w:rsidR="0048511A" w:rsidRPr="001E518A" w:rsidRDefault="0048511A" w:rsidP="0048511A">
      <w:pPr>
        <w:jc w:val="center"/>
        <w:rPr>
          <w:rFonts w:ascii="ＭＳ 明朝"/>
          <w:kern w:val="0"/>
          <w:sz w:val="22"/>
        </w:rPr>
      </w:pPr>
      <w:r w:rsidRPr="001E518A">
        <w:rPr>
          <w:rFonts w:ascii="ＭＳ 明朝" w:hAnsi="ＭＳ 明朝" w:hint="eastAsia"/>
          <w:kern w:val="0"/>
          <w:sz w:val="22"/>
        </w:rPr>
        <w:t>一般競争入札に参加したいので下記のとおり申請します。</w:t>
      </w:r>
    </w:p>
    <w:p w14:paraId="0A634AF7" w14:textId="77777777" w:rsidR="0048511A" w:rsidRPr="001E518A" w:rsidRDefault="0048511A" w:rsidP="0048511A">
      <w:pPr>
        <w:rPr>
          <w:rFonts w:ascii="ＭＳ 明朝"/>
          <w:kern w:val="0"/>
        </w:rPr>
      </w:pPr>
    </w:p>
    <w:p w14:paraId="1E3F89EC" w14:textId="77777777" w:rsidR="007F24A0" w:rsidRPr="001E518A" w:rsidRDefault="007F24A0" w:rsidP="0048511A">
      <w:pPr>
        <w:rPr>
          <w:rFonts w:ascii="ＭＳ 明朝"/>
          <w:kern w:val="0"/>
        </w:rPr>
      </w:pPr>
    </w:p>
    <w:p w14:paraId="069AF250" w14:textId="77777777" w:rsidR="0048511A" w:rsidRPr="001E518A" w:rsidRDefault="0048511A" w:rsidP="0048511A">
      <w:pPr>
        <w:jc w:val="center"/>
        <w:rPr>
          <w:rFonts w:ascii="ＭＳ 明朝"/>
          <w:kern w:val="0"/>
          <w:lang w:eastAsia="zh-CN"/>
        </w:rPr>
      </w:pPr>
      <w:r w:rsidRPr="001E518A">
        <w:rPr>
          <w:rFonts w:ascii="ＭＳ 明朝" w:hAnsi="ＭＳ 明朝" w:hint="eastAsia"/>
          <w:kern w:val="0"/>
          <w:lang w:eastAsia="zh-CN"/>
        </w:rPr>
        <w:t>記</w:t>
      </w:r>
    </w:p>
    <w:p w14:paraId="014E96CC" w14:textId="77777777" w:rsidR="0048511A" w:rsidRPr="001E518A" w:rsidRDefault="0048511A" w:rsidP="0048511A">
      <w:pPr>
        <w:rPr>
          <w:rFonts w:ascii="ＭＳ 明朝"/>
          <w:kern w:val="0"/>
          <w:lang w:eastAsia="zh-CN"/>
        </w:rPr>
      </w:pPr>
    </w:p>
    <w:p w14:paraId="3EFBB845" w14:textId="77777777" w:rsidR="0048511A" w:rsidRPr="001E518A" w:rsidRDefault="0048511A" w:rsidP="0048511A">
      <w:pPr>
        <w:ind w:firstLineChars="100" w:firstLine="210"/>
        <w:rPr>
          <w:rFonts w:ascii="ＭＳ 明朝"/>
          <w:kern w:val="0"/>
          <w:lang w:eastAsia="zh-CN"/>
        </w:rPr>
      </w:pPr>
      <w:r w:rsidRPr="001E518A">
        <w:rPr>
          <w:rFonts w:ascii="ＭＳ 明朝" w:hAnsi="ＭＳ 明朝" w:hint="eastAsia"/>
          <w:kern w:val="0"/>
          <w:lang w:eastAsia="zh-CN"/>
        </w:rPr>
        <w:t>１　入札案件</w:t>
      </w:r>
    </w:p>
    <w:p w14:paraId="59D916B1" w14:textId="77777777" w:rsidR="0048511A" w:rsidRPr="001E518A" w:rsidRDefault="0048511A" w:rsidP="0048511A">
      <w:pPr>
        <w:ind w:firstLineChars="300" w:firstLine="630"/>
        <w:rPr>
          <w:rFonts w:ascii="ＭＳ 明朝"/>
          <w:kern w:val="0"/>
          <w:lang w:eastAsia="zh-CN"/>
        </w:rPr>
      </w:pPr>
      <w:r w:rsidRPr="001E518A">
        <w:rPr>
          <w:rFonts w:ascii="ＭＳ 明朝" w:hAnsi="ＭＳ 明朝"/>
          <w:kern w:val="0"/>
          <w:lang w:eastAsia="zh-CN"/>
        </w:rPr>
        <w:t xml:space="preserve">(1) </w:t>
      </w:r>
      <w:r w:rsidRPr="001E518A">
        <w:rPr>
          <w:rFonts w:ascii="ＭＳ 明朝" w:hAnsi="ＭＳ 明朝" w:hint="eastAsia"/>
          <w:spacing w:val="53"/>
          <w:w w:val="87"/>
          <w:kern w:val="0"/>
          <w:fitText w:val="1050" w:id="1150656772"/>
          <w:lang w:eastAsia="zh-CN"/>
        </w:rPr>
        <w:t>入札番</w:t>
      </w:r>
      <w:r w:rsidRPr="001E518A">
        <w:rPr>
          <w:rFonts w:ascii="ＭＳ 明朝" w:hAnsi="ＭＳ 明朝" w:hint="eastAsia"/>
          <w:spacing w:val="2"/>
          <w:w w:val="87"/>
          <w:kern w:val="0"/>
          <w:fitText w:val="1050" w:id="1150656772"/>
          <w:lang w:eastAsia="zh-CN"/>
        </w:rPr>
        <w:t>号</w:t>
      </w:r>
      <w:r w:rsidRPr="001E518A">
        <w:rPr>
          <w:rFonts w:ascii="ＭＳ 明朝" w:hAnsi="ＭＳ 明朝" w:hint="eastAsia"/>
          <w:kern w:val="0"/>
          <w:lang w:eastAsia="zh-CN"/>
        </w:rPr>
        <w:t xml:space="preserve">　　</w:t>
      </w:r>
      <w:r w:rsidR="00797139" w:rsidRPr="001E518A">
        <w:rPr>
          <w:rFonts w:ascii="ＭＳ 明朝" w:hAnsi="ＭＳ 明朝"/>
          <w:kern w:val="0"/>
          <w:lang w:eastAsia="zh-CN"/>
        </w:rPr>
        <w:t>８入札第34号</w:t>
      </w:r>
    </w:p>
    <w:p w14:paraId="7848719E" w14:textId="77777777" w:rsidR="0048511A" w:rsidRPr="001E518A" w:rsidRDefault="0048511A" w:rsidP="0048511A">
      <w:pPr>
        <w:ind w:firstLineChars="300" w:firstLine="630"/>
        <w:rPr>
          <w:rFonts w:ascii="ＭＳ 明朝"/>
          <w:kern w:val="0"/>
          <w:lang w:eastAsia="zh-CN"/>
        </w:rPr>
      </w:pPr>
      <w:r w:rsidRPr="001E518A">
        <w:rPr>
          <w:rFonts w:ascii="ＭＳ 明朝" w:hAnsi="ＭＳ 明朝"/>
          <w:kern w:val="0"/>
          <w:lang w:eastAsia="zh-CN"/>
        </w:rPr>
        <w:t xml:space="preserve">(2) </w:t>
      </w:r>
      <w:r w:rsidRPr="001E518A">
        <w:rPr>
          <w:rFonts w:ascii="ＭＳ 明朝" w:hAnsi="ＭＳ 明朝" w:hint="eastAsia"/>
          <w:kern w:val="0"/>
          <w:lang w:eastAsia="zh-CN"/>
        </w:rPr>
        <w:t xml:space="preserve">調達物品名　　</w:t>
      </w:r>
      <w:r w:rsidR="00797139" w:rsidRPr="001E518A">
        <w:rPr>
          <w:rFonts w:ascii="ＭＳ 明朝" w:hAnsi="ＭＳ 明朝"/>
          <w:lang w:eastAsia="zh-CN"/>
        </w:rPr>
        <w:t>X線透過式沈降法粒度分布測定装置</w:t>
      </w:r>
    </w:p>
    <w:p w14:paraId="0E3BBB21" w14:textId="77777777" w:rsidR="005E4698" w:rsidRPr="001E518A" w:rsidRDefault="005E4698" w:rsidP="005E4698">
      <w:pPr>
        <w:rPr>
          <w:rFonts w:ascii="ＭＳ 明朝"/>
          <w:kern w:val="0"/>
          <w:lang w:eastAsia="zh-CN"/>
        </w:rPr>
      </w:pPr>
    </w:p>
    <w:p w14:paraId="248696DD" w14:textId="77777777" w:rsidR="005E4698" w:rsidRPr="001E518A" w:rsidRDefault="005E4698" w:rsidP="005E4698">
      <w:pPr>
        <w:ind w:firstLineChars="100" w:firstLine="210"/>
        <w:rPr>
          <w:rFonts w:ascii="ＭＳ 明朝" w:hAnsi="ＭＳ 明朝"/>
          <w:kern w:val="0"/>
        </w:rPr>
      </w:pPr>
      <w:r w:rsidRPr="001E518A">
        <w:rPr>
          <w:rFonts w:ascii="ＭＳ 明朝" w:hAnsi="ＭＳ 明朝" w:hint="eastAsia"/>
          <w:kern w:val="0"/>
        </w:rPr>
        <w:t>２　指名停止の有無</w:t>
      </w:r>
    </w:p>
    <w:p w14:paraId="5A5666C3" w14:textId="77777777" w:rsidR="005E4698" w:rsidRPr="001E518A" w:rsidRDefault="005E4698" w:rsidP="005E4698">
      <w:pPr>
        <w:ind w:leftChars="100" w:left="840" w:hangingChars="300" w:hanging="630"/>
        <w:rPr>
          <w:rFonts w:ascii="ＭＳ 明朝" w:hAnsi="ＭＳ 明朝"/>
          <w:kern w:val="0"/>
        </w:rPr>
      </w:pPr>
      <w:r w:rsidRPr="001E518A">
        <w:rPr>
          <w:rFonts w:ascii="ＭＳ 明朝" w:hAnsi="ＭＳ 明朝" w:hint="eastAsia"/>
          <w:kern w:val="0"/>
        </w:rPr>
        <w:t xml:space="preserve">　　</w:t>
      </w:r>
      <w:r w:rsidRPr="001E518A">
        <w:rPr>
          <w:rFonts w:ascii="ＭＳ 明朝" w:hAnsi="ＭＳ 明朝"/>
          <w:kern w:val="0"/>
        </w:rPr>
        <w:t xml:space="preserve">(1) </w:t>
      </w:r>
      <w:r w:rsidRPr="001E518A">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1E518A" w:rsidRDefault="005E4698" w:rsidP="005E4698">
      <w:pPr>
        <w:rPr>
          <w:rFonts w:ascii="ＭＳ 明朝" w:hAnsi="ＭＳ 明朝"/>
          <w:kern w:val="0"/>
        </w:rPr>
      </w:pPr>
    </w:p>
    <w:p w14:paraId="0C6A206B" w14:textId="77777777" w:rsidR="005E4698" w:rsidRPr="001E518A" w:rsidRDefault="005E4698" w:rsidP="005E4698">
      <w:pPr>
        <w:ind w:firstLineChars="500" w:firstLine="1050"/>
        <w:rPr>
          <w:rFonts w:ascii="ＭＳ 明朝" w:hAnsi="ＭＳ 明朝"/>
          <w:kern w:val="0"/>
        </w:rPr>
      </w:pPr>
      <w:r w:rsidRPr="001E518A">
        <w:rPr>
          <w:rFonts w:ascii="ＭＳ 明朝" w:hAnsi="ＭＳ 明朝" w:hint="eastAsia"/>
          <w:kern w:val="0"/>
        </w:rPr>
        <w:t xml:space="preserve">指名停止期間中で　</w:t>
      </w:r>
      <w:r w:rsidRPr="001E518A">
        <w:rPr>
          <w:rFonts w:ascii="ＭＳ 明朝" w:hAnsi="ＭＳ 明朝" w:hint="eastAsia"/>
          <w:kern w:val="0"/>
          <w:u w:val="single"/>
        </w:rPr>
        <w:t>ある</w:t>
      </w:r>
      <w:r w:rsidRPr="001E518A">
        <w:rPr>
          <w:rFonts w:ascii="ＭＳ 明朝" w:hAnsi="ＭＳ 明朝" w:hint="eastAsia"/>
          <w:kern w:val="0"/>
        </w:rPr>
        <w:t xml:space="preserve">　・　</w:t>
      </w:r>
      <w:r w:rsidRPr="001E518A">
        <w:rPr>
          <w:rFonts w:ascii="ＭＳ 明朝" w:hAnsi="ＭＳ 明朝" w:hint="eastAsia"/>
          <w:kern w:val="0"/>
          <w:u w:val="single"/>
        </w:rPr>
        <w:t>ない</w:t>
      </w:r>
      <w:r w:rsidRPr="001E518A">
        <w:rPr>
          <w:rFonts w:ascii="ＭＳ 明朝" w:hAnsi="ＭＳ 明朝" w:hint="eastAsia"/>
          <w:kern w:val="0"/>
        </w:rPr>
        <w:t xml:space="preserve">　（※</w:t>
      </w:r>
      <w:r w:rsidRPr="001E518A">
        <w:rPr>
          <w:rFonts w:ascii="ＭＳ 明朝" w:hAnsi="ＭＳ 明朝" w:hint="eastAsia"/>
        </w:rPr>
        <w:t>いずれかを○で囲むこと</w:t>
      </w:r>
      <w:r w:rsidRPr="001E518A">
        <w:rPr>
          <w:rFonts w:ascii="ＭＳ 明朝" w:hAnsi="ＭＳ 明朝" w:hint="eastAsia"/>
          <w:kern w:val="0"/>
        </w:rPr>
        <w:t>）</w:t>
      </w:r>
    </w:p>
    <w:p w14:paraId="5E6A50A8" w14:textId="77777777" w:rsidR="005E4698" w:rsidRPr="001E518A" w:rsidRDefault="005E4698" w:rsidP="005E4698">
      <w:pPr>
        <w:rPr>
          <w:rFonts w:ascii="ＭＳ 明朝" w:hAnsi="ＭＳ 明朝"/>
          <w:kern w:val="0"/>
        </w:rPr>
      </w:pPr>
    </w:p>
    <w:p w14:paraId="2FA5282E" w14:textId="77777777" w:rsidR="005E4698" w:rsidRPr="001E518A" w:rsidRDefault="005E4698" w:rsidP="005E4698">
      <w:pPr>
        <w:rPr>
          <w:rFonts w:ascii="ＭＳ 明朝" w:hAnsi="ＭＳ 明朝"/>
          <w:kern w:val="0"/>
        </w:rPr>
      </w:pPr>
      <w:r w:rsidRPr="001E518A">
        <w:rPr>
          <w:rFonts w:ascii="ＭＳ 明朝" w:hAnsi="ＭＳ 明朝" w:hint="eastAsia"/>
          <w:kern w:val="0"/>
        </w:rPr>
        <w:t xml:space="preserve">　　　</w:t>
      </w:r>
      <w:r w:rsidRPr="001E518A">
        <w:rPr>
          <w:rFonts w:ascii="ＭＳ 明朝" w:hAnsi="ＭＳ 明朝"/>
          <w:kern w:val="0"/>
        </w:rPr>
        <w:t xml:space="preserve">(2) </w:t>
      </w:r>
      <w:r w:rsidRPr="001E518A">
        <w:rPr>
          <w:rFonts w:ascii="ＭＳ 明朝" w:hAnsi="ＭＳ 明朝" w:hint="eastAsia"/>
          <w:kern w:val="0"/>
        </w:rPr>
        <w:t>指名停止期間中で「ある」場合、その機関名及び期間</w:t>
      </w:r>
    </w:p>
    <w:p w14:paraId="6E033CCF" w14:textId="77777777" w:rsidR="005E4698" w:rsidRPr="001E518A" w:rsidRDefault="005E4698" w:rsidP="005E4698">
      <w:pPr>
        <w:rPr>
          <w:rFonts w:ascii="ＭＳ 明朝" w:hAnsi="ＭＳ 明朝"/>
          <w:kern w:val="0"/>
        </w:rPr>
      </w:pPr>
      <w:r w:rsidRPr="001E518A">
        <w:rPr>
          <w:rFonts w:ascii="ＭＳ 明朝" w:hAnsi="ＭＳ 明朝" w:hint="eastAsia"/>
          <w:kern w:val="0"/>
        </w:rPr>
        <w:t xml:space="preserve">　　　　　・機関名　　</w:t>
      </w:r>
    </w:p>
    <w:p w14:paraId="0D40B1B6" w14:textId="77777777" w:rsidR="005E4698" w:rsidRPr="001E518A" w:rsidRDefault="00563A86" w:rsidP="005E4698">
      <w:pPr>
        <w:rPr>
          <w:rFonts w:ascii="ＭＳ 明朝" w:hAnsi="ＭＳ 明朝"/>
          <w:kern w:val="0"/>
        </w:rPr>
      </w:pPr>
      <w:r w:rsidRPr="001E518A">
        <w:rPr>
          <w:rFonts w:ascii="ＭＳ 明朝" w:hAnsi="ＭＳ 明朝" w:hint="eastAsia"/>
          <w:kern w:val="0"/>
        </w:rPr>
        <w:t xml:space="preserve">　　　　　・期　間　　　　　　年　　月　　日　～　　　</w:t>
      </w:r>
      <w:r w:rsidR="005E4698" w:rsidRPr="001E518A">
        <w:rPr>
          <w:rFonts w:ascii="ＭＳ 明朝" w:hAnsi="ＭＳ 明朝" w:hint="eastAsia"/>
          <w:kern w:val="0"/>
        </w:rPr>
        <w:t xml:space="preserve">　　年　　月　　日</w:t>
      </w:r>
    </w:p>
    <w:p w14:paraId="05EE44CC" w14:textId="77777777" w:rsidR="005E4698" w:rsidRPr="001E518A" w:rsidRDefault="005E4698" w:rsidP="005E4698">
      <w:pPr>
        <w:ind w:firstLineChars="500" w:firstLine="1050"/>
        <w:rPr>
          <w:rFonts w:ascii="ＭＳ 明朝" w:hAnsi="ＭＳ 明朝"/>
        </w:rPr>
      </w:pPr>
      <w:r w:rsidRPr="001E518A">
        <w:rPr>
          <w:rFonts w:ascii="ＭＳ 明朝" w:hAnsi="ＭＳ 明朝" w:hint="eastAsia"/>
        </w:rPr>
        <w:t>※指名停止の</w:t>
      </w:r>
      <w:r w:rsidRPr="001E518A">
        <w:rPr>
          <w:rFonts w:ascii="ＭＳ 明朝" w:hAnsi="ＭＳ 明朝" w:hint="eastAsia"/>
          <w:kern w:val="0"/>
        </w:rPr>
        <w:t>通知文書の写しを添付すること。</w:t>
      </w:r>
    </w:p>
    <w:p w14:paraId="20D209FF" w14:textId="77777777" w:rsidR="005E4698" w:rsidRPr="001E518A" w:rsidRDefault="005E4698" w:rsidP="005E4698">
      <w:pPr>
        <w:rPr>
          <w:rFonts w:ascii="ＭＳ 明朝" w:hAnsi="ＭＳ 明朝"/>
        </w:rPr>
      </w:pPr>
    </w:p>
    <w:p w14:paraId="34D644D8" w14:textId="77777777" w:rsidR="005E4698" w:rsidRPr="001B4A3B" w:rsidRDefault="005E4698" w:rsidP="005E4698">
      <w:pPr>
        <w:ind w:left="840" w:hangingChars="400" w:hanging="840"/>
        <w:rPr>
          <w:rFonts w:ascii="ＭＳ 明朝" w:hAnsi="ＭＳ 明朝"/>
        </w:rPr>
      </w:pPr>
      <w:r w:rsidRPr="001E518A">
        <w:rPr>
          <w:rFonts w:ascii="ＭＳ 明朝" w:hAnsi="ＭＳ 明朝" w:hint="eastAsia"/>
        </w:rPr>
        <w:t xml:space="preserve">　　　</w:t>
      </w:r>
      <w:r w:rsidRPr="001E518A">
        <w:rPr>
          <w:rFonts w:ascii="ＭＳ 明朝" w:hAnsi="ＭＳ 明朝"/>
        </w:rPr>
        <w:t xml:space="preserve">(3) </w:t>
      </w:r>
      <w:r w:rsidRPr="001E518A">
        <w:rPr>
          <w:rFonts w:ascii="ＭＳ 明朝" w:hAnsi="ＭＳ 明朝" w:hint="eastAsia"/>
        </w:rPr>
        <w:t>本申請書提出後、</w:t>
      </w:r>
      <w:r w:rsidR="00336F52" w:rsidRPr="001E518A">
        <w:rPr>
          <w:rFonts w:ascii="ＭＳ 明朝" w:hAnsi="ＭＳ 明朝"/>
        </w:rPr>
        <w:t>令和８年７月２日</w:t>
      </w:r>
      <w:r w:rsidRPr="001E518A">
        <w:rPr>
          <w:rFonts w:ascii="ＭＳ 明朝" w:hAnsi="ＭＳ 明朝" w:hint="eastAsia"/>
        </w:rPr>
        <w:t>までの間に、国、地方公共団体、特殊法人等から指名停止を受けた場合は、直ちに別添「指名停止に関する報告書」</w:t>
      </w:r>
      <w:r w:rsidRPr="001B4A3B">
        <w:rPr>
          <w:rFonts w:ascii="ＭＳ 明朝" w:hAnsi="ＭＳ 明朝" w:hint="eastAsia"/>
        </w:rPr>
        <w:t>により報告します。</w:t>
      </w:r>
    </w:p>
    <w:p w14:paraId="1B1BD7B4" w14:textId="77777777" w:rsidR="005E4698" w:rsidRDefault="005E4698" w:rsidP="005E4698">
      <w:pPr>
        <w:rPr>
          <w:rFonts w:ascii="ＭＳ 明朝" w:hAnsi="ＭＳ 明朝"/>
        </w:rPr>
      </w:pPr>
    </w:p>
    <w:p w14:paraId="162EE7F0" w14:textId="77777777" w:rsidR="001B2FAC" w:rsidRPr="001B4A3B" w:rsidRDefault="001B2FAC" w:rsidP="005E4698">
      <w:pPr>
        <w:rPr>
          <w:rFonts w:ascii="ＭＳ 明朝" w:hAnsi="ＭＳ 明朝"/>
        </w:rPr>
      </w:pPr>
    </w:p>
    <w:p w14:paraId="2084A9F9" w14:textId="2A48DDB5"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w:t>
      </w:r>
      <w:r w:rsidR="00BF7E5B">
        <w:rPr>
          <w:rFonts w:ascii="ＭＳ 明朝" w:hAnsi="ＭＳ 明朝" w:hint="eastAsia"/>
          <w:sz w:val="20"/>
        </w:rPr>
        <w:t>８</w:t>
      </w:r>
      <w:r w:rsidRPr="001B4A3B">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1E518A" w:rsidRDefault="0068329A" w:rsidP="0068329A">
      <w:pPr>
        <w:spacing w:line="360" w:lineRule="auto"/>
      </w:pPr>
    </w:p>
    <w:p w14:paraId="26EE1757" w14:textId="77777777" w:rsidR="0068329A" w:rsidRPr="001E518A" w:rsidRDefault="0068329A" w:rsidP="0068329A">
      <w:pPr>
        <w:spacing w:line="360" w:lineRule="auto"/>
        <w:ind w:firstLineChars="1700" w:firstLine="3570"/>
      </w:pPr>
      <w:r w:rsidRPr="001E518A">
        <w:rPr>
          <w:rFonts w:hint="eastAsia"/>
        </w:rPr>
        <w:t>所</w:t>
      </w:r>
      <w:r w:rsidRPr="001E518A">
        <w:t xml:space="preserve"> </w:t>
      </w:r>
      <w:r w:rsidRPr="001E518A">
        <w:rPr>
          <w:rFonts w:hint="eastAsia"/>
        </w:rPr>
        <w:t xml:space="preserve">　在</w:t>
      </w:r>
      <w:r w:rsidRPr="001E518A">
        <w:t xml:space="preserve"> </w:t>
      </w:r>
      <w:r w:rsidRPr="001E518A">
        <w:rPr>
          <w:rFonts w:hint="eastAsia"/>
        </w:rPr>
        <w:t xml:space="preserve">　地</w:t>
      </w:r>
    </w:p>
    <w:p w14:paraId="17022592" w14:textId="77777777" w:rsidR="0068329A" w:rsidRPr="001E518A" w:rsidRDefault="0068329A" w:rsidP="0068329A">
      <w:pPr>
        <w:spacing w:line="360" w:lineRule="auto"/>
        <w:ind w:firstLineChars="1700" w:firstLine="3570"/>
      </w:pPr>
      <w:r w:rsidRPr="001E518A">
        <w:rPr>
          <w:rFonts w:hint="eastAsia"/>
        </w:rPr>
        <w:t>商号又は名称</w:t>
      </w:r>
    </w:p>
    <w:p w14:paraId="48681806" w14:textId="77777777" w:rsidR="0068329A" w:rsidRPr="001E518A" w:rsidRDefault="0068329A" w:rsidP="0068329A">
      <w:pPr>
        <w:spacing w:line="360" w:lineRule="auto"/>
        <w:ind w:firstLineChars="1700" w:firstLine="3570"/>
        <w:rPr>
          <w:rFonts w:ascii="ＭＳ 明朝" w:hAnsi="ＭＳ 明朝"/>
          <w:sz w:val="18"/>
        </w:rPr>
      </w:pPr>
      <w:r w:rsidRPr="001E518A">
        <w:rPr>
          <w:rFonts w:hint="eastAsia"/>
        </w:rPr>
        <w:t>代表者職氏名</w:t>
      </w:r>
    </w:p>
    <w:p w14:paraId="5C6E6AAE" w14:textId="77777777" w:rsidR="0048511A" w:rsidRPr="001E518A" w:rsidRDefault="0048511A" w:rsidP="0048511A">
      <w:pPr>
        <w:spacing w:line="360" w:lineRule="auto"/>
      </w:pPr>
    </w:p>
    <w:p w14:paraId="12FF8083" w14:textId="77777777" w:rsidR="0048511A" w:rsidRPr="001E518A" w:rsidRDefault="0048511A" w:rsidP="0048511A">
      <w:pPr>
        <w:spacing w:line="360" w:lineRule="auto"/>
        <w:ind w:left="630" w:hangingChars="300" w:hanging="630"/>
        <w:rPr>
          <w:rFonts w:ascii="ＭＳ 明朝"/>
        </w:rPr>
      </w:pPr>
    </w:p>
    <w:p w14:paraId="6EF1D942" w14:textId="77777777" w:rsidR="0048511A" w:rsidRPr="001E518A" w:rsidRDefault="0048511A" w:rsidP="0064685F">
      <w:pPr>
        <w:spacing w:line="360" w:lineRule="auto"/>
        <w:ind w:firstLineChars="100" w:firstLine="210"/>
        <w:rPr>
          <w:rFonts w:ascii="ＭＳ 明朝" w:hAnsi="ＭＳ 明朝"/>
        </w:rPr>
      </w:pPr>
      <w:r w:rsidRPr="001E518A">
        <w:rPr>
          <w:rFonts w:ascii="ＭＳ 明朝" w:hAnsi="ＭＳ 明朝" w:hint="eastAsia"/>
        </w:rPr>
        <w:t>当社は、「</w:t>
      </w:r>
      <w:r w:rsidR="00336F52" w:rsidRPr="001E518A">
        <w:rPr>
          <w:rFonts w:ascii="ＭＳ 明朝" w:hAnsi="ＭＳ 明朝" w:hint="eastAsia"/>
        </w:rPr>
        <w:t>８入札第34号　X線透過式沈降法粒度分布測定装置</w:t>
      </w:r>
      <w:r w:rsidRPr="001E518A">
        <w:rPr>
          <w:rFonts w:ascii="ＭＳ 明朝" w:hAnsi="ＭＳ 明朝" w:hint="eastAsia"/>
        </w:rPr>
        <w:t>」の一般競争入札参加申請書提出後</w:t>
      </w:r>
      <w:r w:rsidR="0064685F" w:rsidRPr="001E518A">
        <w:rPr>
          <w:rFonts w:ascii="ＭＳ 明朝" w:hAnsi="ＭＳ 明朝" w:hint="eastAsia"/>
        </w:rPr>
        <w:t>、</w:t>
      </w:r>
      <w:r w:rsidR="00336F52" w:rsidRPr="001E518A">
        <w:rPr>
          <w:rFonts w:ascii="ＭＳ 明朝" w:hAnsi="ＭＳ 明朝"/>
        </w:rPr>
        <w:t>令和８年７月２日</w:t>
      </w:r>
      <w:r w:rsidR="0064685F" w:rsidRPr="001E518A">
        <w:rPr>
          <w:rFonts w:ascii="ＭＳ 明朝" w:hAnsi="ＭＳ 明朝" w:hint="eastAsia"/>
        </w:rPr>
        <w:t>までの間</w:t>
      </w:r>
      <w:r w:rsidRPr="001E518A">
        <w:rPr>
          <w:rFonts w:ascii="ＭＳ 明朝" w:hAnsi="ＭＳ 明朝" w:hint="eastAsia"/>
        </w:rPr>
        <w:t>に、下記のとおり指名停止を受けましたので報告します。</w:t>
      </w:r>
    </w:p>
    <w:p w14:paraId="4F28B79B" w14:textId="77777777" w:rsidR="0048511A" w:rsidRPr="001E518A" w:rsidRDefault="0048511A" w:rsidP="0048511A">
      <w:pPr>
        <w:spacing w:line="360" w:lineRule="auto"/>
        <w:ind w:left="630" w:hangingChars="300" w:hanging="630"/>
        <w:rPr>
          <w:rFonts w:ascii="ＭＳ 明朝"/>
        </w:rPr>
      </w:pPr>
      <w:r w:rsidRPr="001E518A">
        <w:rPr>
          <w:rFonts w:ascii="ＭＳ 明朝" w:hAnsi="ＭＳ 明朝" w:hint="eastAsia"/>
        </w:rPr>
        <w:t xml:space="preserve">　なお、指名停止の内容は別添のとおりです。</w:t>
      </w:r>
    </w:p>
    <w:p w14:paraId="68188E3F" w14:textId="77777777" w:rsidR="0048511A" w:rsidRPr="001E518A"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67C605E7"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709B90DC" w14:textId="77777777" w:rsidR="007F24A0" w:rsidRPr="001E518A" w:rsidRDefault="007F24A0" w:rsidP="0048511A">
      <w:pPr>
        <w:spacing w:line="360" w:lineRule="auto"/>
        <w:ind w:left="630" w:hangingChars="300" w:hanging="630"/>
        <w:rPr>
          <w:rFonts w:ascii="ＭＳ 明朝"/>
        </w:rPr>
      </w:pPr>
    </w:p>
    <w:p w14:paraId="1B112E20" w14:textId="77777777" w:rsidR="007F24A0" w:rsidRPr="001E518A" w:rsidRDefault="007F24A0" w:rsidP="007F24A0">
      <w:pPr>
        <w:spacing w:line="360" w:lineRule="auto"/>
        <w:ind w:left="630" w:hangingChars="300" w:hanging="630"/>
        <w:rPr>
          <w:rFonts w:ascii="ＭＳ 明朝" w:hAnsi="ＭＳ 明朝"/>
        </w:rPr>
      </w:pPr>
    </w:p>
    <w:p w14:paraId="7D23522B" w14:textId="77777777" w:rsidR="007F24A0" w:rsidRPr="001B4A3B" w:rsidRDefault="007F24A0" w:rsidP="007F24A0">
      <w:pPr>
        <w:ind w:leftChars="100" w:left="610" w:hangingChars="200" w:hanging="400"/>
        <w:rPr>
          <w:rFonts w:ascii="ＭＳ 明朝" w:hAnsi="ＭＳ 明朝"/>
          <w:sz w:val="20"/>
        </w:rPr>
      </w:pPr>
      <w:r w:rsidRPr="001E518A">
        <w:rPr>
          <w:rFonts w:ascii="ＭＳ 明朝" w:hAnsi="ＭＳ 明朝" w:hint="eastAsia"/>
          <w:sz w:val="20"/>
        </w:rPr>
        <w:t>注１　この報告書は、一般競争入札参加申請書提出後</w:t>
      </w:r>
      <w:r w:rsidR="002863E4" w:rsidRPr="001E518A">
        <w:rPr>
          <w:rFonts w:ascii="ＭＳ 明朝" w:hAnsi="ＭＳ 明朝" w:hint="eastAsia"/>
          <w:sz w:val="20"/>
        </w:rPr>
        <w:t>に、国、地方公共団体、特殊法人等から指名停止を受けた場合、</w:t>
      </w:r>
      <w:r w:rsidR="00336F52" w:rsidRPr="001E518A">
        <w:rPr>
          <w:rFonts w:ascii="ＭＳ 明朝" w:hAnsi="ＭＳ 明朝"/>
          <w:sz w:val="20"/>
        </w:rPr>
        <w:t>令和８年７月２日</w:t>
      </w:r>
      <w:r w:rsidRPr="001E518A">
        <w:rPr>
          <w:rFonts w:ascii="ＭＳ 明朝" w:hAnsi="ＭＳ 明朝" w:hint="eastAsia"/>
          <w:sz w:val="20"/>
        </w:rPr>
        <w:t>までに、長崎県出納</w:t>
      </w:r>
      <w:r w:rsidRPr="001B4A3B">
        <w:rPr>
          <w:rFonts w:ascii="ＭＳ 明朝" w:hAnsi="ＭＳ 明朝" w:hint="eastAsia"/>
          <w:sz w:val="20"/>
        </w:rPr>
        <w:t>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4576E386" w14:textId="77777777" w:rsidR="008A6BE2" w:rsidRPr="00D56804" w:rsidRDefault="008A6BE2" w:rsidP="008A6BE2">
      <w:pPr>
        <w:rPr>
          <w:sz w:val="22"/>
          <w:szCs w:val="22"/>
        </w:rPr>
      </w:pPr>
      <w:bookmarkStart w:id="3"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lang w:eastAsia="zh-CN"/>
        </w:rPr>
      </w:pPr>
      <w:r w:rsidRPr="008B0329">
        <w:rPr>
          <w:rFonts w:hint="eastAsia"/>
          <w:b/>
          <w:sz w:val="24"/>
          <w:szCs w:val="32"/>
          <w:lang w:eastAsia="zh-CN"/>
        </w:rPr>
        <w:t>一般競争入札参加申請書</w:t>
      </w:r>
    </w:p>
    <w:p w14:paraId="669F4273" w14:textId="77777777" w:rsidR="008A6BE2" w:rsidRPr="00D56804" w:rsidRDefault="008A6BE2" w:rsidP="008A6BE2">
      <w:pPr>
        <w:rPr>
          <w:sz w:val="22"/>
          <w:szCs w:val="22"/>
          <w:lang w:eastAsia="zh-CN"/>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0CA86C6B" w14:textId="77777777" w:rsidR="008A6BE2" w:rsidRPr="00D56804" w:rsidRDefault="008A6BE2" w:rsidP="008A6BE2">
      <w:pPr>
        <w:ind w:leftChars="1542" w:left="3238"/>
        <w:rPr>
          <w:sz w:val="22"/>
          <w:szCs w:val="22"/>
          <w:lang w:eastAsia="zh-CN"/>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rPr>
          <w:lang w:eastAsia="zh-CN"/>
        </w:rPr>
      </w:pPr>
      <w:r w:rsidRPr="00D56804">
        <w:rPr>
          <w:rFonts w:hint="eastAsia"/>
          <w:lang w:eastAsia="zh-CN"/>
        </w:rPr>
        <w:t xml:space="preserve">担当者職氏名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4CC43599" w14:textId="77777777" w:rsidR="008A6BE2" w:rsidRPr="00657384" w:rsidRDefault="008A6BE2" w:rsidP="008A6BE2">
      <w:pPr>
        <w:ind w:leftChars="1542" w:left="3238"/>
        <w:rPr>
          <w:spacing w:val="70"/>
          <w:kern w:val="0"/>
          <w:lang w:eastAsia="zh-CN"/>
        </w:rPr>
      </w:pPr>
    </w:p>
    <w:p w14:paraId="1E48FA0A" w14:textId="77777777" w:rsidR="008A6BE2" w:rsidRPr="00D56804" w:rsidRDefault="008A6BE2" w:rsidP="008A6BE2">
      <w:pPr>
        <w:ind w:leftChars="1542" w:left="3238"/>
        <w:rPr>
          <w:lang w:eastAsia="zh-CN"/>
        </w:rPr>
      </w:pPr>
      <w:r w:rsidRPr="008A6BE2">
        <w:rPr>
          <w:rFonts w:hint="eastAsia"/>
          <w:spacing w:val="70"/>
          <w:kern w:val="0"/>
          <w:fitText w:val="1260" w:id="-1844228351"/>
          <w:lang w:eastAsia="zh-CN"/>
        </w:rPr>
        <w:t>電話番</w:t>
      </w:r>
      <w:r w:rsidRPr="008A6BE2">
        <w:rPr>
          <w:rFonts w:hint="eastAsia"/>
          <w:kern w:val="0"/>
          <w:fitText w:val="1260" w:id="-1844228351"/>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70AD01BC" w14:textId="77777777" w:rsidR="008A6BE2" w:rsidRPr="00657384" w:rsidRDefault="008A6BE2" w:rsidP="008A6BE2">
      <w:pPr>
        <w:ind w:leftChars="1542" w:left="3238"/>
        <w:rPr>
          <w:spacing w:val="36"/>
          <w:w w:val="93"/>
          <w:kern w:val="0"/>
          <w:lang w:eastAsia="zh-CN"/>
        </w:rPr>
      </w:pPr>
    </w:p>
    <w:p w14:paraId="38287AAA" w14:textId="77777777" w:rsidR="008A6BE2" w:rsidRPr="00D56804" w:rsidRDefault="008A6BE2" w:rsidP="008A6BE2">
      <w:pPr>
        <w:ind w:leftChars="1542" w:left="3238"/>
        <w:rPr>
          <w:kern w:val="0"/>
          <w:u w:val="single"/>
          <w:lang w:eastAsia="zh-CN"/>
        </w:rPr>
      </w:pPr>
      <w:r w:rsidRPr="008A6BE2">
        <w:rPr>
          <w:rFonts w:hint="eastAsia"/>
          <w:spacing w:val="36"/>
          <w:w w:val="93"/>
          <w:kern w:val="0"/>
          <w:fitText w:val="1260" w:id="-1844228350"/>
          <w:lang w:eastAsia="zh-CN"/>
        </w:rPr>
        <w:t>ＦＡＸ番</w:t>
      </w:r>
      <w:r w:rsidRPr="008A6BE2">
        <w:rPr>
          <w:rFonts w:hint="eastAsia"/>
          <w:spacing w:val="-2"/>
          <w:w w:val="93"/>
          <w:kern w:val="0"/>
          <w:fitText w:val="1260" w:id="-1844228350"/>
          <w:lang w:eastAsia="zh-CN"/>
        </w:rPr>
        <w:t>号</w:t>
      </w:r>
      <w:r w:rsidRPr="00D56804">
        <w:rPr>
          <w:rFonts w:hint="eastAsia"/>
          <w:kern w:val="0"/>
          <w:lang w:eastAsia="zh-CN"/>
        </w:rPr>
        <w:t xml:space="preserve">　　</w:t>
      </w:r>
      <w:r w:rsidRPr="00D56804">
        <w:rPr>
          <w:rFonts w:hint="eastAsia"/>
          <w:kern w:val="0"/>
          <w:u w:val="single"/>
          <w:lang w:eastAsia="zh-CN"/>
        </w:rPr>
        <w:t xml:space="preserve">　　　　</w:t>
      </w:r>
      <w:r>
        <w:rPr>
          <w:rFonts w:hint="eastAsia"/>
          <w:kern w:val="0"/>
          <w:u w:val="single"/>
          <w:lang w:eastAsia="zh-CN"/>
        </w:rPr>
        <w:t xml:space="preserve">　</w:t>
      </w:r>
      <w:r w:rsidRPr="00D56804">
        <w:rPr>
          <w:rFonts w:hint="eastAsia"/>
          <w:kern w:val="0"/>
          <w:u w:val="single"/>
          <w:lang w:eastAsia="zh-CN"/>
        </w:rPr>
        <w:t xml:space="preserve">－　　　　－　　　　　</w:t>
      </w:r>
    </w:p>
    <w:p w14:paraId="03F69EDB" w14:textId="77777777" w:rsidR="008A6BE2" w:rsidRPr="00D56804" w:rsidRDefault="008A6BE2" w:rsidP="008A6BE2">
      <w:pPr>
        <w:rPr>
          <w:kern w:val="0"/>
          <w:u w:val="single"/>
          <w:lang w:eastAsia="zh-CN"/>
        </w:rPr>
      </w:pPr>
    </w:p>
    <w:p w14:paraId="2738FBE5" w14:textId="77777777" w:rsidR="008A6BE2" w:rsidRPr="00545715" w:rsidRDefault="008A6BE2" w:rsidP="008A6BE2">
      <w:pPr>
        <w:rPr>
          <w:rFonts w:ascii="ＭＳ 明朝"/>
          <w:kern w:val="0"/>
          <w:u w:val="single"/>
          <w:lang w:eastAsia="zh-CN"/>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lang w:eastAsia="zh-CN"/>
        </w:rPr>
      </w:pPr>
      <w:r w:rsidRPr="00545715">
        <w:rPr>
          <w:rFonts w:ascii="ＭＳ 明朝" w:hAnsi="ＭＳ 明朝" w:hint="eastAsia"/>
          <w:kern w:val="0"/>
          <w:lang w:eastAsia="zh-CN"/>
        </w:rPr>
        <w:t>記</w:t>
      </w:r>
    </w:p>
    <w:p w14:paraId="1D5A1A12" w14:textId="77777777" w:rsidR="008A6BE2" w:rsidRPr="00545715" w:rsidRDefault="008A6BE2" w:rsidP="008A6BE2">
      <w:pPr>
        <w:rPr>
          <w:rFonts w:ascii="ＭＳ 明朝"/>
          <w:kern w:val="0"/>
          <w:lang w:eastAsia="zh-CN"/>
        </w:rPr>
      </w:pPr>
    </w:p>
    <w:p w14:paraId="24A6F64A" w14:textId="77777777" w:rsidR="008A6BE2" w:rsidRPr="00545715" w:rsidRDefault="008A6BE2" w:rsidP="008A6BE2">
      <w:pPr>
        <w:ind w:firstLineChars="100" w:firstLine="210"/>
        <w:rPr>
          <w:rFonts w:ascii="ＭＳ 明朝"/>
          <w:kern w:val="0"/>
          <w:lang w:eastAsia="zh-CN"/>
        </w:rPr>
      </w:pPr>
      <w:r w:rsidRPr="00545715">
        <w:rPr>
          <w:rFonts w:ascii="ＭＳ 明朝" w:hAnsi="ＭＳ 明朝" w:hint="eastAsia"/>
          <w:kern w:val="0"/>
          <w:lang w:eastAsia="zh-CN"/>
        </w:rPr>
        <w:t>１　入札案件</w:t>
      </w:r>
    </w:p>
    <w:p w14:paraId="34432EE1" w14:textId="77777777" w:rsidR="008A6BE2" w:rsidRPr="00545715" w:rsidRDefault="008A6BE2" w:rsidP="008A6BE2">
      <w:pPr>
        <w:ind w:firstLineChars="300" w:firstLine="630"/>
        <w:rPr>
          <w:rFonts w:ascii="ＭＳ 明朝"/>
          <w:kern w:val="0"/>
          <w:lang w:eastAsia="zh-CN"/>
        </w:rPr>
      </w:pPr>
      <w:r w:rsidRPr="00545715">
        <w:rPr>
          <w:rFonts w:ascii="ＭＳ 明朝" w:hAnsi="ＭＳ 明朝"/>
          <w:kern w:val="0"/>
          <w:lang w:eastAsia="zh-CN"/>
        </w:rPr>
        <w:t xml:space="preserve">(1) </w:t>
      </w:r>
      <w:r w:rsidRPr="008A6BE2">
        <w:rPr>
          <w:rFonts w:ascii="ＭＳ 明朝" w:hAnsi="ＭＳ 明朝" w:hint="eastAsia"/>
          <w:spacing w:val="39"/>
          <w:w w:val="97"/>
          <w:kern w:val="0"/>
          <w:fitText w:val="1050" w:id="-1844228349"/>
          <w:lang w:eastAsia="zh-CN"/>
        </w:rPr>
        <w:t>入札番</w:t>
      </w:r>
      <w:r w:rsidRPr="008A6BE2">
        <w:rPr>
          <w:rFonts w:ascii="ＭＳ 明朝" w:hAnsi="ＭＳ 明朝" w:hint="eastAsia"/>
          <w:spacing w:val="1"/>
          <w:w w:val="97"/>
          <w:kern w:val="0"/>
          <w:fitText w:val="1050" w:id="-1844228349"/>
          <w:lang w:eastAsia="zh-CN"/>
        </w:rPr>
        <w:t>号</w:t>
      </w:r>
      <w:r w:rsidRPr="00545715">
        <w:rPr>
          <w:rFonts w:ascii="ＭＳ 明朝" w:hAnsi="ＭＳ 明朝" w:hint="eastAsia"/>
          <w:kern w:val="0"/>
          <w:lang w:eastAsia="zh-CN"/>
        </w:rPr>
        <w:t xml:space="preserve">　　</w:t>
      </w:r>
      <w:r>
        <w:rPr>
          <w:rFonts w:ascii="ＭＳ 明朝" w:hAnsi="ＭＳ 明朝" w:hint="eastAsia"/>
          <w:kern w:val="0"/>
          <w:lang w:eastAsia="zh-CN"/>
        </w:rPr>
        <w:t>○○</w:t>
      </w:r>
      <w:r w:rsidRPr="00545715">
        <w:rPr>
          <w:rFonts w:ascii="ＭＳ 明朝" w:hAnsi="ＭＳ 明朝" w:hint="eastAsia"/>
          <w:kern w:val="0"/>
          <w:lang w:eastAsia="zh-CN"/>
        </w:rPr>
        <w:t>入札第</w:t>
      </w:r>
      <w:r>
        <w:rPr>
          <w:rFonts w:ascii="ＭＳ 明朝" w:hAnsi="ＭＳ 明朝" w:hint="eastAsia"/>
          <w:kern w:val="0"/>
          <w:lang w:eastAsia="zh-CN"/>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3343C74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w:t>
      </w:r>
      <w:r w:rsidRPr="004F16E0">
        <w:rPr>
          <w:rFonts w:ascii="ＭＳ 明朝" w:hAnsi="ＭＳ 明朝" w:hint="eastAsia"/>
          <w:color w:val="FF0000"/>
          <w:sz w:val="20"/>
        </w:rPr>
        <w:t>第</w:t>
      </w:r>
      <w:r w:rsidR="004F16E0" w:rsidRPr="004F16E0">
        <w:rPr>
          <w:rFonts w:ascii="ＭＳ 明朝" w:hAnsi="ＭＳ 明朝" w:hint="eastAsia"/>
          <w:color w:val="FF0000"/>
          <w:sz w:val="20"/>
        </w:rPr>
        <w:t>８</w:t>
      </w:r>
      <w:r w:rsidRPr="004F16E0">
        <w:rPr>
          <w:rFonts w:ascii="ＭＳ 明朝" w:hAnsi="ＭＳ 明朝" w:hint="eastAsia"/>
          <w:color w:val="FF0000"/>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3"/>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1E518A" w:rsidRDefault="0068329A" w:rsidP="0068329A">
      <w:pPr>
        <w:spacing w:line="120" w:lineRule="exact"/>
        <w:rPr>
          <w:rFonts w:ascii="HG丸ｺﾞｼｯｸM-PRO" w:eastAsia="HG丸ｺﾞｼｯｸM-PRO" w:hAnsi="HG丸ｺﾞｼｯｸM-PRO"/>
          <w:sz w:val="24"/>
        </w:rPr>
      </w:pPr>
    </w:p>
    <w:p w14:paraId="4D7C10B0" w14:textId="77777777" w:rsidR="0068329A" w:rsidRPr="001E518A" w:rsidRDefault="0068329A" w:rsidP="0068329A">
      <w:pPr>
        <w:ind w:firstLineChars="803" w:firstLine="4818"/>
        <w:rPr>
          <w:rFonts w:ascii="HG丸ｺﾞｼｯｸM-PRO" w:eastAsia="HG丸ｺﾞｼｯｸM-PRO"/>
          <w:sz w:val="24"/>
        </w:rPr>
      </w:pPr>
      <w:r w:rsidRPr="001E518A">
        <w:rPr>
          <w:rFonts w:ascii="HG丸ｺﾞｼｯｸM-PRO" w:eastAsia="HG丸ｺﾞｼｯｸM-PRO" w:hint="eastAsia"/>
          <w:spacing w:val="180"/>
          <w:kern w:val="0"/>
          <w:sz w:val="24"/>
          <w:fitText w:val="1440" w:id="-1859433214"/>
        </w:rPr>
        <w:t>所在</w:t>
      </w:r>
      <w:r w:rsidRPr="001E518A">
        <w:rPr>
          <w:rFonts w:ascii="HG丸ｺﾞｼｯｸM-PRO" w:eastAsia="HG丸ｺﾞｼｯｸM-PRO" w:hint="eastAsia"/>
          <w:kern w:val="0"/>
          <w:sz w:val="24"/>
          <w:fitText w:val="1440" w:id="-1859433214"/>
        </w:rPr>
        <w:t>地</w:t>
      </w:r>
    </w:p>
    <w:p w14:paraId="2B990EF3" w14:textId="77777777" w:rsidR="0068329A" w:rsidRPr="001E518A" w:rsidRDefault="0068329A" w:rsidP="0068329A">
      <w:pPr>
        <w:ind w:firstLineChars="2000" w:firstLine="4800"/>
        <w:rPr>
          <w:rFonts w:ascii="HG丸ｺﾞｼｯｸM-PRO" w:eastAsia="HG丸ｺﾞｼｯｸM-PRO"/>
          <w:sz w:val="24"/>
        </w:rPr>
      </w:pPr>
      <w:r w:rsidRPr="001E518A">
        <w:rPr>
          <w:rFonts w:ascii="HG丸ｺﾞｼｯｸM-PRO" w:eastAsia="HG丸ｺﾞｼｯｸM-PRO" w:hint="eastAsia"/>
          <w:sz w:val="24"/>
        </w:rPr>
        <w:t>商号又は名称</w:t>
      </w:r>
    </w:p>
    <w:p w14:paraId="29DF400B" w14:textId="77777777" w:rsidR="0068329A" w:rsidRPr="001E518A" w:rsidRDefault="0068329A" w:rsidP="0068329A">
      <w:pPr>
        <w:rPr>
          <w:rFonts w:ascii="HG丸ｺﾞｼｯｸM-PRO" w:eastAsia="HG丸ｺﾞｼｯｸM-PRO"/>
          <w:sz w:val="24"/>
        </w:rPr>
      </w:pPr>
      <w:r w:rsidRPr="001E518A">
        <w:rPr>
          <w:rFonts w:ascii="HG丸ｺﾞｼｯｸM-PRO" w:eastAsia="HG丸ｺﾞｼｯｸM-PRO" w:hint="eastAsia"/>
          <w:sz w:val="24"/>
        </w:rPr>
        <w:t xml:space="preserve">　　</w:t>
      </w:r>
      <w:r w:rsidRPr="001E518A">
        <w:rPr>
          <w:rFonts w:ascii="HG丸ｺﾞｼｯｸM-PRO" w:eastAsia="HG丸ｺﾞｼｯｸM-PRO"/>
          <w:sz w:val="24"/>
        </w:rPr>
        <w:t xml:space="preserve"> </w:t>
      </w:r>
      <w:r w:rsidRPr="001E518A">
        <w:rPr>
          <w:rFonts w:ascii="HG丸ｺﾞｼｯｸM-PRO" w:eastAsia="HG丸ｺﾞｼｯｸM-PRO" w:hint="eastAsia"/>
          <w:sz w:val="24"/>
        </w:rPr>
        <w:t xml:space="preserve">　　　　　　　　　　　　　　　　　</w:t>
      </w:r>
      <w:r w:rsidRPr="001E518A">
        <w:rPr>
          <w:rFonts w:ascii="HG丸ｺﾞｼｯｸM-PRO" w:eastAsia="HG丸ｺﾞｼｯｸM-PRO"/>
          <w:sz w:val="24"/>
        </w:rPr>
        <w:t xml:space="preserve"> </w:t>
      </w:r>
      <w:r w:rsidRPr="001E518A">
        <w:rPr>
          <w:rFonts w:ascii="HG丸ｺﾞｼｯｸM-PRO" w:eastAsia="HG丸ｺﾞｼｯｸM-PRO" w:hint="eastAsia"/>
          <w:spacing w:val="30"/>
          <w:kern w:val="0"/>
          <w:sz w:val="24"/>
          <w:fitText w:val="1440" w:id="-1859433213"/>
        </w:rPr>
        <w:t>代表者氏</w:t>
      </w:r>
      <w:r w:rsidRPr="001E518A">
        <w:rPr>
          <w:rFonts w:ascii="HG丸ｺﾞｼｯｸM-PRO" w:eastAsia="HG丸ｺﾞｼｯｸM-PRO" w:hint="eastAsia"/>
          <w:kern w:val="0"/>
          <w:sz w:val="24"/>
          <w:fitText w:val="1440" w:id="-1859433213"/>
        </w:rPr>
        <w:t>名</w:t>
      </w:r>
      <w:r w:rsidRPr="001E518A">
        <w:rPr>
          <w:rFonts w:ascii="HG丸ｺﾞｼｯｸM-PRO" w:eastAsia="HG丸ｺﾞｼｯｸM-PRO" w:hint="eastAsia"/>
          <w:sz w:val="24"/>
        </w:rPr>
        <w:t xml:space="preserve">　　　　　　　　　　　</w:t>
      </w:r>
    </w:p>
    <w:p w14:paraId="74A8AF93" w14:textId="77777777" w:rsidR="0068329A" w:rsidRPr="001E518A" w:rsidRDefault="0068329A" w:rsidP="0068329A">
      <w:pPr>
        <w:ind w:firstLineChars="1207" w:firstLine="4828"/>
        <w:rPr>
          <w:rFonts w:ascii="HG丸ｺﾞｼｯｸM-PRO" w:eastAsia="HG丸ｺﾞｼｯｸM-PRO"/>
          <w:sz w:val="24"/>
          <w:lang w:eastAsia="zh-CN"/>
        </w:rPr>
      </w:pPr>
      <w:r w:rsidRPr="001E518A">
        <w:rPr>
          <w:rFonts w:ascii="HG丸ｺﾞｼｯｸM-PRO" w:eastAsia="HG丸ｺﾞｼｯｸM-PRO" w:hint="eastAsia"/>
          <w:spacing w:val="80"/>
          <w:kern w:val="0"/>
          <w:sz w:val="24"/>
          <w:fitText w:val="1440" w:id="-1859433212"/>
          <w:lang w:eastAsia="zh-CN"/>
        </w:rPr>
        <w:t>電話番</w:t>
      </w:r>
      <w:r w:rsidRPr="001E518A">
        <w:rPr>
          <w:rFonts w:ascii="HG丸ｺﾞｼｯｸM-PRO" w:eastAsia="HG丸ｺﾞｼｯｸM-PRO" w:hint="eastAsia"/>
          <w:kern w:val="0"/>
          <w:sz w:val="24"/>
          <w:fitText w:val="1440" w:id="-1859433212"/>
          <w:lang w:eastAsia="zh-CN"/>
        </w:rPr>
        <w:t>号</w:t>
      </w:r>
    </w:p>
    <w:p w14:paraId="0664827B" w14:textId="77777777" w:rsidR="0068329A" w:rsidRPr="001E518A" w:rsidRDefault="0068329A" w:rsidP="0068329A">
      <w:pPr>
        <w:ind w:firstLineChars="1610" w:firstLine="4830"/>
        <w:rPr>
          <w:rFonts w:ascii="HG丸ｺﾞｼｯｸM-PRO" w:eastAsia="HG丸ｺﾞｼｯｸM-PRO"/>
          <w:kern w:val="0"/>
          <w:sz w:val="24"/>
          <w:lang w:eastAsia="zh-CN"/>
        </w:rPr>
      </w:pPr>
      <w:r w:rsidRPr="001E518A">
        <w:rPr>
          <w:rFonts w:ascii="HG丸ｺﾞｼｯｸM-PRO" w:eastAsia="HG丸ｺﾞｼｯｸM-PRO" w:hint="eastAsia"/>
          <w:spacing w:val="30"/>
          <w:kern w:val="0"/>
          <w:sz w:val="24"/>
          <w:fitText w:val="1440" w:id="-1859433211"/>
          <w:lang w:eastAsia="zh-CN"/>
        </w:rPr>
        <w:t>ＦＡＸ番</w:t>
      </w:r>
      <w:r w:rsidRPr="001E518A">
        <w:rPr>
          <w:rFonts w:ascii="HG丸ｺﾞｼｯｸM-PRO" w:eastAsia="HG丸ｺﾞｼｯｸM-PRO" w:hint="eastAsia"/>
          <w:kern w:val="0"/>
          <w:sz w:val="24"/>
          <w:fitText w:val="1440" w:id="-1859433211"/>
          <w:lang w:eastAsia="zh-CN"/>
        </w:rPr>
        <w:t>号</w:t>
      </w:r>
    </w:p>
    <w:p w14:paraId="58EE67B2" w14:textId="77777777" w:rsidR="0068329A" w:rsidRPr="001E518A" w:rsidRDefault="0068329A" w:rsidP="0068329A">
      <w:pPr>
        <w:ind w:firstLineChars="1610" w:firstLine="3864"/>
        <w:rPr>
          <w:rFonts w:ascii="HG丸ｺﾞｼｯｸM-PRO" w:eastAsia="HG丸ｺﾞｼｯｸM-PRO"/>
          <w:sz w:val="24"/>
          <w:lang w:eastAsia="zh-CN"/>
        </w:rPr>
      </w:pPr>
      <w:r w:rsidRPr="001E518A">
        <w:rPr>
          <w:rFonts w:ascii="HG丸ｺﾞｼｯｸM-PRO" w:eastAsia="HG丸ｺﾞｼｯｸM-PRO"/>
          <w:kern w:val="0"/>
          <w:sz w:val="24"/>
          <w:lang w:eastAsia="zh-CN"/>
        </w:rPr>
        <w:t xml:space="preserve">        </w:t>
      </w:r>
      <w:r w:rsidRPr="001E518A">
        <w:rPr>
          <w:rFonts w:ascii="HG丸ｺﾞｼｯｸM-PRO" w:eastAsia="HG丸ｺﾞｼｯｸM-PRO" w:hint="eastAsia"/>
          <w:spacing w:val="80"/>
          <w:kern w:val="0"/>
          <w:sz w:val="24"/>
          <w:fitText w:val="1440" w:id="-1859433210"/>
          <w:lang w:eastAsia="zh-CN"/>
        </w:rPr>
        <w:t>担当者</w:t>
      </w:r>
      <w:r w:rsidRPr="001E518A">
        <w:rPr>
          <w:rFonts w:ascii="HG丸ｺﾞｼｯｸM-PRO" w:eastAsia="HG丸ｺﾞｼｯｸM-PRO" w:hint="eastAsia"/>
          <w:kern w:val="0"/>
          <w:sz w:val="24"/>
          <w:fitText w:val="1440" w:id="-1859433210"/>
          <w:lang w:eastAsia="zh-CN"/>
        </w:rPr>
        <w:t>名</w:t>
      </w:r>
    </w:p>
    <w:p w14:paraId="4D0D0EA6" w14:textId="77777777" w:rsidR="0068329A" w:rsidRPr="001E518A" w:rsidRDefault="0068329A" w:rsidP="0068329A">
      <w:pPr>
        <w:ind w:firstLineChars="2012" w:firstLine="12072"/>
        <w:rPr>
          <w:rFonts w:ascii="HG丸ｺﾞｼｯｸM-PRO" w:eastAsia="HG丸ｺﾞｼｯｸM-PRO"/>
          <w:sz w:val="24"/>
        </w:rPr>
      </w:pPr>
      <w:r w:rsidRPr="001E518A">
        <w:rPr>
          <w:rFonts w:ascii="HG丸ｺﾞｼｯｸM-PRO" w:eastAsia="HG丸ｺﾞｼｯｸM-PRO" w:hint="eastAsia"/>
          <w:spacing w:val="180"/>
          <w:kern w:val="0"/>
          <w:sz w:val="24"/>
          <w:fitText w:val="1440" w:id="-1859433209"/>
        </w:rPr>
        <w:t>担当</w:t>
      </w:r>
      <w:r w:rsidRPr="001E518A">
        <w:rPr>
          <w:rFonts w:ascii="HG丸ｺﾞｼｯｸM-PRO" w:eastAsia="HG丸ｺﾞｼｯｸM-PRO" w:hint="eastAsia"/>
          <w:kern w:val="0"/>
          <w:sz w:val="24"/>
          <w:fitText w:val="1440" w:id="-1859433209"/>
        </w:rPr>
        <w:t>者</w:t>
      </w:r>
    </w:p>
    <w:p w14:paraId="08F7E13B" w14:textId="77777777" w:rsidR="0068329A" w:rsidRPr="001E518A" w:rsidRDefault="0068329A" w:rsidP="0068329A">
      <w:pPr>
        <w:ind w:left="480" w:hangingChars="200" w:hanging="480"/>
        <w:rPr>
          <w:rFonts w:ascii="HG丸ｺﾞｼｯｸM-PRO" w:eastAsia="HG丸ｺﾞｼｯｸM-PRO"/>
          <w:sz w:val="24"/>
        </w:rPr>
      </w:pPr>
    </w:p>
    <w:p w14:paraId="28884FA1" w14:textId="77777777" w:rsidR="00EB7F8E" w:rsidRPr="001E518A" w:rsidRDefault="00EB7F8E" w:rsidP="00B44D55">
      <w:pPr>
        <w:ind w:left="480" w:hangingChars="200" w:hanging="480"/>
        <w:rPr>
          <w:rFonts w:ascii="HG丸ｺﾞｼｯｸM-PRO" w:eastAsia="HG丸ｺﾞｼｯｸM-PRO"/>
          <w:sz w:val="24"/>
        </w:rPr>
      </w:pPr>
      <w:r w:rsidRPr="001E518A">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1E518A" w:rsidRDefault="00EB7F8E" w:rsidP="00B44D55">
      <w:pPr>
        <w:ind w:left="480" w:hangingChars="200" w:hanging="480"/>
        <w:rPr>
          <w:rFonts w:ascii="HG丸ｺﾞｼｯｸM-PRO" w:eastAsia="HG丸ｺﾞｼｯｸM-PRO"/>
          <w:sz w:val="24"/>
        </w:rPr>
      </w:pPr>
    </w:p>
    <w:p w14:paraId="5817A28D" w14:textId="77777777" w:rsidR="00EB7F8E" w:rsidRPr="001E518A" w:rsidRDefault="00EB7F8E" w:rsidP="00B44D55">
      <w:pPr>
        <w:ind w:left="480" w:hangingChars="200" w:hanging="480"/>
        <w:rPr>
          <w:rFonts w:ascii="HG丸ｺﾞｼｯｸM-PRO" w:eastAsia="HG丸ｺﾞｼｯｸM-PRO"/>
          <w:sz w:val="24"/>
        </w:rPr>
      </w:pPr>
    </w:p>
    <w:p w14:paraId="1DC3F00A" w14:textId="77777777" w:rsidR="00EB7F8E" w:rsidRPr="001E518A" w:rsidRDefault="00EB7F8E" w:rsidP="00B44D55">
      <w:pPr>
        <w:ind w:leftChars="228" w:left="479"/>
        <w:rPr>
          <w:rFonts w:ascii="HG丸ｺﾞｼｯｸM-PRO" w:eastAsia="HG丸ｺﾞｼｯｸM-PRO"/>
          <w:sz w:val="24"/>
          <w:lang w:eastAsia="zh-CN"/>
        </w:rPr>
      </w:pPr>
      <w:r w:rsidRPr="001E518A">
        <w:rPr>
          <w:rFonts w:ascii="HG丸ｺﾞｼｯｸM-PRO" w:eastAsia="HG丸ｺﾞｼｯｸM-PRO" w:hint="eastAsia"/>
          <w:sz w:val="24"/>
          <w:lang w:eastAsia="zh-CN"/>
        </w:rPr>
        <w:t>１　入札番号</w:t>
      </w:r>
      <w:r w:rsidRPr="001E518A">
        <w:rPr>
          <w:rFonts w:ascii="HG丸ｺﾞｼｯｸM-PRO" w:eastAsia="HG丸ｺﾞｼｯｸM-PRO"/>
          <w:sz w:val="24"/>
          <w:lang w:eastAsia="zh-CN"/>
        </w:rPr>
        <w:tab/>
      </w:r>
      <w:r w:rsidRPr="001E518A">
        <w:rPr>
          <w:rFonts w:ascii="HG丸ｺﾞｼｯｸM-PRO" w:eastAsia="HG丸ｺﾞｼｯｸM-PRO"/>
          <w:sz w:val="24"/>
          <w:lang w:eastAsia="zh-CN"/>
        </w:rPr>
        <w:tab/>
      </w:r>
      <w:r w:rsidR="00336F52" w:rsidRPr="001E518A">
        <w:rPr>
          <w:rFonts w:ascii="HG丸ｺﾞｼｯｸM-PRO" w:eastAsia="HG丸ｺﾞｼｯｸM-PRO"/>
          <w:sz w:val="24"/>
          <w:lang w:eastAsia="zh-CN"/>
        </w:rPr>
        <w:t>８入札第34号</w:t>
      </w:r>
    </w:p>
    <w:p w14:paraId="00DC69EE" w14:textId="77777777" w:rsidR="00EB7F8E" w:rsidRPr="001E518A" w:rsidRDefault="00EB7F8E" w:rsidP="00B44D55">
      <w:pPr>
        <w:ind w:left="480" w:hangingChars="200" w:hanging="480"/>
        <w:rPr>
          <w:rFonts w:ascii="HG丸ｺﾞｼｯｸM-PRO" w:eastAsia="HG丸ｺﾞｼｯｸM-PRO"/>
          <w:sz w:val="24"/>
          <w:lang w:eastAsia="zh-CN"/>
        </w:rPr>
      </w:pPr>
    </w:p>
    <w:p w14:paraId="22D88F14" w14:textId="77777777" w:rsidR="00EB7F8E" w:rsidRPr="001E518A" w:rsidRDefault="00EB7F8E" w:rsidP="00072EE8">
      <w:pPr>
        <w:ind w:leftChars="228" w:left="479"/>
        <w:rPr>
          <w:rFonts w:ascii="HG丸ｺﾞｼｯｸM-PRO" w:eastAsia="HG丸ｺﾞｼｯｸM-PRO"/>
          <w:sz w:val="24"/>
          <w:lang w:eastAsia="zh-CN"/>
        </w:rPr>
      </w:pPr>
      <w:r w:rsidRPr="001E518A">
        <w:rPr>
          <w:rFonts w:ascii="HG丸ｺﾞｼｯｸM-PRO" w:eastAsia="HG丸ｺﾞｼｯｸM-PRO" w:hint="eastAsia"/>
          <w:sz w:val="24"/>
          <w:lang w:eastAsia="zh-CN"/>
        </w:rPr>
        <w:t xml:space="preserve">２　</w:t>
      </w:r>
      <w:r w:rsidRPr="001E518A">
        <w:rPr>
          <w:rFonts w:ascii="HG丸ｺﾞｼｯｸM-PRO" w:eastAsia="HG丸ｺﾞｼｯｸM-PRO" w:hint="eastAsia"/>
          <w:spacing w:val="69"/>
          <w:w w:val="96"/>
          <w:kern w:val="0"/>
          <w:sz w:val="24"/>
          <w:fitText w:val="960" w:id="716477954"/>
          <w:lang w:eastAsia="zh-CN"/>
        </w:rPr>
        <w:t>入札</w:t>
      </w:r>
      <w:r w:rsidRPr="001E518A">
        <w:rPr>
          <w:rFonts w:ascii="HG丸ｺﾞｼｯｸM-PRO" w:eastAsia="HG丸ｺﾞｼｯｸM-PRO" w:hint="eastAsia"/>
          <w:spacing w:val="-1"/>
          <w:w w:val="96"/>
          <w:kern w:val="0"/>
          <w:sz w:val="24"/>
          <w:fitText w:val="960" w:id="716477954"/>
          <w:lang w:eastAsia="zh-CN"/>
        </w:rPr>
        <w:t>名</w:t>
      </w:r>
      <w:r w:rsidRPr="001E518A">
        <w:rPr>
          <w:rFonts w:ascii="HG丸ｺﾞｼｯｸM-PRO" w:eastAsia="HG丸ｺﾞｼｯｸM-PRO"/>
          <w:sz w:val="24"/>
          <w:lang w:eastAsia="zh-CN"/>
        </w:rPr>
        <w:tab/>
      </w:r>
      <w:r w:rsidRPr="001E518A">
        <w:rPr>
          <w:rFonts w:ascii="HG丸ｺﾞｼｯｸM-PRO" w:eastAsia="HG丸ｺﾞｼｯｸM-PRO"/>
          <w:sz w:val="24"/>
          <w:lang w:eastAsia="zh-CN"/>
        </w:rPr>
        <w:tab/>
      </w:r>
      <w:r w:rsidR="00336F52" w:rsidRPr="001E518A">
        <w:rPr>
          <w:rFonts w:ascii="HG丸ｺﾞｼｯｸM-PRO" w:eastAsia="HG丸ｺﾞｼｯｸM-PRO"/>
          <w:sz w:val="24"/>
          <w:lang w:eastAsia="zh-CN"/>
        </w:rPr>
        <w:t>X線透過式沈降法粒度分布測定装置</w:t>
      </w:r>
    </w:p>
    <w:p w14:paraId="68F5ADE8" w14:textId="77777777" w:rsidR="00072EE8" w:rsidRPr="001E518A" w:rsidRDefault="00072EE8" w:rsidP="00072EE8">
      <w:pPr>
        <w:ind w:leftChars="228" w:left="479"/>
        <w:rPr>
          <w:rFonts w:ascii="HG丸ｺﾞｼｯｸM-PRO" w:eastAsia="HG丸ｺﾞｼｯｸM-PRO"/>
          <w:sz w:val="24"/>
          <w:lang w:eastAsia="zh-CN"/>
        </w:rPr>
      </w:pPr>
    </w:p>
    <w:p w14:paraId="341D991A" w14:textId="77777777" w:rsidR="00EB7F8E" w:rsidRPr="001E518A" w:rsidRDefault="00EB7F8E" w:rsidP="00B44D55">
      <w:pPr>
        <w:ind w:leftChars="228" w:left="479"/>
        <w:rPr>
          <w:rFonts w:ascii="HG丸ｺﾞｼｯｸM-PRO" w:eastAsia="HG丸ｺﾞｼｯｸM-PRO"/>
          <w:sz w:val="24"/>
          <w:lang w:eastAsia="zh-CN"/>
        </w:rPr>
      </w:pPr>
      <w:r w:rsidRPr="001E518A">
        <w:rPr>
          <w:rFonts w:ascii="HG丸ｺﾞｼｯｸM-PRO" w:eastAsia="HG丸ｺﾞｼｯｸM-PRO" w:hint="eastAsia"/>
          <w:sz w:val="24"/>
          <w:lang w:eastAsia="zh-CN"/>
        </w:rPr>
        <w:t>３　質問内容</w:t>
      </w:r>
    </w:p>
    <w:p w14:paraId="6E874752" w14:textId="77777777" w:rsidR="00EB7F8E" w:rsidRPr="001E518A" w:rsidRDefault="00EB7F8E" w:rsidP="00B44D55">
      <w:pPr>
        <w:ind w:left="480" w:hangingChars="200" w:hanging="480"/>
        <w:rPr>
          <w:rFonts w:ascii="HG丸ｺﾞｼｯｸM-PRO" w:eastAsia="HG丸ｺﾞｼｯｸM-PRO"/>
          <w:sz w:val="24"/>
          <w:lang w:eastAsia="zh-CN"/>
        </w:rPr>
      </w:pPr>
    </w:p>
    <w:p w14:paraId="56C7FC90" w14:textId="77777777" w:rsidR="00EB7F8E" w:rsidRPr="001E518A" w:rsidRDefault="00EB7F8E" w:rsidP="00B44D55">
      <w:pPr>
        <w:ind w:left="480" w:hangingChars="200" w:hanging="480"/>
        <w:rPr>
          <w:rFonts w:ascii="HG丸ｺﾞｼｯｸM-PRO" w:eastAsia="HG丸ｺﾞｼｯｸM-PRO"/>
          <w:sz w:val="24"/>
          <w:lang w:eastAsia="zh-CN"/>
        </w:rPr>
      </w:pPr>
    </w:p>
    <w:p w14:paraId="5131102E" w14:textId="77777777" w:rsidR="00EB7F8E" w:rsidRPr="00BF7F44" w:rsidRDefault="00EB7F8E" w:rsidP="00B44D55">
      <w:pPr>
        <w:ind w:left="480" w:hangingChars="200" w:hanging="480"/>
        <w:rPr>
          <w:rFonts w:ascii="HG丸ｺﾞｼｯｸM-PRO" w:eastAsia="HG丸ｺﾞｼｯｸM-PRO"/>
          <w:sz w:val="24"/>
          <w:lang w:eastAsia="zh-CN"/>
        </w:rPr>
      </w:pPr>
    </w:p>
    <w:p w14:paraId="624695D1" w14:textId="77777777" w:rsidR="00EB7F8E" w:rsidRPr="00BF7F44" w:rsidRDefault="00EB7F8E" w:rsidP="00B44D55">
      <w:pPr>
        <w:ind w:left="480" w:hangingChars="200" w:hanging="480"/>
        <w:rPr>
          <w:rFonts w:ascii="HG丸ｺﾞｼｯｸM-PRO" w:eastAsia="HG丸ｺﾞｼｯｸM-PRO"/>
          <w:sz w:val="24"/>
          <w:lang w:eastAsia="zh-CN"/>
        </w:rPr>
      </w:pPr>
    </w:p>
    <w:p w14:paraId="48EE5C5A" w14:textId="77777777" w:rsidR="00EB7F8E" w:rsidRDefault="00EB7F8E" w:rsidP="00B44D55">
      <w:pPr>
        <w:ind w:left="480" w:hangingChars="200" w:hanging="480"/>
        <w:rPr>
          <w:rFonts w:ascii="HG丸ｺﾞｼｯｸM-PRO" w:eastAsia="HG丸ｺﾞｼｯｸM-PRO"/>
          <w:sz w:val="24"/>
          <w:lang w:eastAsia="zh-CN"/>
        </w:rPr>
      </w:pPr>
    </w:p>
    <w:p w14:paraId="7B59B1F9" w14:textId="77777777" w:rsidR="0068329A" w:rsidRPr="00BF7F44" w:rsidRDefault="0068329A" w:rsidP="00B44D55">
      <w:pPr>
        <w:ind w:left="480" w:hangingChars="200" w:hanging="480"/>
        <w:rPr>
          <w:rFonts w:ascii="HG丸ｺﾞｼｯｸM-PRO" w:eastAsia="HG丸ｺﾞｼｯｸM-PRO"/>
          <w:sz w:val="24"/>
          <w:lang w:eastAsia="zh-CN"/>
        </w:rPr>
      </w:pPr>
    </w:p>
    <w:p w14:paraId="3B0D9006" w14:textId="77777777" w:rsidR="00EB7F8E" w:rsidRPr="00BF7F44" w:rsidRDefault="00EB7F8E" w:rsidP="00B44D55">
      <w:pPr>
        <w:ind w:left="480" w:hangingChars="200" w:hanging="480"/>
        <w:rPr>
          <w:rFonts w:ascii="HG丸ｺﾞｼｯｸM-PRO" w:eastAsia="HG丸ｺﾞｼｯｸM-PRO"/>
          <w:sz w:val="24"/>
          <w:lang w:eastAsia="zh-CN"/>
        </w:rPr>
      </w:pPr>
    </w:p>
    <w:p w14:paraId="125B05AF" w14:textId="77777777" w:rsidR="00EB7F8E" w:rsidRPr="00BF7F44" w:rsidRDefault="0036167F" w:rsidP="00685EED">
      <w:pPr>
        <w:ind w:left="420" w:hangingChars="200" w:hanging="420"/>
        <w:rPr>
          <w:rFonts w:ascii="HG丸ｺﾞｼｯｸM-PRO" w:eastAsia="HG丸ｺﾞｼｯｸM-PRO"/>
          <w:sz w:val="24"/>
          <w:lang w:eastAsia="zh-CN"/>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lang w:eastAsia="zh-CN"/>
        </w:rPr>
      </w:pPr>
    </w:p>
    <w:p w14:paraId="14EDBCE4" w14:textId="77777777" w:rsidR="00EB7F8E" w:rsidRPr="00BF7F44" w:rsidRDefault="00EB7F8E" w:rsidP="00B44D55">
      <w:pPr>
        <w:ind w:left="557" w:hangingChars="232" w:hanging="557"/>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29904D71"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 xml:space="preserve">（調達様式第４号）　　同　等　品　</w:t>
      </w:r>
      <w:r w:rsidR="009C19F6">
        <w:rPr>
          <w:rFonts w:ascii="HG丸ｺﾞｼｯｸM-PRO" w:eastAsia="HG丸ｺﾞｼｯｸM-PRO" w:hint="eastAsia"/>
          <w:sz w:val="24"/>
        </w:rPr>
        <w:t xml:space="preserve">及　び　応　札　品　</w:t>
      </w:r>
      <w:r w:rsidRPr="00BF7F44">
        <w:rPr>
          <w:rFonts w:ascii="HG丸ｺﾞｼｯｸM-PRO" w:eastAsia="HG丸ｺﾞｼｯｸM-PRO" w:hint="eastAsia"/>
          <w:sz w:val="24"/>
        </w:rPr>
        <w:t>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77777777" w:rsidR="00EB7F8E" w:rsidRPr="00BF7F44" w:rsidRDefault="008B707B" w:rsidP="00B44D55">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購入請求</w:t>
      </w:r>
      <w:r w:rsidR="00A357E8">
        <w:rPr>
          <w:rFonts w:ascii="HG丸ｺﾞｼｯｸM-PRO" w:eastAsia="HG丸ｺﾞｼｯｸM-PRO" w:hint="eastAsia"/>
          <w:sz w:val="24"/>
          <w:lang w:eastAsia="zh-CN"/>
        </w:rPr>
        <w:t>課</w:t>
      </w:r>
      <w:r w:rsidR="00EB7F8E" w:rsidRPr="00BF7F44">
        <w:rPr>
          <w:rFonts w:ascii="HG丸ｺﾞｼｯｸM-PRO" w:eastAsia="HG丸ｺﾞｼｯｸM-PRO" w:hint="eastAsia"/>
          <w:sz w:val="24"/>
          <w:lang w:eastAsia="zh-CN"/>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lang w:eastAsia="zh-CN"/>
        </w:rPr>
      </w:pPr>
    </w:p>
    <w:p w14:paraId="2A8EF2C9" w14:textId="77777777" w:rsidR="00EB7F8E" w:rsidRPr="001E518A" w:rsidRDefault="00EB7F8E" w:rsidP="00B44D55">
      <w:pPr>
        <w:ind w:left="480" w:hangingChars="200" w:hanging="480"/>
        <w:rPr>
          <w:rFonts w:ascii="HG丸ｺﾞｼｯｸM-PRO" w:eastAsia="HG丸ｺﾞｼｯｸM-PRO"/>
          <w:sz w:val="24"/>
          <w:lang w:eastAsia="zh-CN"/>
        </w:rPr>
      </w:pPr>
      <w:r w:rsidRPr="00BF7F44">
        <w:rPr>
          <w:rFonts w:ascii="HG丸ｺﾞｼｯｸM-PRO" w:eastAsia="HG丸ｺﾞｼｯｸM-PRO" w:hint="eastAsia"/>
          <w:sz w:val="24"/>
          <w:lang w:eastAsia="zh-CN"/>
        </w:rPr>
        <w:t>１</w:t>
      </w:r>
      <w:r w:rsidRPr="001E518A">
        <w:rPr>
          <w:rFonts w:ascii="HG丸ｺﾞｼｯｸM-PRO" w:eastAsia="HG丸ｺﾞｼｯｸM-PRO" w:hint="eastAsia"/>
          <w:sz w:val="24"/>
          <w:lang w:eastAsia="zh-CN"/>
        </w:rPr>
        <w:t xml:space="preserve">　入札番号</w:t>
      </w:r>
      <w:r w:rsidRPr="001E518A">
        <w:rPr>
          <w:rFonts w:ascii="HG丸ｺﾞｼｯｸM-PRO" w:eastAsia="HG丸ｺﾞｼｯｸM-PRO"/>
          <w:sz w:val="24"/>
          <w:lang w:eastAsia="zh-CN"/>
        </w:rPr>
        <w:tab/>
      </w:r>
      <w:r w:rsidRPr="001E518A">
        <w:rPr>
          <w:rFonts w:ascii="HG丸ｺﾞｼｯｸM-PRO" w:eastAsia="HG丸ｺﾞｼｯｸM-PRO" w:hint="eastAsia"/>
          <w:sz w:val="24"/>
          <w:lang w:eastAsia="zh-CN"/>
        </w:rPr>
        <w:t xml:space="preserve">　</w:t>
      </w:r>
      <w:r w:rsidR="00336F52" w:rsidRPr="001E518A">
        <w:rPr>
          <w:rFonts w:ascii="HG丸ｺﾞｼｯｸM-PRO" w:eastAsia="HG丸ｺﾞｼｯｸM-PRO"/>
          <w:sz w:val="24"/>
          <w:lang w:eastAsia="zh-CN"/>
        </w:rPr>
        <w:t>８入札第34号</w:t>
      </w:r>
    </w:p>
    <w:p w14:paraId="4904D0BA" w14:textId="77777777" w:rsidR="00AF591A" w:rsidRPr="001E518A" w:rsidRDefault="00EB7F8E" w:rsidP="00AF591A">
      <w:pPr>
        <w:ind w:left="480" w:hangingChars="200" w:hanging="480"/>
        <w:rPr>
          <w:rFonts w:ascii="HG丸ｺﾞｼｯｸM-PRO" w:eastAsia="HG丸ｺﾞｼｯｸM-PRO"/>
          <w:sz w:val="24"/>
          <w:lang w:eastAsia="zh-CN"/>
        </w:rPr>
      </w:pPr>
      <w:r w:rsidRPr="001E518A">
        <w:rPr>
          <w:rFonts w:ascii="HG丸ｺﾞｼｯｸM-PRO" w:eastAsia="HG丸ｺﾞｼｯｸM-PRO" w:hint="eastAsia"/>
          <w:sz w:val="24"/>
          <w:lang w:eastAsia="zh-CN"/>
        </w:rPr>
        <w:t xml:space="preserve">２　</w:t>
      </w:r>
      <w:r w:rsidRPr="001E518A">
        <w:rPr>
          <w:rFonts w:ascii="HG丸ｺﾞｼｯｸM-PRO" w:eastAsia="HG丸ｺﾞｼｯｸM-PRO" w:hint="eastAsia"/>
          <w:spacing w:val="69"/>
          <w:w w:val="96"/>
          <w:kern w:val="0"/>
          <w:sz w:val="24"/>
          <w:fitText w:val="960" w:id="716477955"/>
          <w:lang w:eastAsia="zh-CN"/>
        </w:rPr>
        <w:t>入札</w:t>
      </w:r>
      <w:r w:rsidRPr="001E518A">
        <w:rPr>
          <w:rFonts w:ascii="HG丸ｺﾞｼｯｸM-PRO" w:eastAsia="HG丸ｺﾞｼｯｸM-PRO" w:hint="eastAsia"/>
          <w:spacing w:val="-1"/>
          <w:w w:val="96"/>
          <w:kern w:val="0"/>
          <w:sz w:val="24"/>
          <w:fitText w:val="960" w:id="716477955"/>
          <w:lang w:eastAsia="zh-CN"/>
        </w:rPr>
        <w:t>名</w:t>
      </w:r>
      <w:r w:rsidRPr="001E518A">
        <w:rPr>
          <w:rFonts w:ascii="HG丸ｺﾞｼｯｸM-PRO" w:eastAsia="HG丸ｺﾞｼｯｸM-PRO"/>
          <w:sz w:val="24"/>
          <w:lang w:eastAsia="zh-CN"/>
        </w:rPr>
        <w:tab/>
      </w:r>
      <w:r w:rsidRPr="001E518A">
        <w:rPr>
          <w:rFonts w:ascii="HG丸ｺﾞｼｯｸM-PRO" w:eastAsia="HG丸ｺﾞｼｯｸM-PRO" w:hint="eastAsia"/>
          <w:sz w:val="24"/>
          <w:lang w:eastAsia="zh-CN"/>
        </w:rPr>
        <w:t xml:space="preserve">　</w:t>
      </w:r>
      <w:r w:rsidR="00336F52" w:rsidRPr="001E518A">
        <w:rPr>
          <w:rFonts w:ascii="HG丸ｺﾞｼｯｸM-PRO" w:eastAsia="HG丸ｺﾞｼｯｸM-PRO"/>
          <w:sz w:val="24"/>
          <w:lang w:eastAsia="zh-CN"/>
        </w:rPr>
        <w:t>X線透過式沈降法粒度分布測定装置</w:t>
      </w:r>
    </w:p>
    <w:p w14:paraId="58C842E4" w14:textId="77777777" w:rsidR="00EB7F8E" w:rsidRPr="001E518A" w:rsidRDefault="00EB7F8E" w:rsidP="00B44D55">
      <w:pPr>
        <w:spacing w:line="280" w:lineRule="exact"/>
        <w:ind w:left="480" w:hangingChars="200" w:hanging="480"/>
        <w:rPr>
          <w:rFonts w:ascii="HG丸ｺﾞｼｯｸM-PRO" w:eastAsia="HG丸ｺﾞｼｯｸM-PRO"/>
          <w:sz w:val="24"/>
        </w:rPr>
      </w:pPr>
      <w:r w:rsidRPr="001E518A">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1E518A" w:rsidRPr="001E518A" w14:paraId="0E873611" w14:textId="77777777">
        <w:trPr>
          <w:trHeight w:val="333"/>
        </w:trPr>
        <w:tc>
          <w:tcPr>
            <w:tcW w:w="1470" w:type="dxa"/>
            <w:vAlign w:val="center"/>
          </w:tcPr>
          <w:p w14:paraId="15BAFE12" w14:textId="77777777" w:rsidR="00EB7F8E" w:rsidRPr="001E518A" w:rsidRDefault="00EB7F8E" w:rsidP="00B44D55">
            <w:pPr>
              <w:spacing w:line="280" w:lineRule="exact"/>
              <w:ind w:firstLineChars="100" w:firstLine="240"/>
              <w:rPr>
                <w:rFonts w:ascii="HG丸ｺﾞｼｯｸM-PRO" w:eastAsia="HG丸ｺﾞｼｯｸM-PRO"/>
                <w:sz w:val="24"/>
              </w:rPr>
            </w:pPr>
            <w:r w:rsidRPr="001E518A">
              <w:rPr>
                <w:rFonts w:ascii="HG丸ｺﾞｼｯｸM-PRO" w:eastAsia="HG丸ｺﾞｼｯｸM-PRO" w:hint="eastAsia"/>
                <w:sz w:val="24"/>
              </w:rPr>
              <w:t>品　名</w:t>
            </w:r>
          </w:p>
        </w:tc>
        <w:tc>
          <w:tcPr>
            <w:tcW w:w="2730" w:type="dxa"/>
            <w:vAlign w:val="center"/>
          </w:tcPr>
          <w:p w14:paraId="41B1B8D4" w14:textId="77777777" w:rsidR="00EB7F8E" w:rsidRPr="001E518A" w:rsidRDefault="00EB7F8E" w:rsidP="00B44D55">
            <w:pPr>
              <w:spacing w:line="280" w:lineRule="exact"/>
              <w:ind w:firstLineChars="200" w:firstLine="480"/>
              <w:rPr>
                <w:rFonts w:ascii="HG丸ｺﾞｼｯｸM-PRO" w:eastAsia="HG丸ｺﾞｼｯｸM-PRO"/>
                <w:sz w:val="24"/>
              </w:rPr>
            </w:pPr>
            <w:r w:rsidRPr="001E518A">
              <w:rPr>
                <w:rFonts w:ascii="HG丸ｺﾞｼｯｸM-PRO" w:eastAsia="HG丸ｺﾞｼｯｸM-PRO" w:hint="eastAsia"/>
                <w:sz w:val="24"/>
              </w:rPr>
              <w:t>メーカー名</w:t>
            </w:r>
          </w:p>
        </w:tc>
        <w:tc>
          <w:tcPr>
            <w:tcW w:w="3885" w:type="dxa"/>
            <w:vAlign w:val="center"/>
          </w:tcPr>
          <w:p w14:paraId="5A0C7102" w14:textId="77777777" w:rsidR="00EB7F8E" w:rsidRPr="001E518A" w:rsidRDefault="00EB7F8E" w:rsidP="00B44D55">
            <w:pPr>
              <w:spacing w:line="280" w:lineRule="exact"/>
              <w:ind w:leftChars="362" w:left="760" w:firstLineChars="100" w:firstLine="240"/>
              <w:rPr>
                <w:rFonts w:ascii="HG丸ｺﾞｼｯｸM-PRO" w:eastAsia="HG丸ｺﾞｼｯｸM-PRO"/>
                <w:sz w:val="24"/>
              </w:rPr>
            </w:pPr>
            <w:r w:rsidRPr="001E518A">
              <w:rPr>
                <w:rFonts w:ascii="HG丸ｺﾞｼｯｸM-PRO" w:eastAsia="HG丸ｺﾞｼｯｸM-PRO" w:hint="eastAsia"/>
                <w:sz w:val="24"/>
              </w:rPr>
              <w:t>規格・仕様等</w:t>
            </w:r>
          </w:p>
        </w:tc>
        <w:tc>
          <w:tcPr>
            <w:tcW w:w="1365" w:type="dxa"/>
          </w:tcPr>
          <w:p w14:paraId="2A584B52" w14:textId="77777777" w:rsidR="00EB7F8E" w:rsidRPr="001E518A" w:rsidRDefault="00EB7F8E" w:rsidP="00B44D55">
            <w:pPr>
              <w:spacing w:line="280" w:lineRule="exact"/>
              <w:ind w:firstLineChars="100" w:firstLine="240"/>
              <w:rPr>
                <w:rFonts w:ascii="HG丸ｺﾞｼｯｸM-PRO" w:eastAsia="HG丸ｺﾞｼｯｸM-PRO"/>
                <w:sz w:val="24"/>
              </w:rPr>
            </w:pPr>
            <w:r w:rsidRPr="001E518A">
              <w:rPr>
                <w:rFonts w:ascii="HG丸ｺﾞｼｯｸM-PRO" w:eastAsia="HG丸ｺﾞｼｯｸM-PRO" w:hint="eastAsia"/>
                <w:sz w:val="24"/>
              </w:rPr>
              <w:t>承認欄</w:t>
            </w:r>
          </w:p>
          <w:p w14:paraId="184E4A5B" w14:textId="77777777" w:rsidR="00EB7F8E" w:rsidRPr="001E518A" w:rsidRDefault="00EB7F8E" w:rsidP="00B44D55">
            <w:pPr>
              <w:spacing w:line="280" w:lineRule="exact"/>
              <w:ind w:firstLineChars="2" w:firstLine="5"/>
              <w:rPr>
                <w:rFonts w:ascii="HG丸ｺﾞｼｯｸM-PRO" w:eastAsia="HG丸ｺﾞｼｯｸM-PRO"/>
                <w:sz w:val="24"/>
              </w:rPr>
            </w:pPr>
            <w:r w:rsidRPr="001E518A">
              <w:rPr>
                <w:rFonts w:ascii="HG丸ｺﾞｼｯｸM-PRO" w:eastAsia="HG丸ｺﾞｼｯｸM-PRO"/>
                <w:sz w:val="24"/>
              </w:rPr>
              <w:t>(</w:t>
            </w:r>
            <w:r w:rsidRPr="001E518A">
              <w:rPr>
                <w:rFonts w:ascii="HG丸ｺﾞｼｯｸM-PRO" w:eastAsia="HG丸ｺﾞｼｯｸM-PRO" w:hint="eastAsia"/>
                <w:sz w:val="24"/>
              </w:rPr>
              <w:t>県記入欄</w:t>
            </w:r>
            <w:r w:rsidRPr="001E518A">
              <w:rPr>
                <w:rFonts w:ascii="HG丸ｺﾞｼｯｸM-PRO" w:eastAsia="HG丸ｺﾞｼｯｸM-PRO"/>
                <w:sz w:val="24"/>
              </w:rPr>
              <w:t>)</w:t>
            </w:r>
          </w:p>
        </w:tc>
      </w:tr>
      <w:tr w:rsidR="001E518A" w:rsidRPr="001E518A" w14:paraId="7EFF47EC" w14:textId="77777777">
        <w:trPr>
          <w:trHeight w:val="594"/>
        </w:trPr>
        <w:tc>
          <w:tcPr>
            <w:tcW w:w="1470" w:type="dxa"/>
          </w:tcPr>
          <w:p w14:paraId="7431D5B5" w14:textId="77777777" w:rsidR="00EB7F8E" w:rsidRPr="001E518A"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1E518A"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1E518A"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1E518A" w:rsidRDefault="00EB7F8E" w:rsidP="00B44D55">
            <w:pPr>
              <w:spacing w:line="280" w:lineRule="exact"/>
              <w:ind w:firstLineChars="50" w:firstLine="120"/>
              <w:rPr>
                <w:rFonts w:ascii="HG丸ｺﾞｼｯｸM-PRO" w:eastAsia="HG丸ｺﾞｼｯｸM-PRO"/>
                <w:sz w:val="24"/>
              </w:rPr>
            </w:pPr>
            <w:r w:rsidRPr="001E518A">
              <w:rPr>
                <w:rFonts w:ascii="HG丸ｺﾞｼｯｸM-PRO" w:eastAsia="HG丸ｺﾞｼｯｸM-PRO" w:hint="eastAsia"/>
                <w:sz w:val="24"/>
              </w:rPr>
              <w:t>可・否</w:t>
            </w:r>
          </w:p>
        </w:tc>
      </w:tr>
      <w:tr w:rsidR="001E518A" w:rsidRPr="001E518A" w14:paraId="1F7D0CD4" w14:textId="77777777">
        <w:trPr>
          <w:trHeight w:val="624"/>
        </w:trPr>
        <w:tc>
          <w:tcPr>
            <w:tcW w:w="1470" w:type="dxa"/>
          </w:tcPr>
          <w:p w14:paraId="22771888" w14:textId="77777777" w:rsidR="00EB7F8E" w:rsidRPr="001E518A"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1E518A"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1E518A"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1E518A" w:rsidRDefault="00EB7F8E" w:rsidP="00B44D55">
            <w:pPr>
              <w:spacing w:line="280" w:lineRule="exact"/>
              <w:ind w:firstLineChars="50" w:firstLine="120"/>
              <w:rPr>
                <w:rFonts w:ascii="HG丸ｺﾞｼｯｸM-PRO" w:eastAsia="HG丸ｺﾞｼｯｸM-PRO"/>
                <w:sz w:val="24"/>
              </w:rPr>
            </w:pPr>
            <w:r w:rsidRPr="001E518A">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lang w:eastAsia="zh-CN"/>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lang w:eastAsia="zh-CN"/>
        </w:rPr>
        <w:t>電話番</w:t>
      </w:r>
      <w:r w:rsidRPr="0068329A">
        <w:rPr>
          <w:rFonts w:ascii="HG丸ｺﾞｼｯｸM-PRO" w:eastAsia="HG丸ｺﾞｼｯｸM-PRO" w:hint="eastAsia"/>
          <w:kern w:val="0"/>
          <w:sz w:val="24"/>
          <w:fitText w:val="1440" w:id="-1859432445"/>
          <w:lang w:eastAsia="zh-CN"/>
        </w:rPr>
        <w:t>号</w:t>
      </w:r>
    </w:p>
    <w:p w14:paraId="36BA65B1" w14:textId="77777777" w:rsidR="0068329A" w:rsidRDefault="0068329A" w:rsidP="0068329A">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 xml:space="preserve">　　　　　　　　　　　　 </w:t>
      </w:r>
      <w:r w:rsidRPr="0068329A">
        <w:rPr>
          <w:rFonts w:ascii="HG丸ｺﾞｼｯｸM-PRO" w:eastAsia="HG丸ｺﾞｼｯｸM-PRO" w:hint="eastAsia"/>
          <w:spacing w:val="67"/>
          <w:kern w:val="0"/>
          <w:sz w:val="24"/>
          <w:fitText w:val="1440" w:id="-1859432444"/>
          <w:lang w:eastAsia="zh-CN"/>
        </w:rPr>
        <w:t>FAX番</w:t>
      </w:r>
      <w:r w:rsidRPr="0068329A">
        <w:rPr>
          <w:rFonts w:ascii="HG丸ｺﾞｼｯｸM-PRO" w:eastAsia="HG丸ｺﾞｼｯｸM-PRO" w:hint="eastAsia"/>
          <w:kern w:val="0"/>
          <w:sz w:val="24"/>
          <w:fitText w:val="1440" w:id="-1859432444"/>
          <w:lang w:eastAsia="zh-CN"/>
        </w:rPr>
        <w:t>号</w:t>
      </w:r>
    </w:p>
    <w:p w14:paraId="27DC029B" w14:textId="77777777" w:rsidR="0068329A" w:rsidRDefault="0068329A" w:rsidP="0068329A">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 xml:space="preserve">　　　　　　　　　　　　 </w:t>
      </w:r>
      <w:r w:rsidRPr="0068329A">
        <w:rPr>
          <w:rFonts w:ascii="HG丸ｺﾞｼｯｸM-PRO" w:eastAsia="HG丸ｺﾞｼｯｸM-PRO" w:hint="eastAsia"/>
          <w:spacing w:val="180"/>
          <w:kern w:val="0"/>
          <w:sz w:val="24"/>
          <w:fitText w:val="1440" w:id="-1859432443"/>
          <w:lang w:eastAsia="zh-CN"/>
        </w:rPr>
        <w:t>担当</w:t>
      </w:r>
      <w:r w:rsidRPr="0068329A">
        <w:rPr>
          <w:rFonts w:ascii="HG丸ｺﾞｼｯｸM-PRO" w:eastAsia="HG丸ｺﾞｼｯｸM-PRO" w:hint="eastAsia"/>
          <w:kern w:val="0"/>
          <w:sz w:val="24"/>
          <w:fitText w:val="1440" w:id="-1859432443"/>
          <w:lang w:eastAsia="zh-CN"/>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Pr>
              <w:rPr>
                <w:lang w:eastAsia="zh-CN"/>
              </w:rPr>
            </w:pPr>
          </w:p>
          <w:p w14:paraId="22D620C7" w14:textId="77777777" w:rsidR="00EB7F8E" w:rsidRPr="00BF7F44" w:rsidRDefault="00EB7F8E" w:rsidP="00B44D55">
            <w:pPr>
              <w:jc w:val="center"/>
              <w:rPr>
                <w:w w:val="125"/>
                <w:sz w:val="28"/>
                <w:szCs w:val="28"/>
                <w:lang w:eastAsia="zh-CN"/>
              </w:rPr>
            </w:pPr>
            <w:r w:rsidRPr="00BF7F44">
              <w:rPr>
                <w:rFonts w:hint="eastAsia"/>
                <w:w w:val="125"/>
                <w:sz w:val="28"/>
                <w:szCs w:val="28"/>
                <w:lang w:eastAsia="zh-CN"/>
              </w:rPr>
              <w:t>委　　任　　状</w:t>
            </w:r>
          </w:p>
          <w:p w14:paraId="0BB44504" w14:textId="77777777" w:rsidR="00EB7F8E" w:rsidRPr="00BF7F44" w:rsidRDefault="00EB7F8E" w:rsidP="00B44D55">
            <w:pPr>
              <w:rPr>
                <w:lang w:eastAsia="zh-CN"/>
              </w:rPr>
            </w:pPr>
          </w:p>
          <w:p w14:paraId="1DC87250" w14:textId="77777777" w:rsidR="00EB7F8E" w:rsidRPr="00BF7F44" w:rsidRDefault="00563A86" w:rsidP="00B44D55">
            <w:pPr>
              <w:ind w:firstLineChars="2917" w:firstLine="6247"/>
              <w:rPr>
                <w:lang w:eastAsia="zh-CN"/>
              </w:rPr>
            </w:pPr>
            <w:r>
              <w:rPr>
                <w:rFonts w:hint="eastAsia"/>
                <w:lang w:eastAsia="zh-CN"/>
              </w:rPr>
              <w:t>令和</w:t>
            </w:r>
            <w:r w:rsidR="00EB7F8E" w:rsidRPr="00BF7F44">
              <w:rPr>
                <w:rFonts w:hint="eastAsia"/>
                <w:lang w:eastAsia="zh-CN"/>
              </w:rPr>
              <w:t xml:space="preserve">　　</w:t>
            </w:r>
            <w:r w:rsidR="00EB7F8E" w:rsidRPr="00BF7F44">
              <w:rPr>
                <w:lang w:eastAsia="zh-CN"/>
              </w:rPr>
              <w:t xml:space="preserve"> </w:t>
            </w:r>
            <w:r w:rsidR="00EB7F8E" w:rsidRPr="00BF7F44">
              <w:rPr>
                <w:rFonts w:hint="eastAsia"/>
                <w:lang w:eastAsia="zh-CN"/>
              </w:rPr>
              <w:t xml:space="preserve">年　　</w:t>
            </w:r>
            <w:r w:rsidR="00EB7F8E" w:rsidRPr="00BF7F44">
              <w:rPr>
                <w:lang w:eastAsia="zh-CN"/>
              </w:rPr>
              <w:t xml:space="preserve"> </w:t>
            </w:r>
            <w:r w:rsidR="00EB7F8E" w:rsidRPr="00BF7F44">
              <w:rPr>
                <w:rFonts w:hint="eastAsia"/>
                <w:lang w:eastAsia="zh-CN"/>
              </w:rPr>
              <w:t xml:space="preserve">月　　</w:t>
            </w:r>
            <w:r w:rsidR="00EB7F8E" w:rsidRPr="00BF7F44">
              <w:rPr>
                <w:lang w:eastAsia="zh-CN"/>
              </w:rPr>
              <w:t xml:space="preserve"> </w:t>
            </w:r>
            <w:r w:rsidR="00EB7F8E" w:rsidRPr="00BF7F44">
              <w:rPr>
                <w:rFonts w:hint="eastAsia"/>
                <w:lang w:eastAsia="zh-CN"/>
              </w:rPr>
              <w:t>日</w:t>
            </w:r>
          </w:p>
          <w:p w14:paraId="2DD621F5" w14:textId="77777777" w:rsidR="00EB7F8E" w:rsidRPr="00BF7F44" w:rsidRDefault="00EB7F8E" w:rsidP="00B44D55">
            <w:pPr>
              <w:rPr>
                <w:lang w:eastAsia="zh-CN"/>
              </w:rPr>
            </w:pPr>
          </w:p>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rPr>
                <w:lang w:eastAsia="zh-CN"/>
              </w:rPr>
            </w:pPr>
            <w:r w:rsidRPr="00BF7F44">
              <w:rPr>
                <w:rFonts w:hint="eastAsia"/>
                <w:lang w:eastAsia="zh-CN"/>
              </w:rPr>
              <w:t>（委任事項）</w:t>
            </w:r>
          </w:p>
          <w:p w14:paraId="6E4BE558" w14:textId="77777777" w:rsidR="00EB7F8E" w:rsidRPr="00BF7F44" w:rsidRDefault="00EB7F8E" w:rsidP="00B44D55">
            <w:pPr>
              <w:rPr>
                <w:lang w:eastAsia="zh-CN"/>
              </w:rPr>
            </w:pPr>
          </w:p>
          <w:p w14:paraId="70AA443F" w14:textId="77777777" w:rsidR="00EB7F8E" w:rsidRPr="001E518A" w:rsidRDefault="00EB7F8E" w:rsidP="00B44D55">
            <w:pPr>
              <w:ind w:firstLineChars="200" w:firstLine="428"/>
              <w:rPr>
                <w:lang w:eastAsia="zh-CN"/>
              </w:rPr>
            </w:pPr>
            <w:r w:rsidRPr="00BF7F44">
              <w:rPr>
                <w:rFonts w:hint="eastAsia"/>
                <w:lang w:eastAsia="zh-CN"/>
              </w:rPr>
              <w:t>１入札番号</w:t>
            </w:r>
            <w:r w:rsidRPr="001E518A">
              <w:rPr>
                <w:rFonts w:hint="eastAsia"/>
                <w:lang w:eastAsia="zh-CN"/>
              </w:rPr>
              <w:t xml:space="preserve">　　</w:t>
            </w:r>
            <w:r w:rsidR="00336F52" w:rsidRPr="001E518A">
              <w:rPr>
                <w:rFonts w:ascii="ＭＳ 明朝" w:hAnsi="ＭＳ 明朝"/>
                <w:lang w:eastAsia="zh-CN"/>
              </w:rPr>
              <w:t>８入札第34号</w:t>
            </w:r>
          </w:p>
          <w:p w14:paraId="4F0918A6" w14:textId="77777777" w:rsidR="00EB7F8E" w:rsidRPr="001E518A" w:rsidRDefault="00EB7F8E" w:rsidP="00B44D55">
            <w:pPr>
              <w:rPr>
                <w:lang w:eastAsia="zh-CN"/>
              </w:rPr>
            </w:pPr>
          </w:p>
          <w:p w14:paraId="2B038A92" w14:textId="77777777" w:rsidR="00EB7F8E" w:rsidRPr="001E518A" w:rsidRDefault="00EB7F8E" w:rsidP="00A4260B">
            <w:pPr>
              <w:ind w:firstLineChars="200" w:firstLine="428"/>
              <w:rPr>
                <w:lang w:eastAsia="zh-CN"/>
              </w:rPr>
            </w:pPr>
            <w:r w:rsidRPr="001E518A">
              <w:rPr>
                <w:rFonts w:hint="eastAsia"/>
                <w:lang w:eastAsia="zh-CN"/>
              </w:rPr>
              <w:t>２</w:t>
            </w:r>
            <w:r w:rsidRPr="001E518A">
              <w:rPr>
                <w:rFonts w:hint="eastAsia"/>
                <w:spacing w:val="45"/>
                <w:kern w:val="0"/>
                <w:fitText w:val="856" w:id="716477964"/>
                <w:lang w:eastAsia="zh-CN"/>
              </w:rPr>
              <w:t>入札</w:t>
            </w:r>
            <w:r w:rsidRPr="001E518A">
              <w:rPr>
                <w:rFonts w:hint="eastAsia"/>
                <w:spacing w:val="22"/>
                <w:kern w:val="0"/>
                <w:fitText w:val="856" w:id="716477964"/>
                <w:lang w:eastAsia="zh-CN"/>
              </w:rPr>
              <w:t>名</w:t>
            </w:r>
            <w:r w:rsidRPr="001E518A">
              <w:rPr>
                <w:rFonts w:hint="eastAsia"/>
                <w:lang w:eastAsia="zh-CN"/>
              </w:rPr>
              <w:t xml:space="preserve">　　</w:t>
            </w:r>
            <w:r w:rsidR="00336F52" w:rsidRPr="001E518A">
              <w:rPr>
                <w:rFonts w:ascii="ＭＳ 明朝" w:hAnsi="ＭＳ 明朝"/>
                <w:lang w:eastAsia="zh-CN"/>
              </w:rPr>
              <w:t>X線透過式沈降法粒度分布測定装置</w:t>
            </w:r>
            <w:r w:rsidR="008F2A1B" w:rsidRPr="001E518A">
              <w:rPr>
                <w:rFonts w:hint="eastAsia"/>
                <w:lang w:eastAsia="zh-CN"/>
              </w:rPr>
              <w:t xml:space="preserve">　</w:t>
            </w:r>
            <w:r w:rsidRPr="001E518A">
              <w:rPr>
                <w:rFonts w:hint="eastAsia"/>
                <w:lang w:eastAsia="zh-CN"/>
              </w:rPr>
              <w:t xml:space="preserve">　　</w:t>
            </w:r>
          </w:p>
          <w:p w14:paraId="41E7DCF4" w14:textId="77777777" w:rsidR="00EB7F8E" w:rsidRPr="00BF7F44" w:rsidRDefault="00EB7F8E" w:rsidP="00873085">
            <w:pPr>
              <w:ind w:firstLineChars="2300" w:firstLine="4926"/>
            </w:pPr>
            <w:r w:rsidRPr="001E518A">
              <w:rPr>
                <w:rFonts w:hint="eastAsia"/>
              </w:rPr>
              <w:t>の入札及</w:t>
            </w:r>
            <w:r w:rsidRPr="00BF7F44">
              <w:rPr>
                <w:rFonts w:hint="eastAsia"/>
              </w:rPr>
              <w:t>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lang w:eastAsia="zh-CN"/>
        </w:rPr>
      </w:pPr>
      <w:r w:rsidRPr="00BF7F44">
        <w:rPr>
          <w:rFonts w:ascii="ＭＳ Ｐ明朝" w:eastAsia="ＭＳ Ｐ明朝" w:hAnsi="ＭＳ Ｐ明朝" w:hint="eastAsia"/>
          <w:spacing w:val="-20"/>
          <w:szCs w:val="21"/>
          <w:lang w:eastAsia="zh-CN"/>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lang w:eastAsia="zh-CN"/>
        </w:rPr>
      </w:pPr>
    </w:p>
    <w:p w14:paraId="6166E12A" w14:textId="77777777" w:rsidR="00EB7F8E" w:rsidRDefault="00EB7F8E" w:rsidP="005079EC">
      <w:pPr>
        <w:spacing w:line="120" w:lineRule="auto"/>
        <w:jc w:val="center"/>
        <w:rPr>
          <w:rFonts w:ascii="ＭＳ Ｐ明朝" w:eastAsia="ＭＳ Ｐ明朝" w:hAnsi="ＭＳ Ｐ明朝"/>
          <w:b/>
          <w:sz w:val="28"/>
          <w:szCs w:val="28"/>
          <w:lang w:eastAsia="zh-CN"/>
        </w:rPr>
      </w:pPr>
      <w:r w:rsidRPr="00BF7F44">
        <w:rPr>
          <w:rFonts w:ascii="ＭＳ Ｐ明朝" w:eastAsia="ＭＳ Ｐ明朝" w:hAnsi="ＭＳ Ｐ明朝" w:hint="eastAsia"/>
          <w:b/>
          <w:sz w:val="28"/>
          <w:szCs w:val="28"/>
          <w:lang w:eastAsia="zh-CN"/>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lang w:eastAsia="zh-CN"/>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1AF9C900" w14:textId="77777777" w:rsidR="009C19F6" w:rsidRDefault="009C19F6" w:rsidP="009C19F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7BA0BF11" w14:textId="77777777" w:rsidR="009C19F6" w:rsidRPr="00BF7F44" w:rsidRDefault="009C19F6" w:rsidP="009C19F6">
      <w:pPr>
        <w:spacing w:line="120" w:lineRule="auto"/>
        <w:rPr>
          <w:rFonts w:ascii="ＭＳ Ｐ明朝" w:eastAsia="ＭＳ Ｐ明朝" w:hAnsi="ＭＳ Ｐ明朝"/>
        </w:rPr>
      </w:pPr>
    </w:p>
    <w:p w14:paraId="60CEE69C" w14:textId="77777777" w:rsidR="009C19F6" w:rsidRDefault="009C19F6" w:rsidP="009C19F6">
      <w:pPr>
        <w:spacing w:line="120" w:lineRule="auto"/>
        <w:ind w:firstLineChars="599" w:firstLine="1743"/>
        <w:rPr>
          <w:rFonts w:ascii="ＭＳ Ｐ明朝" w:eastAsia="ＭＳ Ｐ明朝" w:hAnsi="ＭＳ Ｐ明朝"/>
        </w:rPr>
      </w:pPr>
      <w:r>
        <w:rPr>
          <w:rFonts w:ascii="ＭＳ Ｐ明朝" w:eastAsia="ＭＳ Ｐ明朝" w:hAnsi="ＭＳ Ｐ明朝" w:hint="eastAsia"/>
          <w:kern w:val="0"/>
        </w:rPr>
        <w:t xml:space="preserve">　　　　　　　　　　　　　　</w:t>
      </w:r>
      <w:r w:rsidRPr="009C19F6">
        <w:rPr>
          <w:rFonts w:ascii="ＭＳ Ｐ明朝" w:eastAsia="ＭＳ Ｐ明朝" w:hAnsi="ＭＳ Ｐ明朝" w:hint="eastAsia"/>
          <w:spacing w:val="205"/>
          <w:kern w:val="0"/>
          <w:fitText w:val="1450" w:id="-430646528"/>
        </w:rPr>
        <w:t>所在</w:t>
      </w:r>
      <w:r w:rsidRPr="009C19F6">
        <w:rPr>
          <w:rFonts w:ascii="ＭＳ Ｐ明朝" w:eastAsia="ＭＳ Ｐ明朝" w:hAnsi="ＭＳ Ｐ明朝" w:hint="eastAsia"/>
          <w:kern w:val="0"/>
          <w:fitText w:val="1450" w:id="-430646528"/>
        </w:rPr>
        <w:t>地</w:t>
      </w:r>
    </w:p>
    <w:p w14:paraId="7C71DD30" w14:textId="77777777" w:rsidR="009C19F6" w:rsidRDefault="009C19F6" w:rsidP="009C19F6">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9C19F6">
        <w:rPr>
          <w:rFonts w:ascii="ＭＳ Ｐ明朝" w:eastAsia="ＭＳ Ｐ明朝" w:hAnsi="ＭＳ Ｐ明朝" w:hint="eastAsia"/>
          <w:spacing w:val="22"/>
          <w:kern w:val="0"/>
          <w:fitText w:val="1450" w:id="-430646527"/>
        </w:rPr>
        <w:t>商号又は名</w:t>
      </w:r>
      <w:r w:rsidRPr="009C19F6">
        <w:rPr>
          <w:rFonts w:ascii="ＭＳ Ｐ明朝" w:eastAsia="ＭＳ Ｐ明朝" w:hAnsi="ＭＳ Ｐ明朝" w:hint="eastAsia"/>
          <w:kern w:val="0"/>
          <w:fitText w:val="1450" w:id="-430646527"/>
        </w:rPr>
        <w:t>称</w:t>
      </w:r>
    </w:p>
    <w:p w14:paraId="373F7792" w14:textId="0B3CCC4E" w:rsidR="009C19F6" w:rsidRDefault="009C19F6" w:rsidP="009C19F6">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9C19F6">
        <w:rPr>
          <w:rFonts w:ascii="ＭＳ Ｐ明朝" w:eastAsia="ＭＳ Ｐ明朝" w:hAnsi="ＭＳ Ｐ明朝" w:hint="eastAsia"/>
          <w:spacing w:val="205"/>
          <w:kern w:val="0"/>
          <w:fitText w:val="1450" w:id="-430646526"/>
        </w:rPr>
        <w:t>代表</w:t>
      </w:r>
      <w:r w:rsidRPr="009C19F6">
        <w:rPr>
          <w:rFonts w:ascii="ＭＳ Ｐ明朝" w:eastAsia="ＭＳ Ｐ明朝" w:hAnsi="ＭＳ Ｐ明朝" w:hint="eastAsia"/>
          <w:kern w:val="0"/>
          <w:fitText w:val="1450" w:id="-430646526"/>
        </w:rPr>
        <w:t>者</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18DADCB4" w14:textId="77777777" w:rsidR="009C19F6" w:rsidRPr="008A5B4E" w:rsidRDefault="009C19F6" w:rsidP="009C19F6">
      <w:pPr>
        <w:spacing w:line="120" w:lineRule="auto"/>
        <w:ind w:firstLineChars="599" w:firstLine="1743"/>
        <w:rPr>
          <w:rFonts w:ascii="ＭＳ Ｐ明朝" w:eastAsia="ＭＳ Ｐ明朝" w:hAnsi="ＭＳ Ｐ明朝"/>
        </w:rPr>
      </w:pPr>
    </w:p>
    <w:p w14:paraId="2A410937" w14:textId="36768176"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77777777" w:rsidR="00EB7F8E" w:rsidRPr="001E518A" w:rsidRDefault="00EB7F8E" w:rsidP="005079EC">
      <w:pPr>
        <w:rPr>
          <w:rFonts w:ascii="ＭＳ Ｐ明朝" w:eastAsia="ＭＳ Ｐ明朝" w:hAnsi="ＭＳ Ｐ明朝"/>
          <w:spacing w:val="-20"/>
          <w:sz w:val="20"/>
          <w:szCs w:val="20"/>
        </w:rPr>
      </w:pPr>
    </w:p>
    <w:p w14:paraId="264BAE6D" w14:textId="77777777" w:rsidR="009C19F6" w:rsidRPr="001E518A" w:rsidRDefault="009C19F6" w:rsidP="009C19F6">
      <w:pPr>
        <w:rPr>
          <w:rFonts w:ascii="ＭＳ Ｐ明朝" w:eastAsia="ＭＳ Ｐ明朝" w:hAnsi="ＭＳ Ｐ明朝"/>
          <w:spacing w:val="-20"/>
          <w:sz w:val="20"/>
          <w:szCs w:val="20"/>
          <w:lang w:eastAsia="zh-CN"/>
        </w:rPr>
      </w:pPr>
      <w:r w:rsidRPr="001E518A">
        <w:rPr>
          <w:rFonts w:ascii="ＭＳ Ｐ明朝" w:eastAsia="ＭＳ Ｐ明朝" w:hAnsi="ＭＳ Ｐ明朝" w:hint="eastAsia"/>
          <w:spacing w:val="-20"/>
          <w:sz w:val="20"/>
          <w:szCs w:val="20"/>
          <w:lang w:eastAsia="zh-CN"/>
        </w:rPr>
        <w:t>※入札番号：</w:t>
      </w:r>
      <w:r w:rsidRPr="001E518A">
        <w:rPr>
          <w:rFonts w:ascii="ＭＳ Ｐ明朝" w:eastAsia="ＭＳ Ｐ明朝" w:hAnsi="ＭＳ Ｐ明朝"/>
          <w:spacing w:val="-20"/>
          <w:sz w:val="20"/>
          <w:szCs w:val="20"/>
          <w:lang w:eastAsia="zh-CN"/>
        </w:rPr>
        <w:t>８入札第34号</w:t>
      </w:r>
      <w:r w:rsidRPr="001E518A">
        <w:rPr>
          <w:rFonts w:ascii="ＭＳ Ｐ明朝" w:eastAsia="ＭＳ Ｐ明朝" w:hAnsi="ＭＳ Ｐ明朝" w:hint="eastAsia"/>
          <w:spacing w:val="-20"/>
          <w:sz w:val="20"/>
          <w:szCs w:val="20"/>
          <w:lang w:eastAsia="zh-CN"/>
        </w:rPr>
        <w:t xml:space="preserve">　</w:t>
      </w:r>
      <w:r w:rsidRPr="001E518A">
        <w:rPr>
          <w:rFonts w:ascii="ＭＳ Ｐ明朝" w:eastAsia="ＭＳ Ｐ明朝" w:hAnsi="ＭＳ Ｐ明朝"/>
          <w:spacing w:val="-20"/>
          <w:sz w:val="20"/>
          <w:szCs w:val="20"/>
          <w:lang w:eastAsia="zh-CN"/>
        </w:rPr>
        <w:t>X線透過式沈降法粒度分布測定装置</w:t>
      </w:r>
    </w:p>
    <w:p w14:paraId="406F4EF5" w14:textId="77777777" w:rsidR="009C19F6" w:rsidRPr="001E518A" w:rsidRDefault="009C19F6" w:rsidP="009C19F6">
      <w:pPr>
        <w:pStyle w:val="Web"/>
        <w:spacing w:before="0" w:beforeAutospacing="0" w:after="0" w:afterAutospacing="0"/>
        <w:rPr>
          <w:lang w:eastAsia="zh-CN"/>
        </w:rPr>
      </w:pPr>
    </w:p>
    <w:p w14:paraId="0934F229" w14:textId="77777777" w:rsidR="009C19F6" w:rsidRPr="001E518A" w:rsidRDefault="009C19F6" w:rsidP="009C19F6">
      <w:pPr>
        <w:pStyle w:val="Web"/>
        <w:spacing w:before="0" w:beforeAutospacing="0" w:after="0" w:afterAutospacing="0"/>
      </w:pPr>
      <w:r w:rsidRPr="001E518A">
        <w:rPr>
          <w:rFonts w:hint="eastAsia"/>
          <w:lang w:eastAsia="zh-CN"/>
        </w:rPr>
        <w:t xml:space="preserve">　　　</w:t>
      </w:r>
      <w:r w:rsidRPr="001E518A">
        <w:rPr>
          <w:rFonts w:hint="eastAsia"/>
        </w:rPr>
        <w:t>１．内　　　訳　　　別紙「入札書（内訳）」のとおり</w:t>
      </w:r>
    </w:p>
    <w:p w14:paraId="4F3ACA9D" w14:textId="77777777" w:rsidR="009C19F6" w:rsidRPr="001E518A" w:rsidRDefault="009C19F6" w:rsidP="009C19F6">
      <w:pPr>
        <w:pStyle w:val="Web"/>
        <w:spacing w:before="0" w:beforeAutospacing="0" w:after="0" w:afterAutospacing="0"/>
      </w:pPr>
    </w:p>
    <w:p w14:paraId="1D7BB9F6" w14:textId="77777777" w:rsidR="009C19F6" w:rsidRPr="001E518A" w:rsidRDefault="009C19F6" w:rsidP="009C19F6">
      <w:pPr>
        <w:pStyle w:val="Web"/>
        <w:spacing w:before="0" w:beforeAutospacing="0" w:after="0" w:afterAutospacing="0"/>
        <w:ind w:firstLineChars="200" w:firstLine="482"/>
      </w:pPr>
      <w:r w:rsidRPr="001E518A">
        <w:rPr>
          <w:rFonts w:hAnsi="ＭＳ Ｐ明朝" w:hint="eastAsia"/>
          <w:spacing w:val="-20"/>
          <w:position w:val="2"/>
        </w:rPr>
        <w:t>２．</w:t>
      </w:r>
      <w:r w:rsidRPr="001E518A">
        <w:rPr>
          <w:rFonts w:hint="eastAsia"/>
        </w:rPr>
        <w:t xml:space="preserve">納入場所　　　</w:t>
      </w:r>
      <w:r w:rsidRPr="001E518A">
        <w:t>長崎県窯業技術センター　1階　第3物性測定室</w:t>
      </w:r>
    </w:p>
    <w:p w14:paraId="2E99CC70" w14:textId="77777777" w:rsidR="009C19F6" w:rsidRPr="001E518A" w:rsidRDefault="009C19F6" w:rsidP="009C19F6">
      <w:pPr>
        <w:pStyle w:val="Web"/>
        <w:spacing w:before="0" w:beforeAutospacing="0" w:after="0" w:afterAutospacing="0"/>
        <w:ind w:firstLineChars="1000" w:firstLine="2809"/>
        <w:rPr>
          <w:snapToGrid w:val="0"/>
        </w:rPr>
      </w:pPr>
      <w:r w:rsidRPr="001E518A">
        <w:t xml:space="preserve"> （長崎県東彼杵郡波佐見町稗木場郷605-2）</w:t>
      </w:r>
    </w:p>
    <w:p w14:paraId="5D44B5C2" w14:textId="77777777" w:rsidR="009C19F6" w:rsidRPr="001E518A" w:rsidRDefault="009C19F6" w:rsidP="009C19F6">
      <w:pPr>
        <w:spacing w:line="240" w:lineRule="exact"/>
        <w:ind w:firstLineChars="200" w:firstLine="482"/>
        <w:rPr>
          <w:rFonts w:ascii="ＭＳ Ｐ明朝" w:eastAsia="ＭＳ Ｐ明朝" w:hAnsi="ＭＳ Ｐ明朝"/>
          <w:spacing w:val="-20"/>
          <w:position w:val="2"/>
          <w:sz w:val="20"/>
          <w:szCs w:val="20"/>
        </w:rPr>
      </w:pPr>
      <w:r w:rsidRPr="001E518A">
        <w:rPr>
          <w:rFonts w:ascii="ＭＳ Ｐ明朝" w:eastAsia="ＭＳ Ｐ明朝" w:hAnsi="ＭＳ Ｐ明朝" w:hint="eastAsia"/>
          <w:spacing w:val="-20"/>
          <w:position w:val="2"/>
          <w:sz w:val="20"/>
          <w:szCs w:val="20"/>
        </w:rPr>
        <w:t>３．</w:t>
      </w:r>
      <w:r w:rsidRPr="001E518A">
        <w:rPr>
          <w:rFonts w:ascii="ＭＳ Ｐ明朝" w:eastAsia="ＭＳ Ｐ明朝" w:hAnsi="ＭＳ Ｐ明朝" w:hint="eastAsia"/>
          <w:kern w:val="0"/>
          <w:position w:val="2"/>
          <w:sz w:val="20"/>
          <w:szCs w:val="20"/>
        </w:rPr>
        <w:t>納入期限</w:t>
      </w:r>
      <w:r w:rsidRPr="001E518A">
        <w:rPr>
          <w:rFonts w:ascii="ＭＳ Ｐ明朝" w:eastAsia="ＭＳ Ｐ明朝" w:hAnsi="ＭＳ Ｐ明朝" w:hint="eastAsia"/>
          <w:spacing w:val="-20"/>
          <w:kern w:val="0"/>
          <w:position w:val="2"/>
          <w:sz w:val="20"/>
          <w:szCs w:val="20"/>
        </w:rPr>
        <w:t xml:space="preserve">　</w:t>
      </w:r>
      <w:r w:rsidRPr="001E518A">
        <w:rPr>
          <w:rFonts w:ascii="ＭＳ Ｐ明朝" w:eastAsia="ＭＳ Ｐ明朝" w:hAnsi="ＭＳ Ｐ明朝"/>
          <w:spacing w:val="-20"/>
          <w:kern w:val="0"/>
          <w:position w:val="2"/>
          <w:sz w:val="20"/>
          <w:szCs w:val="20"/>
        </w:rPr>
        <w:t xml:space="preserve"> </w:t>
      </w:r>
      <w:r w:rsidRPr="001E518A">
        <w:rPr>
          <w:rFonts w:ascii="ＭＳ Ｐ明朝" w:eastAsia="ＭＳ Ｐ明朝" w:hAnsi="ＭＳ Ｐ明朝" w:hint="eastAsia"/>
          <w:spacing w:val="-20"/>
          <w:position w:val="2"/>
          <w:sz w:val="20"/>
          <w:szCs w:val="20"/>
        </w:rPr>
        <w:t xml:space="preserve">　　</w:t>
      </w:r>
      <w:r w:rsidRPr="001E518A">
        <w:rPr>
          <w:rFonts w:ascii="ＭＳ Ｐ明朝" w:eastAsia="ＭＳ Ｐ明朝" w:hAnsi="ＭＳ Ｐ明朝"/>
          <w:spacing w:val="-20"/>
          <w:position w:val="2"/>
          <w:sz w:val="20"/>
          <w:szCs w:val="20"/>
        </w:rPr>
        <w:t xml:space="preserve"> 令和８年11月26日</w:t>
      </w:r>
    </w:p>
    <w:p w14:paraId="2FFDC1D9" w14:textId="77777777" w:rsidR="009C19F6" w:rsidRPr="001E518A" w:rsidRDefault="009C19F6" w:rsidP="009C19F6">
      <w:pPr>
        <w:spacing w:line="240" w:lineRule="exact"/>
        <w:rPr>
          <w:rFonts w:ascii="ＭＳ Ｐ明朝" w:eastAsia="ＭＳ Ｐ明朝" w:hAnsi="ＭＳ Ｐ明朝"/>
          <w:spacing w:val="-20"/>
          <w:position w:val="2"/>
          <w:sz w:val="20"/>
          <w:szCs w:val="20"/>
        </w:rPr>
      </w:pPr>
    </w:p>
    <w:p w14:paraId="35026AAA" w14:textId="77777777" w:rsidR="009C19F6" w:rsidRPr="001E518A" w:rsidRDefault="009C19F6" w:rsidP="009C19F6">
      <w:pPr>
        <w:spacing w:line="240" w:lineRule="exact"/>
        <w:rPr>
          <w:rFonts w:ascii="ＭＳ Ｐ明朝" w:eastAsia="ＭＳ Ｐ明朝" w:hAnsi="ＭＳ Ｐ明朝"/>
          <w:spacing w:val="-20"/>
          <w:position w:val="2"/>
          <w:sz w:val="20"/>
          <w:szCs w:val="20"/>
        </w:rPr>
      </w:pPr>
    </w:p>
    <w:p w14:paraId="38C2C484" w14:textId="77777777" w:rsidR="009C19F6" w:rsidRPr="001E518A" w:rsidRDefault="009C19F6" w:rsidP="009C19F6">
      <w:pPr>
        <w:spacing w:line="240" w:lineRule="exact"/>
        <w:rPr>
          <w:rFonts w:ascii="ＭＳ Ｐ明朝" w:eastAsia="ＭＳ Ｐ明朝" w:hAnsi="ＭＳ Ｐ明朝"/>
          <w:spacing w:val="-20"/>
          <w:position w:val="2"/>
          <w:sz w:val="20"/>
          <w:szCs w:val="20"/>
        </w:rPr>
      </w:pPr>
    </w:p>
    <w:p w14:paraId="22F9BDBE" w14:textId="77777777" w:rsidR="009C19F6" w:rsidRPr="001E518A" w:rsidRDefault="009C19F6" w:rsidP="009C19F6">
      <w:pPr>
        <w:ind w:firstLineChars="300" w:firstLine="723"/>
        <w:rPr>
          <w:rFonts w:ascii="ＭＳ Ｐ明朝" w:eastAsia="ＭＳ Ｐ明朝" w:hAnsi="ＭＳ Ｐ明朝"/>
          <w:spacing w:val="-20"/>
          <w:position w:val="2"/>
          <w:sz w:val="20"/>
          <w:szCs w:val="20"/>
        </w:rPr>
      </w:pPr>
      <w:r w:rsidRPr="001E518A">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1F0E7EE" w14:textId="77777777" w:rsidR="009C19F6" w:rsidRPr="001E518A" w:rsidRDefault="009C19F6" w:rsidP="009C19F6">
      <w:pPr>
        <w:ind w:firstLineChars="700" w:firstLine="1687"/>
        <w:rPr>
          <w:rFonts w:ascii="ＭＳ Ｐ明朝" w:eastAsia="ＭＳ Ｐ明朝" w:hAnsi="ＭＳ Ｐ明朝"/>
          <w:spacing w:val="-20"/>
          <w:position w:val="2"/>
          <w:sz w:val="20"/>
          <w:szCs w:val="20"/>
        </w:rPr>
      </w:pPr>
      <w:r w:rsidRPr="001E518A">
        <w:rPr>
          <w:rFonts w:ascii="ＭＳ Ｐ明朝" w:eastAsia="ＭＳ Ｐ明朝" w:hAnsi="ＭＳ Ｐ明朝" w:hint="eastAsia"/>
          <w:spacing w:val="-20"/>
          <w:position w:val="2"/>
          <w:sz w:val="20"/>
          <w:szCs w:val="20"/>
        </w:rPr>
        <w:t>見積もった契約希望金額の</w:t>
      </w:r>
      <w:r w:rsidRPr="001E518A">
        <w:rPr>
          <w:rFonts w:ascii="ＭＳ Ｐ明朝" w:eastAsia="ＭＳ Ｐ明朝" w:hAnsi="ＭＳ Ｐ明朝"/>
          <w:spacing w:val="-20"/>
          <w:position w:val="2"/>
          <w:sz w:val="20"/>
          <w:szCs w:val="20"/>
        </w:rPr>
        <w:t>100/1</w:t>
      </w:r>
      <w:r w:rsidRPr="001E518A">
        <w:rPr>
          <w:rFonts w:ascii="ＭＳ Ｐ明朝" w:eastAsia="ＭＳ Ｐ明朝" w:hAnsi="ＭＳ Ｐ明朝" w:hint="eastAsia"/>
          <w:spacing w:val="-20"/>
          <w:position w:val="2"/>
          <w:sz w:val="20"/>
          <w:szCs w:val="20"/>
        </w:rPr>
        <w:t>10に相当する金額を記載すること。</w:t>
      </w:r>
    </w:p>
    <w:p w14:paraId="71FE815B" w14:textId="77777777" w:rsidR="009C19F6" w:rsidRPr="001E518A" w:rsidRDefault="009C19F6" w:rsidP="009C19F6">
      <w:pPr>
        <w:ind w:firstLineChars="600" w:firstLine="1446"/>
        <w:rPr>
          <w:rFonts w:ascii="ＭＳ Ｐ明朝" w:eastAsia="ＭＳ Ｐ明朝" w:hAnsi="ＭＳ Ｐ明朝"/>
          <w:spacing w:val="-20"/>
          <w:position w:val="2"/>
          <w:sz w:val="20"/>
          <w:szCs w:val="20"/>
        </w:rPr>
      </w:pPr>
      <w:r w:rsidRPr="001E518A">
        <w:rPr>
          <w:rFonts w:ascii="ＭＳ Ｐ明朝" w:eastAsia="ＭＳ Ｐ明朝" w:hAnsi="ＭＳ Ｐ明朝"/>
          <w:spacing w:val="-20"/>
          <w:position w:val="2"/>
          <w:sz w:val="20"/>
          <w:szCs w:val="20"/>
        </w:rPr>
        <w:t> </w:t>
      </w:r>
      <w:r w:rsidRPr="001E518A">
        <w:rPr>
          <w:rFonts w:ascii="ＭＳ Ｐ明朝" w:eastAsia="ＭＳ Ｐ明朝" w:hAnsi="ＭＳ Ｐ明朝" w:hint="eastAsia"/>
          <w:spacing w:val="-20"/>
          <w:position w:val="2"/>
          <w:sz w:val="20"/>
          <w:szCs w:val="20"/>
        </w:rPr>
        <w:t>２　　金額は、アラビア数字を用い、訂正又は抹消することはできないこと。</w:t>
      </w:r>
    </w:p>
    <w:p w14:paraId="4BB56F7A" w14:textId="77777777" w:rsidR="009C19F6" w:rsidRPr="001E518A" w:rsidRDefault="009C19F6" w:rsidP="009C19F6">
      <w:pPr>
        <w:ind w:firstLineChars="600" w:firstLine="1446"/>
        <w:rPr>
          <w:rFonts w:ascii="ＭＳ Ｐ明朝" w:eastAsia="ＭＳ Ｐ明朝" w:hAnsi="ＭＳ Ｐ明朝"/>
          <w:spacing w:val="-20"/>
          <w:position w:val="2"/>
          <w:sz w:val="20"/>
          <w:szCs w:val="20"/>
        </w:rPr>
      </w:pPr>
      <w:r w:rsidRPr="001E518A">
        <w:rPr>
          <w:rFonts w:ascii="ＭＳ Ｐ明朝" w:eastAsia="ＭＳ Ｐ明朝" w:hAnsi="ＭＳ Ｐ明朝"/>
          <w:spacing w:val="-20"/>
          <w:position w:val="2"/>
          <w:sz w:val="20"/>
          <w:szCs w:val="20"/>
        </w:rPr>
        <w:t> </w:t>
      </w:r>
      <w:r w:rsidRPr="001E518A">
        <w:rPr>
          <w:rFonts w:ascii="ＭＳ Ｐ明朝" w:eastAsia="ＭＳ Ｐ明朝" w:hAnsi="ＭＳ Ｐ明朝" w:hint="eastAsia"/>
          <w:spacing w:val="-20"/>
          <w:position w:val="2"/>
          <w:sz w:val="20"/>
          <w:szCs w:val="20"/>
        </w:rPr>
        <w:t>３　　別紙「入札書（内訳）」は、別葉とし、入札書と同様、入札書の記名押印をすること。</w:t>
      </w:r>
    </w:p>
    <w:p w14:paraId="2B1E3C3D" w14:textId="77777777" w:rsidR="00EB7F8E" w:rsidRPr="001E518A" w:rsidRDefault="00EB7F8E" w:rsidP="00A32E66"/>
    <w:p w14:paraId="168A6A6B" w14:textId="77777777" w:rsidR="009C19F6" w:rsidRPr="001E518A" w:rsidRDefault="009C19F6" w:rsidP="00A32E66"/>
    <w:p w14:paraId="3538C1C7" w14:textId="77777777" w:rsidR="009C19F6" w:rsidRDefault="009C19F6" w:rsidP="00A32E66"/>
    <w:p w14:paraId="79D720AE" w14:textId="77777777" w:rsidR="009C19F6" w:rsidRDefault="009C19F6" w:rsidP="00A32E66"/>
    <w:p w14:paraId="23076B7B" w14:textId="77777777" w:rsidR="009C19F6" w:rsidRDefault="009C19F6" w:rsidP="00A32E66"/>
    <w:p w14:paraId="649F2F4C" w14:textId="77777777" w:rsidR="009C19F6" w:rsidRDefault="009C19F6" w:rsidP="00A32E66"/>
    <w:p w14:paraId="26387FF7" w14:textId="77777777" w:rsidR="009C19F6" w:rsidRDefault="009C19F6" w:rsidP="00A32E66"/>
    <w:p w14:paraId="59471413" w14:textId="77777777" w:rsidR="009C19F6" w:rsidRDefault="009C19F6" w:rsidP="00A32E66"/>
    <w:p w14:paraId="46E67A23" w14:textId="77777777" w:rsidR="009C19F6" w:rsidRDefault="009C19F6" w:rsidP="00A32E66"/>
    <w:p w14:paraId="33C57814" w14:textId="1D4D7BDD" w:rsidR="009C19F6" w:rsidRPr="004707AE" w:rsidRDefault="003316D7" w:rsidP="009C19F6">
      <w:pPr>
        <w:jc w:val="center"/>
        <w:rPr>
          <w:b/>
          <w:bCs/>
          <w:sz w:val="28"/>
          <w:szCs w:val="28"/>
          <w:lang w:eastAsia="zh-CN"/>
        </w:rPr>
      </w:pPr>
      <w:r>
        <w:rPr>
          <w:rFonts w:hint="eastAsia"/>
          <w:b/>
          <w:bCs/>
          <w:sz w:val="28"/>
          <w:szCs w:val="28"/>
        </w:rPr>
        <w:lastRenderedPageBreak/>
        <w:t xml:space="preserve">　　　　　　　　　　</w:t>
      </w:r>
      <w:r w:rsidR="009C19F6" w:rsidRPr="004707AE">
        <w:rPr>
          <w:rFonts w:hint="eastAsia"/>
          <w:b/>
          <w:bCs/>
          <w:sz w:val="28"/>
          <w:szCs w:val="28"/>
          <w:lang w:eastAsia="zh-CN"/>
        </w:rPr>
        <w:t>入札書（内訳）</w:t>
      </w:r>
      <w:r>
        <w:rPr>
          <w:rFonts w:hint="eastAsia"/>
          <w:b/>
          <w:bCs/>
          <w:sz w:val="28"/>
          <w:szCs w:val="28"/>
          <w:lang w:eastAsia="zh-CN"/>
        </w:rPr>
        <w:t xml:space="preserve">　　　　　　</w:t>
      </w:r>
      <w:r w:rsidRPr="00AB1158">
        <w:rPr>
          <w:rFonts w:hint="eastAsia"/>
          <w:sz w:val="22"/>
          <w:szCs w:val="22"/>
          <w:lang w:eastAsia="zh-CN"/>
        </w:rPr>
        <w:t>別紙</w:t>
      </w:r>
    </w:p>
    <w:p w14:paraId="399C67AA" w14:textId="77777777" w:rsidR="009C19F6" w:rsidRDefault="009C19F6" w:rsidP="009C19F6">
      <w:pPr>
        <w:rPr>
          <w:sz w:val="22"/>
          <w:szCs w:val="22"/>
          <w:lang w:eastAsia="zh-CN"/>
        </w:rPr>
      </w:pPr>
    </w:p>
    <w:p w14:paraId="4041BAC7" w14:textId="77777777" w:rsidR="009C19F6" w:rsidRPr="00AB1158" w:rsidRDefault="009C19F6" w:rsidP="009C19F6">
      <w:pPr>
        <w:rPr>
          <w:sz w:val="22"/>
          <w:szCs w:val="22"/>
        </w:rPr>
      </w:pPr>
      <w:r w:rsidRPr="00AB1158">
        <w:rPr>
          <w:rFonts w:hint="eastAsia"/>
          <w:sz w:val="22"/>
          <w:szCs w:val="22"/>
          <w:lang w:eastAsia="zh-CN"/>
        </w:rPr>
        <w:t xml:space="preserve">　</w:t>
      </w:r>
      <w:r>
        <w:rPr>
          <w:rFonts w:hint="eastAsia"/>
          <w:sz w:val="22"/>
          <w:szCs w:val="22"/>
          <w:lang w:eastAsia="zh-CN"/>
        </w:rPr>
        <w:t xml:space="preserve">　　　　　　　　　　　　　　　　　</w:t>
      </w:r>
      <w:r w:rsidRPr="00AB1158">
        <w:rPr>
          <w:rFonts w:hint="eastAsia"/>
          <w:sz w:val="22"/>
          <w:szCs w:val="22"/>
        </w:rPr>
        <w:t>所在地</w:t>
      </w:r>
    </w:p>
    <w:p w14:paraId="0C4A0F95" w14:textId="77777777" w:rsidR="009C19F6" w:rsidRPr="00AB1158" w:rsidRDefault="009C19F6" w:rsidP="009C19F6">
      <w:pPr>
        <w:rPr>
          <w:sz w:val="22"/>
          <w:szCs w:val="22"/>
        </w:rPr>
      </w:pPr>
      <w:r w:rsidRPr="00AB1158">
        <w:rPr>
          <w:rFonts w:hint="eastAsia"/>
          <w:sz w:val="22"/>
          <w:szCs w:val="22"/>
        </w:rPr>
        <w:t xml:space="preserve">　</w:t>
      </w:r>
      <w:r>
        <w:rPr>
          <w:rFonts w:hint="eastAsia"/>
          <w:sz w:val="22"/>
          <w:szCs w:val="22"/>
        </w:rPr>
        <w:t xml:space="preserve">　　　　　　　　　　　　　　　　　</w:t>
      </w:r>
      <w:r w:rsidRPr="00AB1158">
        <w:rPr>
          <w:rFonts w:hint="eastAsia"/>
          <w:sz w:val="22"/>
          <w:szCs w:val="22"/>
        </w:rPr>
        <w:t>商号又は名称</w:t>
      </w:r>
    </w:p>
    <w:p w14:paraId="2F4590CA" w14:textId="49346AFC" w:rsidR="009C19F6" w:rsidRDefault="009C19F6" w:rsidP="009C19F6">
      <w:pPr>
        <w:ind w:firstLineChars="1700" w:firstLine="5116"/>
        <w:rPr>
          <w:sz w:val="22"/>
          <w:szCs w:val="22"/>
        </w:rPr>
      </w:pPr>
      <w:r w:rsidRPr="00AB1158">
        <w:rPr>
          <w:rFonts w:hint="eastAsia"/>
          <w:sz w:val="22"/>
          <w:szCs w:val="22"/>
        </w:rPr>
        <w:t xml:space="preserve">　代表者</w:t>
      </w:r>
      <w:r>
        <w:rPr>
          <w:rFonts w:hint="eastAsia"/>
          <w:sz w:val="22"/>
          <w:szCs w:val="22"/>
        </w:rPr>
        <w:t xml:space="preserve">　　</w:t>
      </w:r>
      <w:r w:rsidRPr="00AB1158">
        <w:rPr>
          <w:rFonts w:hint="eastAsia"/>
          <w:sz w:val="22"/>
          <w:szCs w:val="22"/>
        </w:rPr>
        <w:t xml:space="preserve">　　　</w:t>
      </w:r>
      <w:r>
        <w:rPr>
          <w:rFonts w:hint="eastAsia"/>
          <w:sz w:val="22"/>
          <w:szCs w:val="22"/>
        </w:rPr>
        <w:t xml:space="preserve">　　　</w:t>
      </w:r>
      <w:r w:rsidRPr="00AB1158">
        <w:rPr>
          <w:rFonts w:hint="eastAsia"/>
          <w:sz w:val="22"/>
          <w:szCs w:val="22"/>
        </w:rPr>
        <w:t xml:space="preserve">　　　　</w:t>
      </w:r>
      <w:r w:rsidRPr="00AB1158">
        <w:rPr>
          <w:sz w:val="22"/>
          <w:szCs w:val="22"/>
        </w:rPr>
        <w:t xml:space="preserve"> </w:t>
      </w:r>
      <w:r w:rsidRPr="00AB1158">
        <w:rPr>
          <w:rFonts w:hint="eastAsia"/>
          <w:sz w:val="22"/>
          <w:szCs w:val="22"/>
        </w:rPr>
        <w:t>㊞</w:t>
      </w:r>
    </w:p>
    <w:p w14:paraId="1AD0706C" w14:textId="36F646BE" w:rsidR="009C19F6" w:rsidRDefault="003316D7" w:rsidP="003316D7">
      <w:pPr>
        <w:ind w:firstLineChars="2000" w:firstLine="3808"/>
        <w:rPr>
          <w:sz w:val="22"/>
          <w:szCs w:val="22"/>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739FA987" w14:textId="77777777" w:rsidR="003316D7" w:rsidRDefault="003316D7" w:rsidP="009C19F6">
      <w:pPr>
        <w:rPr>
          <w:spacing w:val="-20"/>
          <w:sz w:val="22"/>
          <w:szCs w:val="22"/>
        </w:rPr>
      </w:pPr>
    </w:p>
    <w:p w14:paraId="4975AD4F" w14:textId="345673A7" w:rsidR="009C19F6" w:rsidRPr="00A32915" w:rsidRDefault="009C19F6" w:rsidP="009C19F6">
      <w:pPr>
        <w:rPr>
          <w:spacing w:val="-20"/>
          <w:sz w:val="22"/>
          <w:szCs w:val="22"/>
          <w:lang w:eastAsia="zh-CN"/>
        </w:rPr>
      </w:pPr>
      <w:r w:rsidRPr="00A32915">
        <w:rPr>
          <w:rFonts w:hint="eastAsia"/>
          <w:spacing w:val="-20"/>
          <w:sz w:val="22"/>
          <w:szCs w:val="22"/>
          <w:lang w:eastAsia="zh-CN"/>
        </w:rPr>
        <w:t>※入札番号：８入札第</w:t>
      </w:r>
      <w:r w:rsidRPr="00A32915">
        <w:rPr>
          <w:rFonts w:hint="eastAsia"/>
          <w:spacing w:val="-20"/>
          <w:sz w:val="22"/>
          <w:szCs w:val="22"/>
          <w:lang w:eastAsia="zh-CN"/>
        </w:rPr>
        <w:t>34</w:t>
      </w:r>
      <w:r w:rsidRPr="00A32915">
        <w:rPr>
          <w:rFonts w:hint="eastAsia"/>
          <w:spacing w:val="-20"/>
          <w:sz w:val="22"/>
          <w:szCs w:val="22"/>
          <w:lang w:eastAsia="zh-CN"/>
        </w:rPr>
        <w:t xml:space="preserve">号　</w:t>
      </w:r>
      <w:r w:rsidRPr="00A32915">
        <w:rPr>
          <w:rFonts w:hint="eastAsia"/>
          <w:spacing w:val="-20"/>
          <w:sz w:val="22"/>
          <w:szCs w:val="22"/>
          <w:lang w:eastAsia="zh-CN"/>
        </w:rPr>
        <w:t>X</w:t>
      </w:r>
      <w:r w:rsidRPr="00A32915">
        <w:rPr>
          <w:rFonts w:hint="eastAsia"/>
          <w:spacing w:val="-20"/>
          <w:sz w:val="22"/>
          <w:szCs w:val="22"/>
          <w:lang w:eastAsia="zh-CN"/>
        </w:rPr>
        <w:t>線透過式沈降法粒度分布測定装置</w:t>
      </w:r>
    </w:p>
    <w:tbl>
      <w:tblPr>
        <w:tblStyle w:val="a8"/>
        <w:tblW w:w="10343" w:type="dxa"/>
        <w:tblLook w:val="04A0" w:firstRow="1" w:lastRow="0" w:firstColumn="1" w:lastColumn="0" w:noHBand="0" w:noVBand="1"/>
      </w:tblPr>
      <w:tblGrid>
        <w:gridCol w:w="3681"/>
        <w:gridCol w:w="709"/>
        <w:gridCol w:w="4961"/>
        <w:gridCol w:w="992"/>
      </w:tblGrid>
      <w:tr w:rsidR="009C19F6" w14:paraId="0A753749" w14:textId="77777777" w:rsidTr="00A32915">
        <w:tc>
          <w:tcPr>
            <w:tcW w:w="3681" w:type="dxa"/>
            <w:vAlign w:val="center"/>
          </w:tcPr>
          <w:p w14:paraId="3FE3F2F5" w14:textId="77777777" w:rsidR="009C19F6" w:rsidRDefault="009C19F6" w:rsidP="0047590F">
            <w:pPr>
              <w:jc w:val="center"/>
              <w:rPr>
                <w:sz w:val="22"/>
                <w:szCs w:val="22"/>
                <w:lang w:eastAsia="zh-CN"/>
              </w:rPr>
            </w:pPr>
            <w:r>
              <w:rPr>
                <w:rFonts w:hint="eastAsia"/>
                <w:sz w:val="22"/>
                <w:szCs w:val="22"/>
              </w:rPr>
              <w:t>品名</w:t>
            </w:r>
          </w:p>
        </w:tc>
        <w:tc>
          <w:tcPr>
            <w:tcW w:w="5670" w:type="dxa"/>
            <w:gridSpan w:val="2"/>
            <w:vAlign w:val="center"/>
          </w:tcPr>
          <w:p w14:paraId="26EC8124" w14:textId="77777777" w:rsidR="009C19F6" w:rsidRDefault="009C19F6" w:rsidP="0047590F">
            <w:pPr>
              <w:jc w:val="center"/>
              <w:rPr>
                <w:sz w:val="22"/>
                <w:szCs w:val="22"/>
                <w:lang w:eastAsia="zh-CN"/>
              </w:rPr>
            </w:pPr>
            <w:r>
              <w:rPr>
                <w:rFonts w:hint="eastAsia"/>
                <w:sz w:val="22"/>
                <w:szCs w:val="22"/>
              </w:rPr>
              <w:t>規格</w:t>
            </w:r>
          </w:p>
        </w:tc>
        <w:tc>
          <w:tcPr>
            <w:tcW w:w="992" w:type="dxa"/>
            <w:vAlign w:val="center"/>
          </w:tcPr>
          <w:p w14:paraId="5A22F747" w14:textId="77777777" w:rsidR="009C19F6" w:rsidRDefault="009C19F6" w:rsidP="0047590F">
            <w:pPr>
              <w:jc w:val="center"/>
              <w:rPr>
                <w:sz w:val="22"/>
                <w:szCs w:val="22"/>
                <w:lang w:eastAsia="zh-CN"/>
              </w:rPr>
            </w:pPr>
            <w:r>
              <w:rPr>
                <w:rFonts w:hint="eastAsia"/>
                <w:sz w:val="22"/>
                <w:szCs w:val="22"/>
              </w:rPr>
              <w:t>数量</w:t>
            </w:r>
          </w:p>
        </w:tc>
      </w:tr>
      <w:tr w:rsidR="009C19F6" w:rsidRPr="00FA6DF9" w14:paraId="4BFDAD49" w14:textId="77777777" w:rsidTr="00A32915">
        <w:trPr>
          <w:trHeight w:val="426"/>
        </w:trPr>
        <w:tc>
          <w:tcPr>
            <w:tcW w:w="3681" w:type="dxa"/>
            <w:vMerge w:val="restart"/>
            <w:vAlign w:val="center"/>
          </w:tcPr>
          <w:p w14:paraId="75EFC59B" w14:textId="77777777" w:rsidR="00EA1EAA" w:rsidRPr="00FA6DF9" w:rsidRDefault="00EA1EAA" w:rsidP="00EA1EAA">
            <w:pPr>
              <w:rPr>
                <w:sz w:val="18"/>
                <w:szCs w:val="18"/>
                <w:lang w:eastAsia="zh-CN"/>
              </w:rPr>
            </w:pPr>
            <w:r w:rsidRPr="00FA6DF9">
              <w:rPr>
                <w:rFonts w:hint="eastAsia"/>
                <w:sz w:val="18"/>
                <w:szCs w:val="18"/>
                <w:lang w:eastAsia="zh-CN"/>
              </w:rPr>
              <w:t>1</w:t>
            </w:r>
            <w:r w:rsidRPr="00FA6DF9">
              <w:rPr>
                <w:rFonts w:hint="eastAsia"/>
                <w:sz w:val="18"/>
                <w:szCs w:val="18"/>
                <w:lang w:eastAsia="zh-CN"/>
              </w:rPr>
              <w:t>）</w:t>
            </w:r>
            <w:r w:rsidRPr="00FA6DF9">
              <w:rPr>
                <w:rFonts w:hint="eastAsia"/>
                <w:sz w:val="18"/>
                <w:szCs w:val="18"/>
                <w:lang w:eastAsia="zh-CN"/>
              </w:rPr>
              <w:t>X</w:t>
            </w:r>
            <w:r w:rsidRPr="00FA6DF9">
              <w:rPr>
                <w:rFonts w:hint="eastAsia"/>
                <w:sz w:val="18"/>
                <w:szCs w:val="18"/>
                <w:lang w:eastAsia="zh-CN"/>
              </w:rPr>
              <w:t>線透過式沈降法</w:t>
            </w:r>
          </w:p>
          <w:p w14:paraId="7BF26E2F" w14:textId="2667C4A5" w:rsidR="00EA1EAA" w:rsidRPr="00FA6DF9" w:rsidRDefault="00EA1EAA" w:rsidP="00EA1EAA">
            <w:pPr>
              <w:ind w:firstLineChars="100" w:firstLine="261"/>
              <w:rPr>
                <w:sz w:val="18"/>
                <w:szCs w:val="18"/>
                <w:lang w:eastAsia="zh-CN"/>
              </w:rPr>
            </w:pPr>
            <w:r w:rsidRPr="00FA6DF9">
              <w:rPr>
                <w:rFonts w:hint="eastAsia"/>
                <w:sz w:val="18"/>
                <w:szCs w:val="18"/>
                <w:lang w:eastAsia="zh-CN"/>
              </w:rPr>
              <w:t>粒度分布測定装置</w:t>
            </w:r>
          </w:p>
          <w:p w14:paraId="40982C0A" w14:textId="1E79FD9C" w:rsidR="009C19F6" w:rsidRPr="00FA6DF9" w:rsidRDefault="00EA1EAA" w:rsidP="00EA1EAA">
            <w:pPr>
              <w:ind w:firstLineChars="100" w:firstLine="261"/>
              <w:rPr>
                <w:sz w:val="18"/>
                <w:szCs w:val="18"/>
                <w:lang w:eastAsia="zh-CN"/>
              </w:rPr>
            </w:pPr>
            <w:r w:rsidRPr="00FA6DF9">
              <w:rPr>
                <w:rFonts w:hint="eastAsia"/>
                <w:sz w:val="18"/>
                <w:szCs w:val="18"/>
                <w:lang w:eastAsia="zh-CN"/>
              </w:rPr>
              <w:t>本体</w:t>
            </w:r>
          </w:p>
        </w:tc>
        <w:tc>
          <w:tcPr>
            <w:tcW w:w="709" w:type="dxa"/>
            <w:vAlign w:val="center"/>
          </w:tcPr>
          <w:p w14:paraId="28DE431E" w14:textId="77777777" w:rsidR="009C19F6" w:rsidRPr="00FA6DF9" w:rsidRDefault="009C19F6" w:rsidP="0047590F">
            <w:pPr>
              <w:rPr>
                <w:sz w:val="18"/>
                <w:szCs w:val="18"/>
                <w:lang w:eastAsia="zh-CN"/>
              </w:rPr>
            </w:pPr>
          </w:p>
        </w:tc>
        <w:tc>
          <w:tcPr>
            <w:tcW w:w="4961" w:type="dxa"/>
            <w:vAlign w:val="center"/>
          </w:tcPr>
          <w:p w14:paraId="68F89252" w14:textId="77777777" w:rsidR="00FA6DF9" w:rsidRDefault="00FA6DF9" w:rsidP="00FA6DF9">
            <w:pPr>
              <w:rPr>
                <w:sz w:val="22"/>
                <w:szCs w:val="22"/>
              </w:rPr>
            </w:pPr>
            <w:r>
              <w:rPr>
                <w:rFonts w:hint="eastAsia"/>
                <w:sz w:val="22"/>
                <w:szCs w:val="22"/>
              </w:rPr>
              <w:t>仕様書で示された例示品</w:t>
            </w:r>
          </w:p>
          <w:p w14:paraId="71C19450" w14:textId="77777777" w:rsidR="009C19F6" w:rsidRPr="00A32915" w:rsidRDefault="009C19F6" w:rsidP="00FA6DF9">
            <w:pPr>
              <w:ind w:firstLineChars="100" w:firstLine="221"/>
              <w:rPr>
                <w:spacing w:val="-20"/>
                <w:sz w:val="18"/>
                <w:szCs w:val="18"/>
              </w:rPr>
            </w:pPr>
            <w:r w:rsidRPr="00A32915">
              <w:rPr>
                <w:rFonts w:hint="eastAsia"/>
                <w:spacing w:val="-20"/>
                <w:sz w:val="18"/>
                <w:szCs w:val="18"/>
              </w:rPr>
              <w:t>島津サイエンス（株）</w:t>
            </w:r>
            <w:proofErr w:type="spellStart"/>
            <w:r w:rsidRPr="00A32915">
              <w:rPr>
                <w:spacing w:val="-20"/>
                <w:sz w:val="18"/>
                <w:szCs w:val="18"/>
              </w:rPr>
              <w:t>SediGraph</w:t>
            </w:r>
            <w:proofErr w:type="spellEnd"/>
            <w:r w:rsidRPr="00A32915">
              <w:rPr>
                <w:spacing w:val="-20"/>
                <w:sz w:val="18"/>
                <w:szCs w:val="18"/>
              </w:rPr>
              <w:t xml:space="preserve"> III PLUS</w:t>
            </w:r>
          </w:p>
        </w:tc>
        <w:tc>
          <w:tcPr>
            <w:tcW w:w="992" w:type="dxa"/>
            <w:vMerge w:val="restart"/>
            <w:vAlign w:val="center"/>
          </w:tcPr>
          <w:p w14:paraId="2A63A6AB" w14:textId="6D96F625" w:rsidR="009C19F6" w:rsidRPr="00FA6DF9" w:rsidRDefault="009C19F6" w:rsidP="00EA1EAA">
            <w:pPr>
              <w:jc w:val="center"/>
              <w:rPr>
                <w:sz w:val="18"/>
                <w:szCs w:val="18"/>
              </w:rPr>
            </w:pPr>
            <w:r w:rsidRPr="00FA6DF9">
              <w:rPr>
                <w:rFonts w:hint="eastAsia"/>
                <w:sz w:val="18"/>
                <w:szCs w:val="18"/>
              </w:rPr>
              <w:t>１台</w:t>
            </w:r>
          </w:p>
        </w:tc>
      </w:tr>
      <w:tr w:rsidR="009C19F6" w:rsidRPr="00FA6DF9" w14:paraId="3F4F7522" w14:textId="77777777" w:rsidTr="00A32915">
        <w:trPr>
          <w:trHeight w:val="881"/>
        </w:trPr>
        <w:tc>
          <w:tcPr>
            <w:tcW w:w="3681" w:type="dxa"/>
            <w:vMerge/>
            <w:vAlign w:val="center"/>
          </w:tcPr>
          <w:p w14:paraId="5DEDA814" w14:textId="77777777" w:rsidR="009C19F6" w:rsidRPr="00FA6DF9" w:rsidRDefault="009C19F6" w:rsidP="0047590F">
            <w:pPr>
              <w:rPr>
                <w:sz w:val="18"/>
                <w:szCs w:val="18"/>
              </w:rPr>
            </w:pPr>
          </w:p>
        </w:tc>
        <w:tc>
          <w:tcPr>
            <w:tcW w:w="709" w:type="dxa"/>
            <w:vAlign w:val="center"/>
          </w:tcPr>
          <w:p w14:paraId="0155E9F3" w14:textId="77777777" w:rsidR="009C19F6" w:rsidRPr="00FA6DF9" w:rsidRDefault="009C19F6" w:rsidP="0047590F">
            <w:pPr>
              <w:rPr>
                <w:sz w:val="18"/>
                <w:szCs w:val="18"/>
              </w:rPr>
            </w:pPr>
          </w:p>
        </w:tc>
        <w:tc>
          <w:tcPr>
            <w:tcW w:w="4961" w:type="dxa"/>
          </w:tcPr>
          <w:p w14:paraId="57FCCB38" w14:textId="7CD3163B" w:rsidR="009C19F6" w:rsidRPr="00FA6DF9" w:rsidRDefault="00FA6DF9" w:rsidP="00FA6DF9">
            <w:pPr>
              <w:rPr>
                <w:sz w:val="18"/>
                <w:szCs w:val="18"/>
              </w:rPr>
            </w:pPr>
            <w:r w:rsidRPr="00FA6DF9">
              <w:rPr>
                <w:noProof/>
                <w:sz w:val="18"/>
                <w:szCs w:val="18"/>
              </w:rPr>
              <mc:AlternateContent>
                <mc:Choice Requires="wps">
                  <w:drawing>
                    <wp:anchor distT="0" distB="0" distL="114300" distR="114300" simplePos="0" relativeHeight="251758592" behindDoc="0" locked="0" layoutInCell="1" allowOverlap="1" wp14:anchorId="56D683D5" wp14:editId="0EE6A5E1">
                      <wp:simplePos x="0" y="0"/>
                      <wp:positionH relativeFrom="column">
                        <wp:posOffset>95885</wp:posOffset>
                      </wp:positionH>
                      <wp:positionV relativeFrom="paragraph">
                        <wp:posOffset>218440</wp:posOffset>
                      </wp:positionV>
                      <wp:extent cx="2895600" cy="304800"/>
                      <wp:effectExtent l="0" t="0" r="19050" b="19050"/>
                      <wp:wrapNone/>
                      <wp:docPr id="560200409" name="大かっこ 2"/>
                      <wp:cNvGraphicFramePr/>
                      <a:graphic xmlns:a="http://schemas.openxmlformats.org/drawingml/2006/main">
                        <a:graphicData uri="http://schemas.microsoft.com/office/word/2010/wordprocessingShape">
                          <wps:wsp>
                            <wps:cNvSpPr/>
                            <wps:spPr>
                              <a:xfrm>
                                <a:off x="0" y="0"/>
                                <a:ext cx="2895600" cy="30480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C7666" id="大かっこ 2" o:spid="_x0000_s1026" type="#_x0000_t185" style="position:absolute;margin-left:7.55pt;margin-top:17.2pt;width:228pt;height:2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" adj="4140" strokecolor="windowText" strokeweight="1.5pt">
                      <v:stroke joinstyle="miter"/>
                    </v:shape>
                  </w:pict>
                </mc:Fallback>
              </mc:AlternateContent>
            </w:r>
            <w:r w:rsidR="009C19F6" w:rsidRPr="00FA6DF9">
              <w:rPr>
                <w:rFonts w:hint="eastAsia"/>
                <w:sz w:val="18"/>
                <w:szCs w:val="18"/>
              </w:rPr>
              <w:t>同等品承認を受けた製品</w:t>
            </w:r>
          </w:p>
          <w:p w14:paraId="0DBE0480" w14:textId="26F0F0A3" w:rsidR="009C19F6" w:rsidRPr="00FA6DF9" w:rsidRDefault="009C19F6" w:rsidP="00FA6DF9">
            <w:pPr>
              <w:rPr>
                <w:sz w:val="18"/>
                <w:szCs w:val="18"/>
              </w:rPr>
            </w:pPr>
            <w:r w:rsidRPr="00FA6DF9">
              <w:rPr>
                <w:rFonts w:hint="eastAsia"/>
                <w:sz w:val="18"/>
                <w:szCs w:val="18"/>
              </w:rPr>
              <w:t xml:space="preserve">　　</w:t>
            </w:r>
          </w:p>
        </w:tc>
        <w:tc>
          <w:tcPr>
            <w:tcW w:w="992" w:type="dxa"/>
            <w:vMerge/>
            <w:vAlign w:val="center"/>
          </w:tcPr>
          <w:p w14:paraId="4DBF4F3B" w14:textId="77777777" w:rsidR="009C19F6" w:rsidRPr="00FA6DF9" w:rsidRDefault="009C19F6" w:rsidP="00EA1EAA">
            <w:pPr>
              <w:jc w:val="center"/>
              <w:rPr>
                <w:sz w:val="18"/>
                <w:szCs w:val="18"/>
              </w:rPr>
            </w:pPr>
          </w:p>
        </w:tc>
      </w:tr>
      <w:tr w:rsidR="009C19F6" w:rsidRPr="00FA6DF9" w14:paraId="69A795D5" w14:textId="77777777" w:rsidTr="00A32915">
        <w:trPr>
          <w:trHeight w:val="973"/>
        </w:trPr>
        <w:tc>
          <w:tcPr>
            <w:tcW w:w="3681" w:type="dxa"/>
            <w:vAlign w:val="center"/>
          </w:tcPr>
          <w:p w14:paraId="53BFAE71" w14:textId="77777777" w:rsidR="009C19F6" w:rsidRDefault="009C19F6" w:rsidP="00A32915">
            <w:pPr>
              <w:spacing w:line="160" w:lineRule="atLeast"/>
              <w:ind w:firstLineChars="100" w:firstLine="241"/>
              <w:rPr>
                <w:sz w:val="16"/>
                <w:szCs w:val="16"/>
              </w:rPr>
            </w:pPr>
            <w:r w:rsidRPr="00A32915">
              <w:rPr>
                <w:rFonts w:hint="eastAsia"/>
                <w:sz w:val="16"/>
                <w:szCs w:val="16"/>
              </w:rPr>
              <w:t>コントロールシステム</w:t>
            </w:r>
          </w:p>
          <w:p w14:paraId="153A443A" w14:textId="545E667C" w:rsidR="00A32915" w:rsidRPr="00A32915" w:rsidRDefault="00A32915" w:rsidP="003316D7">
            <w:pPr>
              <w:spacing w:line="160" w:lineRule="atLeast"/>
              <w:rPr>
                <w:spacing w:val="-40"/>
                <w:sz w:val="16"/>
                <w:szCs w:val="16"/>
              </w:rPr>
            </w:pPr>
            <w:r w:rsidRPr="00A32915">
              <w:rPr>
                <w:rFonts w:hint="eastAsia"/>
                <w:spacing w:val="-40"/>
                <w:sz w:val="16"/>
                <w:szCs w:val="16"/>
              </w:rPr>
              <w:t>※マイクロソフト製</w:t>
            </w:r>
            <w:r w:rsidRPr="00A32915">
              <w:rPr>
                <w:rFonts w:hint="eastAsia"/>
                <w:spacing w:val="-40"/>
                <w:sz w:val="16"/>
                <w:szCs w:val="16"/>
              </w:rPr>
              <w:t>Office Home &amp; Business2024</w:t>
            </w:r>
            <w:r w:rsidRPr="00A32915">
              <w:rPr>
                <w:rFonts w:hint="eastAsia"/>
                <w:spacing w:val="-40"/>
                <w:sz w:val="16"/>
                <w:szCs w:val="16"/>
              </w:rPr>
              <w:t>以上（永続版、日本語版）</w:t>
            </w:r>
            <w:r w:rsidR="003316D7">
              <w:rPr>
                <w:rFonts w:hint="eastAsia"/>
                <w:spacing w:val="-40"/>
                <w:sz w:val="16"/>
                <w:szCs w:val="16"/>
              </w:rPr>
              <w:t>、</w:t>
            </w:r>
          </w:p>
          <w:p w14:paraId="664D6600" w14:textId="7692D494" w:rsidR="00A32915" w:rsidRPr="00A32915" w:rsidRDefault="00A32915" w:rsidP="003316D7">
            <w:pPr>
              <w:spacing w:line="160" w:lineRule="atLeast"/>
              <w:rPr>
                <w:sz w:val="16"/>
                <w:szCs w:val="16"/>
              </w:rPr>
            </w:pPr>
            <w:r w:rsidRPr="00A32915">
              <w:rPr>
                <w:rFonts w:hint="eastAsia"/>
                <w:spacing w:val="-40"/>
                <w:sz w:val="16"/>
                <w:szCs w:val="16"/>
              </w:rPr>
              <w:t>ヒューリンクス社製　カレイドグラフ</w:t>
            </w:r>
            <w:r w:rsidRPr="00A32915">
              <w:rPr>
                <w:rFonts w:hint="eastAsia"/>
                <w:spacing w:val="-40"/>
                <w:sz w:val="16"/>
                <w:szCs w:val="16"/>
              </w:rPr>
              <w:t xml:space="preserve"> ver5</w:t>
            </w:r>
            <w:r w:rsidRPr="00A32915">
              <w:rPr>
                <w:rFonts w:hint="eastAsia"/>
                <w:spacing w:val="-40"/>
                <w:sz w:val="16"/>
                <w:szCs w:val="16"/>
              </w:rPr>
              <w:t>以上（永続版、日本語版）</w:t>
            </w:r>
            <w:r w:rsidR="003316D7">
              <w:rPr>
                <w:rFonts w:hint="eastAsia"/>
                <w:spacing w:val="-40"/>
                <w:sz w:val="16"/>
                <w:szCs w:val="16"/>
              </w:rPr>
              <w:t>含む</w:t>
            </w:r>
          </w:p>
        </w:tc>
        <w:tc>
          <w:tcPr>
            <w:tcW w:w="709" w:type="dxa"/>
            <w:vAlign w:val="center"/>
          </w:tcPr>
          <w:p w14:paraId="424F073C" w14:textId="77777777" w:rsidR="009C19F6" w:rsidRPr="00FA6DF9" w:rsidRDefault="009C19F6" w:rsidP="0047590F">
            <w:pPr>
              <w:rPr>
                <w:sz w:val="18"/>
                <w:szCs w:val="18"/>
              </w:rPr>
            </w:pPr>
          </w:p>
        </w:tc>
        <w:tc>
          <w:tcPr>
            <w:tcW w:w="4961" w:type="dxa"/>
          </w:tcPr>
          <w:p w14:paraId="6CD55E96" w14:textId="2C2C194F" w:rsidR="009C19F6" w:rsidRPr="00FA6DF9" w:rsidRDefault="009C19F6" w:rsidP="0047590F">
            <w:pPr>
              <w:rPr>
                <w:sz w:val="18"/>
                <w:szCs w:val="18"/>
              </w:rPr>
            </w:pPr>
            <w:r w:rsidRPr="00FA6DF9">
              <w:rPr>
                <w:rFonts w:hint="eastAsia"/>
                <w:sz w:val="18"/>
                <w:szCs w:val="18"/>
              </w:rPr>
              <w:t>応札品承認を受けた製品</w:t>
            </w:r>
          </w:p>
          <w:p w14:paraId="509A9FDF" w14:textId="62C0CB50" w:rsidR="009C19F6" w:rsidRPr="00FA6DF9" w:rsidRDefault="00FA6DF9" w:rsidP="0047590F">
            <w:pPr>
              <w:rPr>
                <w:sz w:val="18"/>
                <w:szCs w:val="18"/>
              </w:rPr>
            </w:pPr>
            <w:r w:rsidRPr="00FA6DF9">
              <w:rPr>
                <w:noProof/>
                <w:sz w:val="18"/>
                <w:szCs w:val="18"/>
              </w:rPr>
              <mc:AlternateContent>
                <mc:Choice Requires="wps">
                  <w:drawing>
                    <wp:anchor distT="0" distB="0" distL="114300" distR="114300" simplePos="0" relativeHeight="251779072" behindDoc="0" locked="0" layoutInCell="1" allowOverlap="1" wp14:anchorId="1944AE42" wp14:editId="72D7AD46">
                      <wp:simplePos x="0" y="0"/>
                      <wp:positionH relativeFrom="column">
                        <wp:posOffset>76835</wp:posOffset>
                      </wp:positionH>
                      <wp:positionV relativeFrom="paragraph">
                        <wp:posOffset>12065</wp:posOffset>
                      </wp:positionV>
                      <wp:extent cx="2914650" cy="304800"/>
                      <wp:effectExtent l="0" t="0" r="19050" b="19050"/>
                      <wp:wrapNone/>
                      <wp:docPr id="1403033343" name="大かっこ 2"/>
                      <wp:cNvGraphicFramePr/>
                      <a:graphic xmlns:a="http://schemas.openxmlformats.org/drawingml/2006/main">
                        <a:graphicData uri="http://schemas.microsoft.com/office/word/2010/wordprocessingShape">
                          <wps:wsp>
                            <wps:cNvSpPr/>
                            <wps:spPr>
                              <a:xfrm>
                                <a:off x="0" y="0"/>
                                <a:ext cx="2914650" cy="30480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6AB08" id="大かっこ 2" o:spid="_x0000_s1026" type="#_x0000_t185" style="position:absolute;margin-left:6.05pt;margin-top:.95pt;width:229.5pt;height: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" adj="4140" strokecolor="windowText" strokeweight="1.5pt">
                      <v:stroke joinstyle="miter"/>
                    </v:shape>
                  </w:pict>
                </mc:Fallback>
              </mc:AlternateContent>
            </w:r>
            <w:r w:rsidR="009C19F6" w:rsidRPr="00FA6DF9">
              <w:rPr>
                <w:rFonts w:hint="eastAsia"/>
                <w:sz w:val="18"/>
                <w:szCs w:val="18"/>
              </w:rPr>
              <w:t xml:space="preserve">　</w:t>
            </w:r>
          </w:p>
        </w:tc>
        <w:tc>
          <w:tcPr>
            <w:tcW w:w="992" w:type="dxa"/>
            <w:vAlign w:val="center"/>
          </w:tcPr>
          <w:p w14:paraId="56F3FFC2" w14:textId="536DEB84" w:rsidR="009C19F6" w:rsidRPr="00FA6DF9" w:rsidRDefault="009C19F6" w:rsidP="00EA1EAA">
            <w:pPr>
              <w:jc w:val="center"/>
              <w:rPr>
                <w:sz w:val="18"/>
                <w:szCs w:val="18"/>
              </w:rPr>
            </w:pPr>
            <w:r w:rsidRPr="00FA6DF9">
              <w:rPr>
                <w:rFonts w:hint="eastAsia"/>
                <w:sz w:val="18"/>
                <w:szCs w:val="18"/>
              </w:rPr>
              <w:t>１台</w:t>
            </w:r>
          </w:p>
        </w:tc>
      </w:tr>
      <w:tr w:rsidR="009C19F6" w:rsidRPr="00FA6DF9" w14:paraId="650A8E7B" w14:textId="77777777" w:rsidTr="00A32915">
        <w:trPr>
          <w:trHeight w:val="988"/>
        </w:trPr>
        <w:tc>
          <w:tcPr>
            <w:tcW w:w="3681" w:type="dxa"/>
            <w:vAlign w:val="center"/>
          </w:tcPr>
          <w:p w14:paraId="19BAC9F3" w14:textId="77777777" w:rsidR="00EA1EAA" w:rsidRPr="00FA6DF9" w:rsidRDefault="009C19F6" w:rsidP="0047590F">
            <w:pPr>
              <w:ind w:firstLineChars="100" w:firstLine="261"/>
              <w:rPr>
                <w:sz w:val="18"/>
                <w:szCs w:val="18"/>
              </w:rPr>
            </w:pPr>
            <w:r w:rsidRPr="00FA6DF9">
              <w:rPr>
                <w:rFonts w:hint="eastAsia"/>
                <w:sz w:val="18"/>
                <w:szCs w:val="18"/>
              </w:rPr>
              <w:t>カラーレーザー</w:t>
            </w:r>
          </w:p>
          <w:p w14:paraId="5D2BFCD8" w14:textId="65842636" w:rsidR="009C19F6" w:rsidRPr="00FA6DF9" w:rsidRDefault="009C19F6" w:rsidP="0047590F">
            <w:pPr>
              <w:ind w:firstLineChars="100" w:firstLine="261"/>
              <w:rPr>
                <w:sz w:val="18"/>
                <w:szCs w:val="18"/>
              </w:rPr>
            </w:pPr>
            <w:r w:rsidRPr="00FA6DF9">
              <w:rPr>
                <w:rFonts w:hint="eastAsia"/>
                <w:sz w:val="18"/>
                <w:szCs w:val="18"/>
              </w:rPr>
              <w:t>プリンター</w:t>
            </w:r>
          </w:p>
        </w:tc>
        <w:tc>
          <w:tcPr>
            <w:tcW w:w="709" w:type="dxa"/>
            <w:vAlign w:val="center"/>
          </w:tcPr>
          <w:p w14:paraId="7B8FDCF5" w14:textId="77777777" w:rsidR="009C19F6" w:rsidRPr="00FA6DF9" w:rsidRDefault="009C19F6" w:rsidP="0047590F">
            <w:pPr>
              <w:rPr>
                <w:sz w:val="18"/>
                <w:szCs w:val="18"/>
              </w:rPr>
            </w:pPr>
          </w:p>
        </w:tc>
        <w:tc>
          <w:tcPr>
            <w:tcW w:w="4961" w:type="dxa"/>
          </w:tcPr>
          <w:p w14:paraId="591C91D2" w14:textId="53E77728" w:rsidR="009C19F6" w:rsidRPr="00FA6DF9" w:rsidRDefault="009C19F6" w:rsidP="0047590F">
            <w:pPr>
              <w:rPr>
                <w:sz w:val="18"/>
                <w:szCs w:val="18"/>
              </w:rPr>
            </w:pPr>
            <w:r w:rsidRPr="00FA6DF9">
              <w:rPr>
                <w:rFonts w:hint="eastAsia"/>
                <w:sz w:val="18"/>
                <w:szCs w:val="18"/>
              </w:rPr>
              <w:t>応札品承認を受けた製品</w:t>
            </w:r>
          </w:p>
          <w:p w14:paraId="38131801" w14:textId="1AB7403F" w:rsidR="009C19F6" w:rsidRPr="00FA6DF9" w:rsidRDefault="00FA6DF9" w:rsidP="0047590F">
            <w:pPr>
              <w:rPr>
                <w:sz w:val="18"/>
                <w:szCs w:val="18"/>
              </w:rPr>
            </w:pPr>
            <w:r w:rsidRPr="00FA6DF9">
              <w:rPr>
                <w:noProof/>
                <w:sz w:val="18"/>
                <w:szCs w:val="18"/>
              </w:rPr>
              <mc:AlternateContent>
                <mc:Choice Requires="wps">
                  <w:drawing>
                    <wp:anchor distT="0" distB="0" distL="114300" distR="114300" simplePos="0" relativeHeight="251781120" behindDoc="0" locked="0" layoutInCell="1" allowOverlap="1" wp14:anchorId="032860D8" wp14:editId="1229E430">
                      <wp:simplePos x="0" y="0"/>
                      <wp:positionH relativeFrom="column">
                        <wp:posOffset>76835</wp:posOffset>
                      </wp:positionH>
                      <wp:positionV relativeFrom="paragraph">
                        <wp:posOffset>6985</wp:posOffset>
                      </wp:positionV>
                      <wp:extent cx="2905125" cy="304800"/>
                      <wp:effectExtent l="0" t="0" r="28575" b="19050"/>
                      <wp:wrapNone/>
                      <wp:docPr id="1447582993" name="大かっこ 2"/>
                      <wp:cNvGraphicFramePr/>
                      <a:graphic xmlns:a="http://schemas.openxmlformats.org/drawingml/2006/main">
                        <a:graphicData uri="http://schemas.microsoft.com/office/word/2010/wordprocessingShape">
                          <wps:wsp>
                            <wps:cNvSpPr/>
                            <wps:spPr>
                              <a:xfrm>
                                <a:off x="0" y="0"/>
                                <a:ext cx="2905125" cy="30480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DB446" id="大かっこ 2" o:spid="_x0000_s1026" type="#_x0000_t185" style="position:absolute;margin-left:6.05pt;margin-top:.55pt;width:228.75pt;height:2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" adj="4140" strokecolor="windowText" strokeweight="1.5pt">
                      <v:stroke joinstyle="miter"/>
                    </v:shape>
                  </w:pict>
                </mc:Fallback>
              </mc:AlternateContent>
            </w:r>
            <w:r w:rsidR="009C19F6" w:rsidRPr="00FA6DF9">
              <w:rPr>
                <w:rFonts w:hint="eastAsia"/>
                <w:sz w:val="18"/>
                <w:szCs w:val="18"/>
              </w:rPr>
              <w:t xml:space="preserve">　</w:t>
            </w:r>
          </w:p>
        </w:tc>
        <w:tc>
          <w:tcPr>
            <w:tcW w:w="992" w:type="dxa"/>
            <w:vAlign w:val="center"/>
          </w:tcPr>
          <w:p w14:paraId="4F8CBBB9" w14:textId="07DEDF9E" w:rsidR="009C19F6" w:rsidRPr="00FA6DF9" w:rsidRDefault="009C19F6" w:rsidP="00EA1EAA">
            <w:pPr>
              <w:jc w:val="center"/>
              <w:rPr>
                <w:sz w:val="18"/>
                <w:szCs w:val="18"/>
              </w:rPr>
            </w:pPr>
            <w:r w:rsidRPr="00FA6DF9">
              <w:rPr>
                <w:rFonts w:hint="eastAsia"/>
                <w:sz w:val="18"/>
                <w:szCs w:val="18"/>
              </w:rPr>
              <w:t>１台</w:t>
            </w:r>
          </w:p>
        </w:tc>
      </w:tr>
      <w:tr w:rsidR="009C19F6" w:rsidRPr="00FA6DF9" w14:paraId="020E8C96" w14:textId="77777777" w:rsidTr="00A32915">
        <w:trPr>
          <w:trHeight w:val="429"/>
        </w:trPr>
        <w:tc>
          <w:tcPr>
            <w:tcW w:w="3681" w:type="dxa"/>
            <w:vMerge w:val="restart"/>
            <w:vAlign w:val="center"/>
          </w:tcPr>
          <w:p w14:paraId="424BB739" w14:textId="77777777" w:rsidR="00EA1EAA" w:rsidRPr="00FA6DF9" w:rsidRDefault="009C19F6" w:rsidP="0047590F">
            <w:pPr>
              <w:rPr>
                <w:sz w:val="18"/>
                <w:szCs w:val="18"/>
              </w:rPr>
            </w:pPr>
            <w:r w:rsidRPr="00FA6DF9">
              <w:rPr>
                <w:rFonts w:hint="eastAsia"/>
                <w:sz w:val="18"/>
                <w:szCs w:val="18"/>
              </w:rPr>
              <w:t>2)</w:t>
            </w:r>
            <w:r w:rsidRPr="00FA6DF9">
              <w:rPr>
                <w:rFonts w:hint="eastAsia"/>
                <w:sz w:val="18"/>
                <w:szCs w:val="18"/>
              </w:rPr>
              <w:t>分銅内蔵型防塵・</w:t>
            </w:r>
          </w:p>
          <w:p w14:paraId="61090290" w14:textId="05E877E1" w:rsidR="009C19F6" w:rsidRPr="00FA6DF9" w:rsidRDefault="009C19F6" w:rsidP="00EA1EAA">
            <w:pPr>
              <w:ind w:firstLineChars="100" w:firstLine="261"/>
              <w:rPr>
                <w:sz w:val="18"/>
                <w:szCs w:val="18"/>
              </w:rPr>
            </w:pPr>
            <w:r w:rsidRPr="00FA6DF9">
              <w:rPr>
                <w:rFonts w:hint="eastAsia"/>
                <w:sz w:val="18"/>
                <w:szCs w:val="18"/>
              </w:rPr>
              <w:t>防水汎用天びん</w:t>
            </w:r>
          </w:p>
        </w:tc>
        <w:tc>
          <w:tcPr>
            <w:tcW w:w="709" w:type="dxa"/>
            <w:vAlign w:val="center"/>
          </w:tcPr>
          <w:p w14:paraId="31B42E26" w14:textId="77777777" w:rsidR="009C19F6" w:rsidRPr="00FA6DF9" w:rsidRDefault="009C19F6" w:rsidP="0047590F">
            <w:pPr>
              <w:rPr>
                <w:sz w:val="18"/>
                <w:szCs w:val="18"/>
              </w:rPr>
            </w:pPr>
          </w:p>
        </w:tc>
        <w:tc>
          <w:tcPr>
            <w:tcW w:w="4961" w:type="dxa"/>
            <w:vAlign w:val="center"/>
          </w:tcPr>
          <w:p w14:paraId="2312503F" w14:textId="77777777" w:rsidR="00FA6DF9" w:rsidRDefault="00FA6DF9" w:rsidP="00FA6DF9">
            <w:pPr>
              <w:rPr>
                <w:sz w:val="22"/>
                <w:szCs w:val="22"/>
              </w:rPr>
            </w:pPr>
            <w:r>
              <w:rPr>
                <w:rFonts w:hint="eastAsia"/>
                <w:sz w:val="22"/>
                <w:szCs w:val="22"/>
              </w:rPr>
              <w:t>仕様書で示された例示品</w:t>
            </w:r>
          </w:p>
          <w:p w14:paraId="685B277E" w14:textId="77777777" w:rsidR="009C19F6" w:rsidRPr="00FA6DF9" w:rsidRDefault="009C19F6" w:rsidP="00FA6DF9">
            <w:pPr>
              <w:ind w:firstLineChars="100" w:firstLine="261"/>
              <w:rPr>
                <w:sz w:val="18"/>
                <w:szCs w:val="18"/>
              </w:rPr>
            </w:pPr>
            <w:r w:rsidRPr="00FA6DF9">
              <w:rPr>
                <w:rFonts w:hint="eastAsia"/>
                <w:sz w:val="18"/>
                <w:szCs w:val="18"/>
              </w:rPr>
              <w:t xml:space="preserve">（株）エー・アンド・デイ　</w:t>
            </w:r>
            <w:r w:rsidRPr="00FA6DF9">
              <w:rPr>
                <w:rFonts w:hint="eastAsia"/>
                <w:sz w:val="18"/>
                <w:szCs w:val="18"/>
              </w:rPr>
              <w:t>GX-603AWP</w:t>
            </w:r>
          </w:p>
        </w:tc>
        <w:tc>
          <w:tcPr>
            <w:tcW w:w="992" w:type="dxa"/>
            <w:vMerge w:val="restart"/>
            <w:vAlign w:val="center"/>
          </w:tcPr>
          <w:p w14:paraId="0C06F5C0" w14:textId="0C3552A5" w:rsidR="009C19F6" w:rsidRPr="00FA6DF9" w:rsidRDefault="009C19F6" w:rsidP="00EA1EAA">
            <w:pPr>
              <w:jc w:val="center"/>
              <w:rPr>
                <w:sz w:val="18"/>
                <w:szCs w:val="18"/>
              </w:rPr>
            </w:pPr>
            <w:r w:rsidRPr="00FA6DF9">
              <w:rPr>
                <w:rFonts w:hint="eastAsia"/>
                <w:sz w:val="18"/>
                <w:szCs w:val="18"/>
              </w:rPr>
              <w:t>１台</w:t>
            </w:r>
          </w:p>
        </w:tc>
      </w:tr>
      <w:tr w:rsidR="009C19F6" w:rsidRPr="00FA6DF9" w14:paraId="4590497B" w14:textId="77777777" w:rsidTr="00A32915">
        <w:trPr>
          <w:trHeight w:val="893"/>
        </w:trPr>
        <w:tc>
          <w:tcPr>
            <w:tcW w:w="3681" w:type="dxa"/>
            <w:vMerge/>
            <w:vAlign w:val="center"/>
          </w:tcPr>
          <w:p w14:paraId="03341510" w14:textId="77777777" w:rsidR="009C19F6" w:rsidRPr="00FA6DF9" w:rsidRDefault="009C19F6" w:rsidP="0047590F">
            <w:pPr>
              <w:rPr>
                <w:sz w:val="18"/>
                <w:szCs w:val="18"/>
              </w:rPr>
            </w:pPr>
          </w:p>
        </w:tc>
        <w:tc>
          <w:tcPr>
            <w:tcW w:w="709" w:type="dxa"/>
            <w:vAlign w:val="center"/>
          </w:tcPr>
          <w:p w14:paraId="0018ADA2" w14:textId="77777777" w:rsidR="009C19F6" w:rsidRPr="00FA6DF9" w:rsidRDefault="009C19F6" w:rsidP="0047590F">
            <w:pPr>
              <w:rPr>
                <w:sz w:val="18"/>
                <w:szCs w:val="18"/>
              </w:rPr>
            </w:pPr>
          </w:p>
        </w:tc>
        <w:tc>
          <w:tcPr>
            <w:tcW w:w="4961" w:type="dxa"/>
            <w:vAlign w:val="center"/>
          </w:tcPr>
          <w:p w14:paraId="4DC9C769" w14:textId="2603B9CA" w:rsidR="009C19F6" w:rsidRPr="00FA6DF9" w:rsidRDefault="00FA6DF9" w:rsidP="00FA6DF9">
            <w:pPr>
              <w:rPr>
                <w:sz w:val="18"/>
                <w:szCs w:val="18"/>
              </w:rPr>
            </w:pPr>
            <w:r w:rsidRPr="00FA6DF9">
              <w:rPr>
                <w:noProof/>
                <w:sz w:val="18"/>
                <w:szCs w:val="18"/>
              </w:rPr>
              <mc:AlternateContent>
                <mc:Choice Requires="wps">
                  <w:drawing>
                    <wp:anchor distT="0" distB="0" distL="114300" distR="114300" simplePos="0" relativeHeight="251783168" behindDoc="0" locked="0" layoutInCell="1" allowOverlap="1" wp14:anchorId="3978E4EC" wp14:editId="3C9A4C3F">
                      <wp:simplePos x="0" y="0"/>
                      <wp:positionH relativeFrom="column">
                        <wp:posOffset>89535</wp:posOffset>
                      </wp:positionH>
                      <wp:positionV relativeFrom="paragraph">
                        <wp:posOffset>181610</wp:posOffset>
                      </wp:positionV>
                      <wp:extent cx="2895600" cy="304800"/>
                      <wp:effectExtent l="0" t="0" r="19050" b="19050"/>
                      <wp:wrapNone/>
                      <wp:docPr id="1179070429" name="大かっこ 2"/>
                      <wp:cNvGraphicFramePr/>
                      <a:graphic xmlns:a="http://schemas.openxmlformats.org/drawingml/2006/main">
                        <a:graphicData uri="http://schemas.microsoft.com/office/word/2010/wordprocessingShape">
                          <wps:wsp>
                            <wps:cNvSpPr/>
                            <wps:spPr>
                              <a:xfrm>
                                <a:off x="0" y="0"/>
                                <a:ext cx="2895600" cy="30480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6526B" id="大かっこ 2" o:spid="_x0000_s1026" type="#_x0000_t185" style="position:absolute;margin-left:7.05pt;margin-top:14.3pt;width:228pt;height: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" adj="4140" strokecolor="windowText" strokeweight="1.5pt">
                      <v:stroke joinstyle="miter"/>
                    </v:shape>
                  </w:pict>
                </mc:Fallback>
              </mc:AlternateContent>
            </w:r>
            <w:r w:rsidR="009C19F6" w:rsidRPr="00FA6DF9">
              <w:rPr>
                <w:rFonts w:hint="eastAsia"/>
                <w:sz w:val="18"/>
                <w:szCs w:val="18"/>
              </w:rPr>
              <w:t>同等品承認を受けた製品</w:t>
            </w:r>
          </w:p>
          <w:p w14:paraId="33E62D61" w14:textId="0B891BFF" w:rsidR="009C19F6" w:rsidRPr="00FA6DF9" w:rsidRDefault="009C19F6" w:rsidP="00FA6DF9">
            <w:pPr>
              <w:rPr>
                <w:sz w:val="18"/>
                <w:szCs w:val="18"/>
              </w:rPr>
            </w:pPr>
            <w:r w:rsidRPr="00FA6DF9">
              <w:rPr>
                <w:rFonts w:hint="eastAsia"/>
                <w:sz w:val="18"/>
                <w:szCs w:val="18"/>
              </w:rPr>
              <w:t xml:space="preserve">　　</w:t>
            </w:r>
          </w:p>
        </w:tc>
        <w:tc>
          <w:tcPr>
            <w:tcW w:w="992" w:type="dxa"/>
            <w:vMerge/>
            <w:vAlign w:val="center"/>
          </w:tcPr>
          <w:p w14:paraId="2067B4D0" w14:textId="77777777" w:rsidR="009C19F6" w:rsidRPr="00FA6DF9" w:rsidRDefault="009C19F6" w:rsidP="00EA1EAA">
            <w:pPr>
              <w:jc w:val="center"/>
              <w:rPr>
                <w:sz w:val="18"/>
                <w:szCs w:val="18"/>
              </w:rPr>
            </w:pPr>
          </w:p>
        </w:tc>
      </w:tr>
      <w:tr w:rsidR="009C19F6" w:rsidRPr="00FA6DF9" w14:paraId="224BD738" w14:textId="77777777" w:rsidTr="00A32915">
        <w:trPr>
          <w:trHeight w:val="397"/>
        </w:trPr>
        <w:tc>
          <w:tcPr>
            <w:tcW w:w="3681" w:type="dxa"/>
            <w:vMerge w:val="restart"/>
            <w:vAlign w:val="center"/>
          </w:tcPr>
          <w:p w14:paraId="4B5FDD2F" w14:textId="40C750AD" w:rsidR="009C19F6" w:rsidRPr="00FA6DF9" w:rsidRDefault="009C19F6" w:rsidP="00A32915">
            <w:pPr>
              <w:rPr>
                <w:sz w:val="18"/>
                <w:szCs w:val="18"/>
              </w:rPr>
            </w:pPr>
            <w:r w:rsidRPr="00FA6DF9">
              <w:rPr>
                <w:rFonts w:hint="eastAsia"/>
                <w:sz w:val="18"/>
                <w:szCs w:val="18"/>
              </w:rPr>
              <w:t>3)</w:t>
            </w:r>
            <w:r w:rsidRPr="00FA6DF9">
              <w:rPr>
                <w:rFonts w:hint="eastAsia"/>
                <w:sz w:val="18"/>
                <w:szCs w:val="18"/>
              </w:rPr>
              <w:t>防塵・防水型電子天びん</w:t>
            </w:r>
          </w:p>
        </w:tc>
        <w:tc>
          <w:tcPr>
            <w:tcW w:w="709" w:type="dxa"/>
            <w:vAlign w:val="center"/>
          </w:tcPr>
          <w:p w14:paraId="37B52453" w14:textId="77777777" w:rsidR="009C19F6" w:rsidRPr="00FA6DF9" w:rsidRDefault="009C19F6" w:rsidP="0047590F">
            <w:pPr>
              <w:rPr>
                <w:sz w:val="18"/>
                <w:szCs w:val="18"/>
              </w:rPr>
            </w:pPr>
          </w:p>
        </w:tc>
        <w:tc>
          <w:tcPr>
            <w:tcW w:w="4961" w:type="dxa"/>
            <w:vAlign w:val="center"/>
          </w:tcPr>
          <w:p w14:paraId="6838BDD0" w14:textId="77777777" w:rsidR="00FA6DF9" w:rsidRDefault="00FA6DF9" w:rsidP="00FA6DF9">
            <w:pPr>
              <w:rPr>
                <w:sz w:val="22"/>
                <w:szCs w:val="22"/>
              </w:rPr>
            </w:pPr>
            <w:r>
              <w:rPr>
                <w:rFonts w:hint="eastAsia"/>
                <w:sz w:val="22"/>
                <w:szCs w:val="22"/>
              </w:rPr>
              <w:t>仕様書で示された例示品</w:t>
            </w:r>
          </w:p>
          <w:p w14:paraId="3B3F4C3C" w14:textId="77777777" w:rsidR="009C19F6" w:rsidRPr="00FA6DF9" w:rsidRDefault="009C19F6" w:rsidP="00FA6DF9">
            <w:pPr>
              <w:ind w:firstLineChars="100" w:firstLine="261"/>
              <w:rPr>
                <w:sz w:val="18"/>
                <w:szCs w:val="18"/>
              </w:rPr>
            </w:pPr>
            <w:r w:rsidRPr="00FA6DF9">
              <w:rPr>
                <w:rFonts w:hint="eastAsia"/>
                <w:sz w:val="18"/>
                <w:szCs w:val="18"/>
              </w:rPr>
              <w:t xml:space="preserve">（株）エー・アンド・デイ　</w:t>
            </w:r>
            <w:r w:rsidRPr="00FA6DF9">
              <w:rPr>
                <w:rFonts w:hint="eastAsia"/>
                <w:sz w:val="18"/>
                <w:szCs w:val="18"/>
              </w:rPr>
              <w:t>FZ-3202WP</w:t>
            </w:r>
          </w:p>
        </w:tc>
        <w:tc>
          <w:tcPr>
            <w:tcW w:w="992" w:type="dxa"/>
            <w:vMerge w:val="restart"/>
            <w:vAlign w:val="center"/>
          </w:tcPr>
          <w:p w14:paraId="065C6999" w14:textId="77777777" w:rsidR="009C19F6" w:rsidRPr="00FA6DF9" w:rsidRDefault="009C19F6" w:rsidP="00EA1EAA">
            <w:pPr>
              <w:ind w:firstLineChars="100" w:firstLine="261"/>
              <w:jc w:val="center"/>
              <w:rPr>
                <w:sz w:val="18"/>
                <w:szCs w:val="18"/>
              </w:rPr>
            </w:pPr>
            <w:r w:rsidRPr="00FA6DF9">
              <w:rPr>
                <w:rFonts w:hint="eastAsia"/>
                <w:sz w:val="18"/>
                <w:szCs w:val="18"/>
              </w:rPr>
              <w:t>１台</w:t>
            </w:r>
          </w:p>
        </w:tc>
      </w:tr>
      <w:tr w:rsidR="009C19F6" w:rsidRPr="00FA6DF9" w14:paraId="66254B4D" w14:textId="77777777" w:rsidTr="00A32915">
        <w:trPr>
          <w:trHeight w:val="959"/>
        </w:trPr>
        <w:tc>
          <w:tcPr>
            <w:tcW w:w="3681" w:type="dxa"/>
            <w:vMerge/>
            <w:vAlign w:val="center"/>
          </w:tcPr>
          <w:p w14:paraId="528C4181" w14:textId="77777777" w:rsidR="009C19F6" w:rsidRPr="00FA6DF9" w:rsidRDefault="009C19F6" w:rsidP="0047590F">
            <w:pPr>
              <w:rPr>
                <w:sz w:val="18"/>
                <w:szCs w:val="18"/>
              </w:rPr>
            </w:pPr>
          </w:p>
        </w:tc>
        <w:tc>
          <w:tcPr>
            <w:tcW w:w="709" w:type="dxa"/>
            <w:vAlign w:val="center"/>
          </w:tcPr>
          <w:p w14:paraId="69B9DA9C" w14:textId="77777777" w:rsidR="009C19F6" w:rsidRPr="00FA6DF9" w:rsidRDefault="009C19F6" w:rsidP="0047590F">
            <w:pPr>
              <w:rPr>
                <w:sz w:val="18"/>
                <w:szCs w:val="18"/>
              </w:rPr>
            </w:pPr>
          </w:p>
        </w:tc>
        <w:tc>
          <w:tcPr>
            <w:tcW w:w="4961" w:type="dxa"/>
            <w:vAlign w:val="center"/>
          </w:tcPr>
          <w:p w14:paraId="1A049054" w14:textId="6B146176" w:rsidR="009C19F6" w:rsidRPr="00FA6DF9" w:rsidRDefault="009C19F6" w:rsidP="00FA6DF9">
            <w:pPr>
              <w:rPr>
                <w:sz w:val="18"/>
                <w:szCs w:val="18"/>
              </w:rPr>
            </w:pPr>
            <w:r w:rsidRPr="00FA6DF9">
              <w:rPr>
                <w:rFonts w:hint="eastAsia"/>
                <w:sz w:val="18"/>
                <w:szCs w:val="18"/>
              </w:rPr>
              <w:t>同等品承認を受けた製品</w:t>
            </w:r>
          </w:p>
          <w:p w14:paraId="09807316" w14:textId="1BAEBE98" w:rsidR="009C19F6" w:rsidRPr="00FA6DF9" w:rsidRDefault="00FA6DF9" w:rsidP="00FA6DF9">
            <w:pPr>
              <w:rPr>
                <w:sz w:val="18"/>
                <w:szCs w:val="18"/>
              </w:rPr>
            </w:pPr>
            <w:r w:rsidRPr="00FA6DF9">
              <w:rPr>
                <w:noProof/>
                <w:sz w:val="18"/>
                <w:szCs w:val="18"/>
              </w:rPr>
              <mc:AlternateContent>
                <mc:Choice Requires="wps">
                  <w:drawing>
                    <wp:anchor distT="0" distB="0" distL="114300" distR="114300" simplePos="0" relativeHeight="251785216" behindDoc="0" locked="0" layoutInCell="1" allowOverlap="1" wp14:anchorId="19D295FA" wp14:editId="1D420F19">
                      <wp:simplePos x="0" y="0"/>
                      <wp:positionH relativeFrom="column">
                        <wp:posOffset>118110</wp:posOffset>
                      </wp:positionH>
                      <wp:positionV relativeFrom="paragraph">
                        <wp:posOffset>3810</wp:posOffset>
                      </wp:positionV>
                      <wp:extent cx="2867025" cy="304800"/>
                      <wp:effectExtent l="0" t="0" r="28575" b="19050"/>
                      <wp:wrapNone/>
                      <wp:docPr id="402298890" name="大かっこ 2"/>
                      <wp:cNvGraphicFramePr/>
                      <a:graphic xmlns:a="http://schemas.openxmlformats.org/drawingml/2006/main">
                        <a:graphicData uri="http://schemas.microsoft.com/office/word/2010/wordprocessingShape">
                          <wps:wsp>
                            <wps:cNvSpPr/>
                            <wps:spPr>
                              <a:xfrm>
                                <a:off x="0" y="0"/>
                                <a:ext cx="2867025" cy="30480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29E0" id="大かっこ 2" o:spid="_x0000_s1026" type="#_x0000_t185" style="position:absolute;margin-left:9.3pt;margin-top:.3pt;width:225.75pt;height: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" adj="4140" strokecolor="windowText" strokeweight="1.5pt">
                      <v:stroke joinstyle="miter"/>
                    </v:shape>
                  </w:pict>
                </mc:Fallback>
              </mc:AlternateContent>
            </w:r>
            <w:r w:rsidR="009C19F6" w:rsidRPr="00FA6DF9">
              <w:rPr>
                <w:rFonts w:hint="eastAsia"/>
                <w:sz w:val="18"/>
                <w:szCs w:val="18"/>
              </w:rPr>
              <w:t xml:space="preserve">　　</w:t>
            </w:r>
          </w:p>
        </w:tc>
        <w:tc>
          <w:tcPr>
            <w:tcW w:w="992" w:type="dxa"/>
            <w:vMerge/>
            <w:vAlign w:val="center"/>
          </w:tcPr>
          <w:p w14:paraId="1FCBBD2E" w14:textId="77777777" w:rsidR="009C19F6" w:rsidRPr="00FA6DF9" w:rsidRDefault="009C19F6" w:rsidP="00EA1EAA">
            <w:pPr>
              <w:jc w:val="center"/>
              <w:rPr>
                <w:sz w:val="18"/>
                <w:szCs w:val="18"/>
              </w:rPr>
            </w:pPr>
          </w:p>
        </w:tc>
      </w:tr>
      <w:tr w:rsidR="009C19F6" w:rsidRPr="00FA6DF9" w14:paraId="7645D6CF" w14:textId="77777777" w:rsidTr="00A32915">
        <w:trPr>
          <w:trHeight w:val="360"/>
        </w:trPr>
        <w:tc>
          <w:tcPr>
            <w:tcW w:w="3681" w:type="dxa"/>
            <w:vMerge w:val="restart"/>
            <w:vAlign w:val="center"/>
          </w:tcPr>
          <w:p w14:paraId="3FC6AEA7" w14:textId="77777777" w:rsidR="009C19F6" w:rsidRPr="00FA6DF9" w:rsidRDefault="009C19F6" w:rsidP="0047590F">
            <w:pPr>
              <w:rPr>
                <w:sz w:val="18"/>
                <w:szCs w:val="18"/>
              </w:rPr>
            </w:pPr>
            <w:r w:rsidRPr="00FA6DF9">
              <w:rPr>
                <w:rFonts w:hint="eastAsia"/>
                <w:sz w:val="18"/>
                <w:szCs w:val="18"/>
              </w:rPr>
              <w:t>4)</w:t>
            </w:r>
            <w:r w:rsidRPr="00FA6DF9">
              <w:rPr>
                <w:rFonts w:hint="eastAsia"/>
                <w:sz w:val="18"/>
                <w:szCs w:val="18"/>
              </w:rPr>
              <w:t>加熱乾燥式水分計</w:t>
            </w:r>
          </w:p>
        </w:tc>
        <w:tc>
          <w:tcPr>
            <w:tcW w:w="709" w:type="dxa"/>
            <w:vAlign w:val="center"/>
          </w:tcPr>
          <w:p w14:paraId="442702CD" w14:textId="77777777" w:rsidR="009C19F6" w:rsidRPr="00FA6DF9" w:rsidRDefault="009C19F6" w:rsidP="0047590F">
            <w:pPr>
              <w:rPr>
                <w:sz w:val="18"/>
                <w:szCs w:val="18"/>
              </w:rPr>
            </w:pPr>
          </w:p>
        </w:tc>
        <w:tc>
          <w:tcPr>
            <w:tcW w:w="4961" w:type="dxa"/>
            <w:vAlign w:val="center"/>
          </w:tcPr>
          <w:p w14:paraId="6571E2F2" w14:textId="77777777" w:rsidR="00FA6DF9" w:rsidRDefault="00FA6DF9" w:rsidP="00FA6DF9">
            <w:pPr>
              <w:rPr>
                <w:sz w:val="22"/>
                <w:szCs w:val="22"/>
              </w:rPr>
            </w:pPr>
            <w:r>
              <w:rPr>
                <w:rFonts w:hint="eastAsia"/>
                <w:sz w:val="22"/>
                <w:szCs w:val="22"/>
              </w:rPr>
              <w:t>仕様書で示された例示品</w:t>
            </w:r>
          </w:p>
          <w:p w14:paraId="27A34CEA" w14:textId="77777777" w:rsidR="009C19F6" w:rsidRPr="00FA6DF9" w:rsidRDefault="009C19F6" w:rsidP="00FA6DF9">
            <w:pPr>
              <w:ind w:firstLineChars="100" w:firstLine="261"/>
              <w:rPr>
                <w:sz w:val="18"/>
                <w:szCs w:val="18"/>
              </w:rPr>
            </w:pPr>
            <w:r w:rsidRPr="00FA6DF9">
              <w:rPr>
                <w:rFonts w:hint="eastAsia"/>
                <w:sz w:val="18"/>
                <w:szCs w:val="18"/>
              </w:rPr>
              <w:t xml:space="preserve">（株）エー・アンド・デイ　</w:t>
            </w:r>
            <w:r w:rsidRPr="00FA6DF9">
              <w:rPr>
                <w:rFonts w:hint="eastAsia"/>
                <w:sz w:val="18"/>
                <w:szCs w:val="18"/>
              </w:rPr>
              <w:t>MX-53A</w:t>
            </w:r>
          </w:p>
        </w:tc>
        <w:tc>
          <w:tcPr>
            <w:tcW w:w="992" w:type="dxa"/>
            <w:vMerge w:val="restart"/>
            <w:vAlign w:val="center"/>
          </w:tcPr>
          <w:p w14:paraId="3ECA69B3" w14:textId="74B037CA" w:rsidR="009C19F6" w:rsidRPr="00FA6DF9" w:rsidRDefault="009C19F6" w:rsidP="00EA1EAA">
            <w:pPr>
              <w:jc w:val="center"/>
              <w:rPr>
                <w:sz w:val="18"/>
                <w:szCs w:val="18"/>
              </w:rPr>
            </w:pPr>
            <w:r w:rsidRPr="00FA6DF9">
              <w:rPr>
                <w:rFonts w:hint="eastAsia"/>
                <w:sz w:val="18"/>
                <w:szCs w:val="18"/>
              </w:rPr>
              <w:t>１台</w:t>
            </w:r>
          </w:p>
        </w:tc>
      </w:tr>
      <w:tr w:rsidR="009C19F6" w:rsidRPr="00FA6DF9" w14:paraId="166D9CE7" w14:textId="77777777" w:rsidTr="00A32915">
        <w:trPr>
          <w:trHeight w:val="867"/>
        </w:trPr>
        <w:tc>
          <w:tcPr>
            <w:tcW w:w="3681" w:type="dxa"/>
            <w:vMerge/>
            <w:vAlign w:val="center"/>
          </w:tcPr>
          <w:p w14:paraId="704EBAC8" w14:textId="77777777" w:rsidR="009C19F6" w:rsidRPr="00FA6DF9" w:rsidRDefault="009C19F6" w:rsidP="0047590F">
            <w:pPr>
              <w:rPr>
                <w:sz w:val="18"/>
                <w:szCs w:val="18"/>
              </w:rPr>
            </w:pPr>
          </w:p>
        </w:tc>
        <w:tc>
          <w:tcPr>
            <w:tcW w:w="709" w:type="dxa"/>
            <w:vAlign w:val="center"/>
          </w:tcPr>
          <w:p w14:paraId="176086F7" w14:textId="77777777" w:rsidR="009C19F6" w:rsidRPr="00FA6DF9" w:rsidRDefault="009C19F6" w:rsidP="0047590F">
            <w:pPr>
              <w:rPr>
                <w:sz w:val="18"/>
                <w:szCs w:val="18"/>
              </w:rPr>
            </w:pPr>
          </w:p>
        </w:tc>
        <w:tc>
          <w:tcPr>
            <w:tcW w:w="4961" w:type="dxa"/>
            <w:vAlign w:val="center"/>
          </w:tcPr>
          <w:p w14:paraId="222A8124" w14:textId="093CA86E" w:rsidR="009C19F6" w:rsidRPr="00FA6DF9" w:rsidRDefault="00FA6DF9" w:rsidP="00FA6DF9">
            <w:pPr>
              <w:rPr>
                <w:sz w:val="18"/>
                <w:szCs w:val="18"/>
              </w:rPr>
            </w:pPr>
            <w:r w:rsidRPr="00FA6DF9">
              <w:rPr>
                <w:noProof/>
                <w:sz w:val="18"/>
                <w:szCs w:val="18"/>
              </w:rPr>
              <mc:AlternateContent>
                <mc:Choice Requires="wps">
                  <w:drawing>
                    <wp:anchor distT="0" distB="0" distL="114300" distR="114300" simplePos="0" relativeHeight="251787264" behindDoc="0" locked="0" layoutInCell="1" allowOverlap="1" wp14:anchorId="19DBF84A" wp14:editId="3AC4E983">
                      <wp:simplePos x="0" y="0"/>
                      <wp:positionH relativeFrom="column">
                        <wp:posOffset>99060</wp:posOffset>
                      </wp:positionH>
                      <wp:positionV relativeFrom="paragraph">
                        <wp:posOffset>179070</wp:posOffset>
                      </wp:positionV>
                      <wp:extent cx="2867025" cy="304800"/>
                      <wp:effectExtent l="0" t="0" r="28575" b="19050"/>
                      <wp:wrapNone/>
                      <wp:docPr id="949501485" name="大かっこ 2"/>
                      <wp:cNvGraphicFramePr/>
                      <a:graphic xmlns:a="http://schemas.openxmlformats.org/drawingml/2006/main">
                        <a:graphicData uri="http://schemas.microsoft.com/office/word/2010/wordprocessingShape">
                          <wps:wsp>
                            <wps:cNvSpPr/>
                            <wps:spPr>
                              <a:xfrm>
                                <a:off x="0" y="0"/>
                                <a:ext cx="2867025" cy="30480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0BC9E" id="大かっこ 2" o:spid="_x0000_s1026" type="#_x0000_t185" style="position:absolute;margin-left:7.8pt;margin-top:14.1pt;width:225.75pt;height:2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" adj="4140" strokecolor="windowText" strokeweight="1.5pt">
                      <v:stroke joinstyle="miter"/>
                    </v:shape>
                  </w:pict>
                </mc:Fallback>
              </mc:AlternateContent>
            </w:r>
            <w:r w:rsidR="009C19F6" w:rsidRPr="00FA6DF9">
              <w:rPr>
                <w:rFonts w:hint="eastAsia"/>
                <w:sz w:val="18"/>
                <w:szCs w:val="18"/>
              </w:rPr>
              <w:t>同等品承認を受けた製品</w:t>
            </w:r>
          </w:p>
        </w:tc>
        <w:tc>
          <w:tcPr>
            <w:tcW w:w="992" w:type="dxa"/>
            <w:vMerge/>
            <w:vAlign w:val="center"/>
          </w:tcPr>
          <w:p w14:paraId="53A90690" w14:textId="77777777" w:rsidR="009C19F6" w:rsidRPr="00FA6DF9" w:rsidRDefault="009C19F6" w:rsidP="00EA1EAA">
            <w:pPr>
              <w:jc w:val="center"/>
              <w:rPr>
                <w:sz w:val="18"/>
                <w:szCs w:val="18"/>
              </w:rPr>
            </w:pPr>
          </w:p>
        </w:tc>
      </w:tr>
      <w:tr w:rsidR="009C19F6" w:rsidRPr="00FA6DF9" w14:paraId="7D0885EA" w14:textId="77777777" w:rsidTr="00A32915">
        <w:trPr>
          <w:trHeight w:val="464"/>
        </w:trPr>
        <w:tc>
          <w:tcPr>
            <w:tcW w:w="3681" w:type="dxa"/>
            <w:vMerge w:val="restart"/>
            <w:vAlign w:val="center"/>
          </w:tcPr>
          <w:p w14:paraId="0629148D" w14:textId="77777777" w:rsidR="009C19F6" w:rsidRPr="00FA6DF9" w:rsidRDefault="009C19F6" w:rsidP="0047590F">
            <w:pPr>
              <w:rPr>
                <w:sz w:val="18"/>
                <w:szCs w:val="18"/>
              </w:rPr>
            </w:pPr>
            <w:r w:rsidRPr="00FA6DF9">
              <w:rPr>
                <w:rFonts w:hint="eastAsia"/>
                <w:sz w:val="18"/>
                <w:szCs w:val="18"/>
              </w:rPr>
              <w:t>5)</w:t>
            </w:r>
            <w:r w:rsidRPr="00FA6DF9">
              <w:rPr>
                <w:rFonts w:hint="eastAsia"/>
                <w:sz w:val="18"/>
                <w:szCs w:val="18"/>
              </w:rPr>
              <w:t>熱風乾燥機</w:t>
            </w:r>
          </w:p>
        </w:tc>
        <w:tc>
          <w:tcPr>
            <w:tcW w:w="709" w:type="dxa"/>
            <w:vAlign w:val="center"/>
          </w:tcPr>
          <w:p w14:paraId="71061566" w14:textId="77777777" w:rsidR="009C19F6" w:rsidRPr="00FA6DF9" w:rsidRDefault="009C19F6" w:rsidP="0047590F">
            <w:pPr>
              <w:rPr>
                <w:sz w:val="18"/>
                <w:szCs w:val="18"/>
              </w:rPr>
            </w:pPr>
          </w:p>
        </w:tc>
        <w:tc>
          <w:tcPr>
            <w:tcW w:w="4961" w:type="dxa"/>
            <w:vAlign w:val="center"/>
          </w:tcPr>
          <w:p w14:paraId="5D1C397A" w14:textId="77777777" w:rsidR="00FA6DF9" w:rsidRDefault="00FA6DF9" w:rsidP="00FA6DF9">
            <w:pPr>
              <w:rPr>
                <w:sz w:val="22"/>
                <w:szCs w:val="22"/>
              </w:rPr>
            </w:pPr>
            <w:r>
              <w:rPr>
                <w:rFonts w:hint="eastAsia"/>
                <w:sz w:val="22"/>
                <w:szCs w:val="22"/>
              </w:rPr>
              <w:t>仕様書で示された例示品</w:t>
            </w:r>
          </w:p>
          <w:p w14:paraId="116FE265" w14:textId="77777777" w:rsidR="009C19F6" w:rsidRPr="00FA6DF9" w:rsidRDefault="009C19F6" w:rsidP="0047590F">
            <w:pPr>
              <w:ind w:firstLineChars="100" w:firstLine="261"/>
              <w:rPr>
                <w:sz w:val="18"/>
                <w:szCs w:val="18"/>
              </w:rPr>
            </w:pPr>
            <w:r w:rsidRPr="00FA6DF9">
              <w:rPr>
                <w:rFonts w:hint="eastAsia"/>
                <w:sz w:val="18"/>
                <w:szCs w:val="18"/>
              </w:rPr>
              <w:t xml:space="preserve">エスペック（株）　</w:t>
            </w:r>
            <w:r w:rsidRPr="00FA6DF9">
              <w:rPr>
                <w:rFonts w:hint="eastAsia"/>
                <w:sz w:val="18"/>
                <w:szCs w:val="18"/>
              </w:rPr>
              <w:t>LC-114</w:t>
            </w:r>
          </w:p>
        </w:tc>
        <w:tc>
          <w:tcPr>
            <w:tcW w:w="992" w:type="dxa"/>
            <w:vMerge w:val="restart"/>
            <w:vAlign w:val="center"/>
          </w:tcPr>
          <w:p w14:paraId="0C4CE562" w14:textId="275934E6" w:rsidR="009C19F6" w:rsidRPr="00FA6DF9" w:rsidRDefault="009C19F6" w:rsidP="00EA1EAA">
            <w:pPr>
              <w:jc w:val="center"/>
              <w:rPr>
                <w:sz w:val="18"/>
                <w:szCs w:val="18"/>
              </w:rPr>
            </w:pPr>
            <w:r w:rsidRPr="00FA6DF9">
              <w:rPr>
                <w:rFonts w:hint="eastAsia"/>
                <w:sz w:val="18"/>
                <w:szCs w:val="18"/>
              </w:rPr>
              <w:t>１台</w:t>
            </w:r>
          </w:p>
        </w:tc>
      </w:tr>
      <w:tr w:rsidR="009C19F6" w:rsidRPr="00FA6DF9" w14:paraId="5D2A177C" w14:textId="77777777" w:rsidTr="00A32915">
        <w:trPr>
          <w:trHeight w:val="955"/>
        </w:trPr>
        <w:tc>
          <w:tcPr>
            <w:tcW w:w="3681" w:type="dxa"/>
            <w:vMerge/>
            <w:vAlign w:val="center"/>
          </w:tcPr>
          <w:p w14:paraId="4B064D61" w14:textId="77777777" w:rsidR="009C19F6" w:rsidRPr="00FA6DF9" w:rsidRDefault="009C19F6" w:rsidP="0047590F">
            <w:pPr>
              <w:rPr>
                <w:sz w:val="18"/>
                <w:szCs w:val="18"/>
              </w:rPr>
            </w:pPr>
          </w:p>
        </w:tc>
        <w:tc>
          <w:tcPr>
            <w:tcW w:w="709" w:type="dxa"/>
            <w:vAlign w:val="center"/>
          </w:tcPr>
          <w:p w14:paraId="4BD36751" w14:textId="77777777" w:rsidR="009C19F6" w:rsidRPr="00FA6DF9" w:rsidRDefault="009C19F6" w:rsidP="0047590F">
            <w:pPr>
              <w:rPr>
                <w:sz w:val="18"/>
                <w:szCs w:val="18"/>
              </w:rPr>
            </w:pPr>
          </w:p>
        </w:tc>
        <w:tc>
          <w:tcPr>
            <w:tcW w:w="4961" w:type="dxa"/>
            <w:vAlign w:val="center"/>
          </w:tcPr>
          <w:p w14:paraId="082F698B" w14:textId="1FC9A209" w:rsidR="009C19F6" w:rsidRPr="00FA6DF9" w:rsidRDefault="00FA6DF9" w:rsidP="00FA6DF9">
            <w:pPr>
              <w:rPr>
                <w:sz w:val="18"/>
                <w:szCs w:val="18"/>
              </w:rPr>
            </w:pPr>
            <w:r w:rsidRPr="00FA6DF9">
              <w:rPr>
                <w:noProof/>
                <w:sz w:val="18"/>
                <w:szCs w:val="18"/>
              </w:rPr>
              <mc:AlternateContent>
                <mc:Choice Requires="wps">
                  <w:drawing>
                    <wp:anchor distT="0" distB="0" distL="114300" distR="114300" simplePos="0" relativeHeight="251789312" behindDoc="0" locked="0" layoutInCell="1" allowOverlap="1" wp14:anchorId="1F93785D" wp14:editId="3DEC46A8">
                      <wp:simplePos x="0" y="0"/>
                      <wp:positionH relativeFrom="column">
                        <wp:posOffset>70485</wp:posOffset>
                      </wp:positionH>
                      <wp:positionV relativeFrom="paragraph">
                        <wp:posOffset>154940</wp:posOffset>
                      </wp:positionV>
                      <wp:extent cx="2933700" cy="304800"/>
                      <wp:effectExtent l="0" t="0" r="19050" b="19050"/>
                      <wp:wrapNone/>
                      <wp:docPr id="1987796698" name="大かっこ 2"/>
                      <wp:cNvGraphicFramePr/>
                      <a:graphic xmlns:a="http://schemas.openxmlformats.org/drawingml/2006/main">
                        <a:graphicData uri="http://schemas.microsoft.com/office/word/2010/wordprocessingShape">
                          <wps:wsp>
                            <wps:cNvSpPr/>
                            <wps:spPr>
                              <a:xfrm>
                                <a:off x="0" y="0"/>
                                <a:ext cx="2933700" cy="30480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764EA" id="大かっこ 2" o:spid="_x0000_s1026" type="#_x0000_t185" style="position:absolute;margin-left:5.55pt;margin-top:12.2pt;width:231pt;height:2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" adj="4140" strokecolor="windowText" strokeweight="1.5pt">
                      <v:stroke joinstyle="miter"/>
                    </v:shape>
                  </w:pict>
                </mc:Fallback>
              </mc:AlternateContent>
            </w:r>
            <w:r w:rsidR="009C19F6" w:rsidRPr="00FA6DF9">
              <w:rPr>
                <w:rFonts w:hint="eastAsia"/>
                <w:sz w:val="18"/>
                <w:szCs w:val="18"/>
              </w:rPr>
              <w:t>同等品承認を受けた製品</w:t>
            </w:r>
          </w:p>
          <w:p w14:paraId="3470A668" w14:textId="35937CA6" w:rsidR="009C19F6" w:rsidRPr="00FA6DF9" w:rsidRDefault="009C19F6" w:rsidP="00FA6DF9">
            <w:pPr>
              <w:rPr>
                <w:sz w:val="18"/>
                <w:szCs w:val="18"/>
              </w:rPr>
            </w:pPr>
            <w:r w:rsidRPr="00FA6DF9">
              <w:rPr>
                <w:rFonts w:hint="eastAsia"/>
                <w:sz w:val="18"/>
                <w:szCs w:val="18"/>
              </w:rPr>
              <w:t xml:space="preserve">　　</w:t>
            </w:r>
          </w:p>
        </w:tc>
        <w:tc>
          <w:tcPr>
            <w:tcW w:w="992" w:type="dxa"/>
            <w:vMerge/>
            <w:vAlign w:val="center"/>
          </w:tcPr>
          <w:p w14:paraId="60ACB860" w14:textId="77777777" w:rsidR="009C19F6" w:rsidRPr="00FA6DF9" w:rsidRDefault="009C19F6" w:rsidP="0047590F">
            <w:pPr>
              <w:rPr>
                <w:sz w:val="18"/>
                <w:szCs w:val="18"/>
              </w:rPr>
            </w:pPr>
          </w:p>
        </w:tc>
      </w:tr>
    </w:tbl>
    <w:p w14:paraId="04E03984" w14:textId="7601B011" w:rsidR="009C19F6" w:rsidRPr="00FA6DF9" w:rsidRDefault="009C19F6" w:rsidP="009C19F6">
      <w:pPr>
        <w:ind w:firstLineChars="600" w:firstLine="1326"/>
        <w:rPr>
          <w:sz w:val="18"/>
          <w:szCs w:val="18"/>
        </w:rPr>
      </w:pPr>
      <w:r w:rsidRPr="00FA6DF9">
        <w:rPr>
          <w:rFonts w:ascii="ＭＳ Ｐ明朝" w:eastAsia="ＭＳ Ｐ明朝" w:hint="eastAsia"/>
          <w:spacing w:val="-20"/>
          <w:position w:val="2"/>
          <w:sz w:val="18"/>
          <w:szCs w:val="18"/>
        </w:rPr>
        <w:t>※例示品か同等品</w:t>
      </w:r>
      <w:r w:rsidR="001E518A">
        <w:rPr>
          <w:rFonts w:ascii="ＭＳ Ｐ明朝" w:eastAsia="ＭＳ Ｐ明朝" w:hint="eastAsia"/>
          <w:spacing w:val="-20"/>
          <w:position w:val="2"/>
          <w:sz w:val="18"/>
          <w:szCs w:val="18"/>
        </w:rPr>
        <w:t>、応札品</w:t>
      </w:r>
      <w:r w:rsidRPr="00FA6DF9">
        <w:rPr>
          <w:rFonts w:ascii="ＭＳ Ｐ明朝" w:eastAsia="ＭＳ Ｐ明朝" w:hint="eastAsia"/>
          <w:spacing w:val="-20"/>
          <w:position w:val="2"/>
          <w:sz w:val="18"/>
          <w:szCs w:val="18"/>
        </w:rPr>
        <w:t>のいずれかに○を記載すること。</w:t>
      </w:r>
    </w:p>
    <w:p w14:paraId="594B014C" w14:textId="76A184AB" w:rsidR="009C19F6" w:rsidRPr="009C19F6" w:rsidRDefault="009C19F6" w:rsidP="00FA6DF9">
      <w:pPr>
        <w:spacing w:line="180" w:lineRule="atLeast"/>
        <w:ind w:firstLineChars="600" w:firstLine="1326"/>
      </w:pPr>
      <w:r w:rsidRPr="00FA6DF9">
        <w:rPr>
          <w:rFonts w:ascii="ＭＳ Ｐ明朝" w:eastAsia="ＭＳ Ｐ明朝" w:hint="eastAsia"/>
          <w:spacing w:val="-20"/>
          <w:position w:val="2"/>
          <w:sz w:val="18"/>
          <w:szCs w:val="18"/>
        </w:rPr>
        <w:t>※同等品</w:t>
      </w:r>
      <w:r w:rsidR="001E518A">
        <w:rPr>
          <w:rFonts w:ascii="ＭＳ Ｐ明朝" w:eastAsia="ＭＳ Ｐ明朝" w:hint="eastAsia"/>
          <w:spacing w:val="-20"/>
          <w:position w:val="2"/>
          <w:sz w:val="18"/>
          <w:szCs w:val="18"/>
        </w:rPr>
        <w:t>及び応札品</w:t>
      </w:r>
      <w:r w:rsidRPr="00FA6DF9">
        <w:rPr>
          <w:rFonts w:ascii="ＭＳ Ｐ明朝" w:eastAsia="ＭＳ Ｐ明朝" w:hint="eastAsia"/>
          <w:spacing w:val="-20"/>
          <w:position w:val="2"/>
          <w:sz w:val="18"/>
          <w:szCs w:val="18"/>
        </w:rPr>
        <w:t>承認を受けた製品で応札する場合は、そのメーカー名及び型番を記載すること。</w:t>
      </w:r>
    </w:p>
    <w:sectPr w:rsidR="009C19F6" w:rsidRPr="009C19F6"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678A2"/>
    <w:rsid w:val="000727FA"/>
    <w:rsid w:val="00072EE8"/>
    <w:rsid w:val="000733F0"/>
    <w:rsid w:val="00084AAB"/>
    <w:rsid w:val="000874EB"/>
    <w:rsid w:val="000915D4"/>
    <w:rsid w:val="0009192D"/>
    <w:rsid w:val="0009467F"/>
    <w:rsid w:val="000A4386"/>
    <w:rsid w:val="000A5777"/>
    <w:rsid w:val="000A7BB4"/>
    <w:rsid w:val="000B1057"/>
    <w:rsid w:val="000B1553"/>
    <w:rsid w:val="000B4D6A"/>
    <w:rsid w:val="000B5D28"/>
    <w:rsid w:val="000C0382"/>
    <w:rsid w:val="000C0AD0"/>
    <w:rsid w:val="000C2ECB"/>
    <w:rsid w:val="000C308C"/>
    <w:rsid w:val="000C369D"/>
    <w:rsid w:val="000C663D"/>
    <w:rsid w:val="000D0558"/>
    <w:rsid w:val="000D7627"/>
    <w:rsid w:val="000E0AB2"/>
    <w:rsid w:val="000F1ECA"/>
    <w:rsid w:val="000F2425"/>
    <w:rsid w:val="0010158C"/>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18A"/>
    <w:rsid w:val="001E5564"/>
    <w:rsid w:val="001E76CA"/>
    <w:rsid w:val="001F114F"/>
    <w:rsid w:val="001F13F3"/>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16D7"/>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B317B"/>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07A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16E0"/>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1606"/>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39A6"/>
    <w:rsid w:val="006A559E"/>
    <w:rsid w:val="006A7FBE"/>
    <w:rsid w:val="006B1DEC"/>
    <w:rsid w:val="006B1E2E"/>
    <w:rsid w:val="006C0109"/>
    <w:rsid w:val="006C1464"/>
    <w:rsid w:val="006C21E2"/>
    <w:rsid w:val="006C2814"/>
    <w:rsid w:val="006C6E5F"/>
    <w:rsid w:val="006C7C1C"/>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739"/>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C637E"/>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15F2B"/>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0835"/>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0198"/>
    <w:rsid w:val="00911B57"/>
    <w:rsid w:val="00923896"/>
    <w:rsid w:val="00924AAD"/>
    <w:rsid w:val="00925C75"/>
    <w:rsid w:val="00927E95"/>
    <w:rsid w:val="00930598"/>
    <w:rsid w:val="00940A11"/>
    <w:rsid w:val="00942DD2"/>
    <w:rsid w:val="00954A0C"/>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19F6"/>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915"/>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1158"/>
    <w:rsid w:val="00AB21EC"/>
    <w:rsid w:val="00AC4EE0"/>
    <w:rsid w:val="00AD046C"/>
    <w:rsid w:val="00AD3995"/>
    <w:rsid w:val="00AD6136"/>
    <w:rsid w:val="00AE05FF"/>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154B"/>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A6683"/>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DF2E95"/>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310DF"/>
    <w:rsid w:val="00E4261F"/>
    <w:rsid w:val="00E42914"/>
    <w:rsid w:val="00E45342"/>
    <w:rsid w:val="00E501AF"/>
    <w:rsid w:val="00E54E90"/>
    <w:rsid w:val="00E559E1"/>
    <w:rsid w:val="00E56143"/>
    <w:rsid w:val="00E576BF"/>
    <w:rsid w:val="00E60299"/>
    <w:rsid w:val="00E63ED4"/>
    <w:rsid w:val="00E66BAE"/>
    <w:rsid w:val="00E70F4B"/>
    <w:rsid w:val="00E76DAA"/>
    <w:rsid w:val="00E85AF4"/>
    <w:rsid w:val="00E86D5B"/>
    <w:rsid w:val="00E90E1C"/>
    <w:rsid w:val="00E91117"/>
    <w:rsid w:val="00E925E7"/>
    <w:rsid w:val="00E9453D"/>
    <w:rsid w:val="00E96065"/>
    <w:rsid w:val="00EA1EAA"/>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EE2486"/>
    <w:rsid w:val="00F00F41"/>
    <w:rsid w:val="00F01193"/>
    <w:rsid w:val="00F01A07"/>
    <w:rsid w:val="00F023D8"/>
    <w:rsid w:val="00F10D16"/>
    <w:rsid w:val="00F1232E"/>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DF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470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5731</Words>
  <Characters>2447</Characters>
  <Application>Microsoft Office Word</Application>
  <DocSecurity>0</DocSecurity>
  <Lines>20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川口 博二</cp:lastModifiedBy>
  <cp:revision>16</cp:revision>
  <cp:lastPrinted>2026-06-10T10:37:00Z</cp:lastPrinted>
  <dcterms:created xsi:type="dcterms:W3CDTF">2021-02-03T00:33:00Z</dcterms:created>
  <dcterms:modified xsi:type="dcterms:W3CDTF">2026-06-12T02:47:00Z</dcterms:modified>
</cp:coreProperties>
</file>